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0A2B" w:rsidRDefault="00990A2B" w:rsidP="00990A2B">
      <w:pPr>
        <w:jc w:val="center"/>
        <w:rPr>
          <w:rFonts w:ascii="Times New Roman" w:eastAsia="Calibri" w:hAnsi="Times New Roman"/>
          <w:b/>
          <w:sz w:val="28"/>
          <w:szCs w:val="28"/>
        </w:rPr>
      </w:pPr>
      <w:r>
        <w:rPr>
          <w:rFonts w:ascii="Times New Roman" w:eastAsia="Calibri" w:hAnsi="Times New Roman"/>
          <w:b/>
          <w:sz w:val="28"/>
          <w:szCs w:val="28"/>
        </w:rPr>
        <w:t>х. Севостьянов Милютинский район</w:t>
      </w:r>
    </w:p>
    <w:p w:rsidR="00990A2B" w:rsidRDefault="00990A2B" w:rsidP="00990A2B">
      <w:pPr>
        <w:jc w:val="center"/>
        <w:rPr>
          <w:rFonts w:ascii="Times New Roman" w:eastAsia="Calibri" w:hAnsi="Times New Roman"/>
          <w:b/>
          <w:sz w:val="28"/>
          <w:szCs w:val="28"/>
        </w:rPr>
      </w:pPr>
      <w:r>
        <w:rPr>
          <w:rFonts w:ascii="Times New Roman" w:eastAsia="Calibri" w:hAnsi="Times New Roman"/>
          <w:b/>
          <w:sz w:val="28"/>
          <w:szCs w:val="28"/>
        </w:rPr>
        <w:t>Муниципальное бюджетное общеобразовательное учреждение</w:t>
      </w:r>
    </w:p>
    <w:p w:rsidR="00990A2B" w:rsidRDefault="00990A2B" w:rsidP="00990A2B">
      <w:pPr>
        <w:jc w:val="center"/>
        <w:rPr>
          <w:rFonts w:ascii="Times New Roman" w:eastAsia="Calibri" w:hAnsi="Times New Roman"/>
          <w:b/>
          <w:i/>
          <w:sz w:val="28"/>
          <w:szCs w:val="28"/>
        </w:rPr>
      </w:pPr>
      <w:r>
        <w:rPr>
          <w:rFonts w:ascii="Times New Roman" w:eastAsia="Calibri" w:hAnsi="Times New Roman"/>
          <w:b/>
          <w:sz w:val="28"/>
          <w:szCs w:val="28"/>
        </w:rPr>
        <w:t>Россошанская основная общеобразовательная школа</w:t>
      </w:r>
    </w:p>
    <w:p w:rsidR="00990A2B" w:rsidRDefault="00990A2B" w:rsidP="00990A2B">
      <w:pPr>
        <w:jc w:val="right"/>
        <w:rPr>
          <w:rFonts w:ascii="Times New Roman" w:eastAsia="Calibri" w:hAnsi="Times New Roman"/>
          <w:i/>
          <w:noProof/>
          <w:sz w:val="28"/>
          <w:szCs w:val="28"/>
        </w:rPr>
      </w:pPr>
    </w:p>
    <w:p w:rsidR="005E6F03" w:rsidRDefault="005E6F03" w:rsidP="00990A2B">
      <w:pPr>
        <w:jc w:val="right"/>
        <w:rPr>
          <w:rFonts w:ascii="Times New Roman" w:eastAsia="Calibri" w:hAnsi="Times New Roman"/>
          <w:i/>
          <w:noProof/>
          <w:sz w:val="28"/>
          <w:szCs w:val="28"/>
        </w:rPr>
      </w:pPr>
    </w:p>
    <w:p w:rsidR="005E6F03" w:rsidRDefault="00C31390" w:rsidP="00990A2B">
      <w:pPr>
        <w:jc w:val="right"/>
        <w:rPr>
          <w:rFonts w:ascii="Times New Roman" w:eastAsia="Calibri" w:hAnsi="Times New Roman"/>
          <w:i/>
          <w:noProof/>
          <w:sz w:val="28"/>
          <w:szCs w:val="28"/>
        </w:rPr>
      </w:pPr>
      <w:r w:rsidRPr="00C31390">
        <w:rPr>
          <w:rFonts w:ascii="Times New Roman" w:eastAsia="Calibri" w:hAnsi="Times New Roman"/>
          <w:i/>
          <w:noProof/>
          <w:sz w:val="28"/>
          <w:szCs w:val="28"/>
        </w:rPr>
        <w:drawing>
          <wp:inline distT="0" distB="0" distL="0" distR="0">
            <wp:extent cx="2409825" cy="1575655"/>
            <wp:effectExtent l="19050" t="0" r="9525" b="0"/>
            <wp:docPr id="1" name="Рисунок 1" descr="C:\Users\Татьяна Ивановна\Desktop\22 рабочие программы 2022г учителя\печать 22 001.jpg"/>
            <wp:cNvGraphicFramePr/>
            <a:graphic xmlns:a="http://schemas.openxmlformats.org/drawingml/2006/main">
              <a:graphicData uri="http://schemas.openxmlformats.org/drawingml/2006/picture">
                <pic:pic xmlns:pic="http://schemas.openxmlformats.org/drawingml/2006/picture">
                  <pic:nvPicPr>
                    <pic:cNvPr id="0" name="Picture 1" descr="C:\Users\Татьяна Ивановна\Desktop\22 рабочие программы 2022г учителя\печать 22 001.jpg"/>
                    <pic:cNvPicPr>
                      <a:picLocks noChangeAspect="1" noChangeArrowheads="1"/>
                    </pic:cNvPicPr>
                  </pic:nvPicPr>
                  <pic:blipFill>
                    <a:blip r:embed="rId5" cstate="print"/>
                    <a:srcRect/>
                    <a:stretch>
                      <a:fillRect/>
                    </a:stretch>
                  </pic:blipFill>
                  <pic:spPr bwMode="auto">
                    <a:xfrm>
                      <a:off x="0" y="0"/>
                      <a:ext cx="2409825" cy="1575655"/>
                    </a:xfrm>
                    <a:prstGeom prst="rect">
                      <a:avLst/>
                    </a:prstGeom>
                    <a:noFill/>
                    <a:ln w="9525">
                      <a:noFill/>
                      <a:miter lim="800000"/>
                      <a:headEnd/>
                      <a:tailEnd/>
                    </a:ln>
                  </pic:spPr>
                </pic:pic>
              </a:graphicData>
            </a:graphic>
          </wp:inline>
        </w:drawing>
      </w:r>
    </w:p>
    <w:p w:rsidR="005E6F03" w:rsidRDefault="005E6F03" w:rsidP="00990A2B">
      <w:pPr>
        <w:jc w:val="right"/>
        <w:rPr>
          <w:rFonts w:ascii="Times New Roman" w:eastAsia="Calibri" w:hAnsi="Times New Roman"/>
          <w:i/>
          <w:noProof/>
          <w:sz w:val="28"/>
          <w:szCs w:val="28"/>
        </w:rPr>
      </w:pPr>
    </w:p>
    <w:p w:rsidR="005E6F03" w:rsidRDefault="005E6F03" w:rsidP="00990A2B">
      <w:pPr>
        <w:jc w:val="right"/>
        <w:rPr>
          <w:rFonts w:ascii="Times New Roman" w:eastAsia="Calibri" w:hAnsi="Times New Roman"/>
          <w:sz w:val="28"/>
          <w:szCs w:val="28"/>
          <w:u w:val="single"/>
        </w:rPr>
      </w:pPr>
    </w:p>
    <w:p w:rsidR="00C161F3" w:rsidRDefault="00C161F3" w:rsidP="00990A2B">
      <w:pPr>
        <w:jc w:val="right"/>
        <w:rPr>
          <w:rFonts w:ascii="Times New Roman" w:eastAsia="Calibri" w:hAnsi="Times New Roman"/>
          <w:sz w:val="28"/>
          <w:szCs w:val="28"/>
          <w:u w:val="single"/>
        </w:rPr>
      </w:pPr>
    </w:p>
    <w:p w:rsidR="00990A2B" w:rsidRDefault="00990A2B" w:rsidP="00990A2B">
      <w:pPr>
        <w:jc w:val="center"/>
        <w:rPr>
          <w:rFonts w:ascii="Times New Roman" w:eastAsia="Calibri" w:hAnsi="Times New Roman"/>
          <w:b/>
          <w:sz w:val="28"/>
          <w:szCs w:val="28"/>
        </w:rPr>
      </w:pPr>
      <w:r>
        <w:rPr>
          <w:rFonts w:ascii="Times New Roman" w:eastAsia="Calibri" w:hAnsi="Times New Roman"/>
          <w:b/>
          <w:sz w:val="28"/>
          <w:szCs w:val="28"/>
        </w:rPr>
        <w:t>РАБОЧАЯ ПРОГРАММА</w:t>
      </w:r>
    </w:p>
    <w:p w:rsidR="00990A2B" w:rsidRDefault="00990A2B" w:rsidP="00990A2B">
      <w:pPr>
        <w:jc w:val="center"/>
        <w:rPr>
          <w:rFonts w:ascii="Times New Roman" w:eastAsia="Calibri" w:hAnsi="Times New Roman"/>
          <w:b/>
          <w:sz w:val="28"/>
          <w:szCs w:val="28"/>
        </w:rPr>
      </w:pPr>
      <w:r>
        <w:rPr>
          <w:rFonts w:ascii="Times New Roman" w:eastAsia="Calibri" w:hAnsi="Times New Roman"/>
          <w:b/>
          <w:sz w:val="28"/>
          <w:szCs w:val="28"/>
        </w:rPr>
        <w:t>по русскому языку</w:t>
      </w:r>
    </w:p>
    <w:p w:rsidR="00C161F3" w:rsidRDefault="00C161F3" w:rsidP="00990A2B">
      <w:pPr>
        <w:jc w:val="center"/>
        <w:rPr>
          <w:rFonts w:ascii="Times New Roman" w:eastAsia="Calibri" w:hAnsi="Times New Roman"/>
          <w:b/>
          <w:sz w:val="28"/>
          <w:szCs w:val="28"/>
        </w:rPr>
      </w:pPr>
    </w:p>
    <w:p w:rsidR="00990A2B" w:rsidRDefault="00990A2B" w:rsidP="00990A2B">
      <w:pPr>
        <w:rPr>
          <w:rFonts w:ascii="Times New Roman" w:eastAsia="Calibri" w:hAnsi="Times New Roman"/>
          <w:sz w:val="28"/>
          <w:szCs w:val="28"/>
          <w:u w:val="single"/>
        </w:rPr>
      </w:pPr>
      <w:r>
        <w:rPr>
          <w:rFonts w:ascii="Times New Roman" w:eastAsia="Calibri" w:hAnsi="Times New Roman"/>
          <w:sz w:val="28"/>
          <w:szCs w:val="28"/>
        </w:rPr>
        <w:t xml:space="preserve">Уровень общего образования (класс): </w:t>
      </w:r>
      <w:r w:rsidR="004979C7">
        <w:rPr>
          <w:rFonts w:ascii="Times New Roman" w:eastAsia="Calibri" w:hAnsi="Times New Roman"/>
          <w:sz w:val="28"/>
          <w:szCs w:val="28"/>
          <w:u w:val="single"/>
        </w:rPr>
        <w:t>начальное  общее  образование</w:t>
      </w:r>
    </w:p>
    <w:p w:rsidR="00990A2B" w:rsidRPr="00C161F3" w:rsidRDefault="00990A2B" w:rsidP="00990A2B">
      <w:pPr>
        <w:rPr>
          <w:rFonts w:ascii="Times New Roman" w:eastAsia="Calibri" w:hAnsi="Times New Roman"/>
          <w:sz w:val="28"/>
          <w:szCs w:val="28"/>
          <w:u w:val="single"/>
        </w:rPr>
      </w:pPr>
      <w:r w:rsidRPr="00C161F3">
        <w:rPr>
          <w:rFonts w:ascii="Times New Roman" w:eastAsia="Calibri" w:hAnsi="Times New Roman"/>
          <w:sz w:val="28"/>
          <w:szCs w:val="28"/>
        </w:rPr>
        <w:t xml:space="preserve">Количество часов: </w:t>
      </w:r>
      <w:r w:rsidR="005E6F03">
        <w:rPr>
          <w:rFonts w:ascii="Times New Roman" w:eastAsia="Calibri" w:hAnsi="Times New Roman"/>
          <w:sz w:val="28"/>
          <w:szCs w:val="28"/>
          <w:u w:val="single"/>
        </w:rPr>
        <w:t>404</w:t>
      </w:r>
    </w:p>
    <w:p w:rsidR="00990A2B" w:rsidRDefault="00990A2B" w:rsidP="00990A2B">
      <w:pPr>
        <w:rPr>
          <w:rFonts w:ascii="Times New Roman" w:eastAsia="Calibri" w:hAnsi="Times New Roman"/>
          <w:sz w:val="28"/>
          <w:szCs w:val="28"/>
          <w:u w:val="single"/>
        </w:rPr>
      </w:pPr>
      <w:r>
        <w:rPr>
          <w:rFonts w:ascii="Times New Roman" w:eastAsia="Calibri" w:hAnsi="Times New Roman"/>
          <w:sz w:val="28"/>
          <w:szCs w:val="28"/>
        </w:rPr>
        <w:t xml:space="preserve">Учитель: </w:t>
      </w:r>
      <w:r w:rsidR="009E698F">
        <w:rPr>
          <w:rFonts w:ascii="Times New Roman" w:eastAsia="Calibri" w:hAnsi="Times New Roman"/>
          <w:sz w:val="28"/>
          <w:szCs w:val="28"/>
          <w:u w:val="single"/>
        </w:rPr>
        <w:t>Икрянникова Любовь Александровна</w:t>
      </w:r>
      <w:r w:rsidR="004979C7">
        <w:rPr>
          <w:rFonts w:ascii="Times New Roman" w:eastAsia="Calibri" w:hAnsi="Times New Roman"/>
          <w:sz w:val="28"/>
          <w:szCs w:val="28"/>
          <w:u w:val="single"/>
        </w:rPr>
        <w:t>, Писарь Наталья Васильевна</w:t>
      </w:r>
    </w:p>
    <w:p w:rsidR="00C161F3" w:rsidRDefault="00C161F3" w:rsidP="00990A2B">
      <w:pPr>
        <w:rPr>
          <w:rFonts w:ascii="Times New Roman" w:eastAsia="Calibri" w:hAnsi="Times New Roman"/>
          <w:sz w:val="28"/>
          <w:szCs w:val="28"/>
        </w:rPr>
      </w:pPr>
    </w:p>
    <w:p w:rsidR="00B413B8" w:rsidRDefault="00B413B8" w:rsidP="00B413B8">
      <w:pPr>
        <w:jc w:val="both"/>
        <w:rPr>
          <w:rFonts w:ascii="Times New Roman" w:hAnsi="Times New Roman" w:cs="Times New Roman"/>
          <w:color w:val="000000"/>
          <w:sz w:val="28"/>
          <w:szCs w:val="28"/>
        </w:rPr>
        <w:sectPr w:rsidR="00B413B8" w:rsidSect="00B413B8">
          <w:pgSz w:w="11906" w:h="16838" w:code="9"/>
          <w:pgMar w:top="851" w:right="567" w:bottom="851" w:left="851" w:header="709" w:footer="709" w:gutter="0"/>
          <w:cols w:space="708"/>
          <w:docGrid w:linePitch="360"/>
        </w:sectPr>
      </w:pPr>
      <w:r w:rsidRPr="00440BE0">
        <w:rPr>
          <w:rFonts w:ascii="Times New Roman" w:hAnsi="Times New Roman"/>
          <w:sz w:val="28"/>
          <w:szCs w:val="28"/>
        </w:rPr>
        <w:t>Программа разработана на основе</w:t>
      </w:r>
      <w:r>
        <w:rPr>
          <w:rFonts w:ascii="Times New Roman" w:hAnsi="Times New Roman"/>
          <w:sz w:val="28"/>
          <w:szCs w:val="28"/>
        </w:rPr>
        <w:t>:</w:t>
      </w:r>
      <w:r w:rsidRPr="0022636F">
        <w:rPr>
          <w:rFonts w:ascii="Times New Roman" w:hAnsi="Times New Roman" w:cs="Times New Roman"/>
          <w:bCs/>
          <w:sz w:val="28"/>
          <w:szCs w:val="28"/>
        </w:rPr>
        <w:t xml:space="preserve">Примерной </w:t>
      </w:r>
      <w:r w:rsidRPr="0022636F">
        <w:rPr>
          <w:rFonts w:ascii="Times New Roman" w:hAnsi="Times New Roman" w:cs="Times New Roman"/>
          <w:sz w:val="28"/>
          <w:szCs w:val="28"/>
        </w:rPr>
        <w:t>основной образовательной программы начального общего образования (Одобрена решением федерального учебно-методического объединения по общему образованию, протокол от 8 апреля 2015 г. № 1/15),</w:t>
      </w:r>
      <w:r w:rsidRPr="00B413B8">
        <w:rPr>
          <w:rFonts w:ascii="Times New Roman" w:eastAsia="Calibri" w:hAnsi="Times New Roman" w:cs="Times New Roman"/>
          <w:sz w:val="28"/>
          <w:szCs w:val="28"/>
        </w:rPr>
        <w:t xml:space="preserve">Примерной программы по русскому языку  </w:t>
      </w:r>
      <w:r w:rsidRPr="00B413B8">
        <w:rPr>
          <w:rFonts w:ascii="Times New Roman" w:eastAsiaTheme="minorHAnsi" w:hAnsi="Times New Roman" w:cs="Times New Roman"/>
          <w:sz w:val="28"/>
          <w:szCs w:val="28"/>
          <w:lang w:eastAsia="en-US"/>
        </w:rPr>
        <w:t>В. П. Канакиной, В. Г. Горецкого, М. В. Бойкиной и др</w:t>
      </w:r>
      <w:r w:rsidRPr="00B413B8">
        <w:rPr>
          <w:rFonts w:ascii="Times New Roman" w:eastAsia="Calibri" w:hAnsi="Times New Roman" w:cs="Times New Roman"/>
          <w:i/>
          <w:sz w:val="28"/>
          <w:szCs w:val="28"/>
        </w:rPr>
        <w:t xml:space="preserve">  -   </w:t>
      </w:r>
      <w:r w:rsidRPr="00B413B8">
        <w:rPr>
          <w:rFonts w:ascii="Times New Roman" w:eastAsiaTheme="minorHAnsi" w:hAnsi="Times New Roman" w:cs="Times New Roman"/>
          <w:sz w:val="28"/>
          <w:szCs w:val="28"/>
          <w:lang w:eastAsia="en-US"/>
        </w:rPr>
        <w:t>Рабочие программы. Предметная линия учебников системы «Школа России». 1—4 классы: пособие для учителей общеобразоват</w:t>
      </w:r>
      <w:r w:rsidR="00C161F3">
        <w:rPr>
          <w:rFonts w:ascii="Times New Roman" w:eastAsiaTheme="minorHAnsi" w:hAnsi="Times New Roman" w:cs="Times New Roman"/>
          <w:sz w:val="28"/>
          <w:szCs w:val="28"/>
          <w:lang w:eastAsia="en-US"/>
        </w:rPr>
        <w:t>ельных</w:t>
      </w:r>
      <w:r>
        <w:rPr>
          <w:rFonts w:ascii="Times New Roman" w:eastAsiaTheme="minorHAnsi" w:hAnsi="Times New Roman" w:cs="Times New Roman"/>
          <w:sz w:val="28"/>
          <w:szCs w:val="28"/>
          <w:lang w:eastAsia="en-US"/>
        </w:rPr>
        <w:t>организаци</w:t>
      </w:r>
      <w:r w:rsidR="00C161F3">
        <w:rPr>
          <w:rFonts w:ascii="Times New Roman" w:eastAsiaTheme="minorHAnsi" w:hAnsi="Times New Roman" w:cs="Times New Roman"/>
          <w:sz w:val="28"/>
          <w:szCs w:val="28"/>
          <w:lang w:eastAsia="en-US"/>
        </w:rPr>
        <w:t>й</w:t>
      </w:r>
      <w:r>
        <w:rPr>
          <w:rFonts w:ascii="Times New Roman" w:eastAsiaTheme="minorHAnsi" w:hAnsi="Times New Roman" w:cs="Times New Roman"/>
          <w:sz w:val="28"/>
          <w:szCs w:val="28"/>
          <w:lang w:eastAsia="en-US"/>
        </w:rPr>
        <w:t>.</w:t>
      </w:r>
      <w:r w:rsidRPr="00B413B8">
        <w:rPr>
          <w:rFonts w:ascii="Times New Roman" w:eastAsiaTheme="minorHAnsi" w:hAnsi="Times New Roman" w:cs="Times New Roman"/>
          <w:sz w:val="28"/>
          <w:szCs w:val="28"/>
          <w:lang w:eastAsia="en-US"/>
        </w:rPr>
        <w:t>— М.: Просвещение, 2014. — 340 с.,</w:t>
      </w:r>
      <w:r w:rsidRPr="00B413B8">
        <w:rPr>
          <w:rFonts w:ascii="Times New Roman" w:hAnsi="Times New Roman" w:cs="Times New Roman"/>
          <w:sz w:val="28"/>
          <w:szCs w:val="28"/>
        </w:rPr>
        <w:t xml:space="preserve">соотнесённых с требованиями </w:t>
      </w:r>
      <w:r w:rsidRPr="00B413B8">
        <w:rPr>
          <w:rFonts w:ascii="Times New Roman" w:hAnsi="Times New Roman" w:cs="Times New Roman"/>
          <w:color w:val="000000"/>
          <w:sz w:val="28"/>
          <w:szCs w:val="28"/>
        </w:rPr>
        <w:t xml:space="preserve">Федерального государственного образовательного стандарта общего начального образования </w:t>
      </w:r>
    </w:p>
    <w:p w:rsidR="00907DD0" w:rsidRDefault="00907DD0" w:rsidP="001D76AA">
      <w:pPr>
        <w:pStyle w:val="ParagraphStyle"/>
        <w:ind w:firstLine="360"/>
        <w:jc w:val="center"/>
        <w:rPr>
          <w:rFonts w:ascii="Times New Roman" w:hAnsi="Times New Roman" w:cs="Times New Roman"/>
          <w:b/>
          <w:sz w:val="28"/>
          <w:szCs w:val="28"/>
        </w:rPr>
      </w:pPr>
      <w:r>
        <w:rPr>
          <w:rFonts w:ascii="Times New Roman" w:hAnsi="Times New Roman" w:cs="Times New Roman"/>
          <w:b/>
          <w:sz w:val="28"/>
          <w:szCs w:val="28"/>
        </w:rPr>
        <w:lastRenderedPageBreak/>
        <w:t>Рабочая програм</w:t>
      </w:r>
      <w:r w:rsidR="005E6F03">
        <w:rPr>
          <w:rFonts w:ascii="Times New Roman" w:hAnsi="Times New Roman" w:cs="Times New Roman"/>
          <w:b/>
          <w:sz w:val="28"/>
          <w:szCs w:val="28"/>
        </w:rPr>
        <w:t>ма по русскому языку, 2</w:t>
      </w:r>
      <w:r>
        <w:rPr>
          <w:rFonts w:ascii="Times New Roman" w:hAnsi="Times New Roman" w:cs="Times New Roman"/>
          <w:b/>
          <w:sz w:val="28"/>
          <w:szCs w:val="28"/>
        </w:rPr>
        <w:t>-4 классы</w:t>
      </w:r>
    </w:p>
    <w:p w:rsidR="001D76AA" w:rsidRDefault="003824C4" w:rsidP="001D76AA">
      <w:pPr>
        <w:pStyle w:val="ParagraphStyle"/>
        <w:ind w:firstLine="360"/>
        <w:jc w:val="center"/>
        <w:rPr>
          <w:rFonts w:ascii="Times New Roman" w:hAnsi="Times New Roman" w:cs="Times New Roman"/>
          <w:b/>
          <w:sz w:val="28"/>
          <w:szCs w:val="28"/>
        </w:rPr>
      </w:pPr>
      <w:r>
        <w:rPr>
          <w:rFonts w:ascii="Times New Roman" w:hAnsi="Times New Roman" w:cs="Times New Roman"/>
          <w:b/>
          <w:sz w:val="28"/>
          <w:szCs w:val="28"/>
        </w:rPr>
        <w:t xml:space="preserve">Раздел 1. </w:t>
      </w:r>
      <w:r w:rsidR="00907DD0">
        <w:rPr>
          <w:rFonts w:ascii="Times New Roman" w:hAnsi="Times New Roman" w:cs="Times New Roman"/>
          <w:b/>
          <w:sz w:val="28"/>
          <w:szCs w:val="28"/>
        </w:rPr>
        <w:t>Пояснительная записка</w:t>
      </w:r>
    </w:p>
    <w:p w:rsidR="00903C23" w:rsidRPr="00903C23" w:rsidRDefault="00903C23" w:rsidP="00903C23">
      <w:pPr>
        <w:pStyle w:val="ParagraphStyle"/>
        <w:ind w:firstLine="360"/>
        <w:jc w:val="both"/>
        <w:rPr>
          <w:rFonts w:ascii="Times New Roman" w:hAnsi="Times New Roman" w:cs="Times New Roman"/>
          <w:b/>
        </w:rPr>
      </w:pPr>
      <w:r w:rsidRPr="00DD7881">
        <w:rPr>
          <w:rFonts w:ascii="Times New Roman" w:hAnsi="Times New Roman" w:cs="Times New Roman"/>
        </w:rPr>
        <w:t>Рабочая программа по предмету  «Русский язык» составлена на основе</w:t>
      </w:r>
      <w:r w:rsidRPr="00903C23">
        <w:rPr>
          <w:rFonts w:ascii="Times New Roman" w:hAnsi="Times New Roman" w:cs="Times New Roman"/>
          <w:bCs/>
        </w:rPr>
        <w:t xml:space="preserve">Примерной </w:t>
      </w:r>
      <w:r w:rsidRPr="00903C23">
        <w:rPr>
          <w:rFonts w:ascii="Times New Roman" w:hAnsi="Times New Roman" w:cs="Times New Roman"/>
        </w:rPr>
        <w:t xml:space="preserve">основной образовательной программы начального общего образования (Одобрена решением федерального учебно-методического объединения по общему образованию, протокол от 8 апреля 2015 г. № 1/15),  </w:t>
      </w:r>
      <w:r w:rsidRPr="00903C23">
        <w:rPr>
          <w:rFonts w:ascii="Times New Roman" w:eastAsia="Calibri" w:hAnsi="Times New Roman" w:cs="Times New Roman"/>
        </w:rPr>
        <w:t xml:space="preserve">Примерной программы по русскому языку  </w:t>
      </w:r>
      <w:r w:rsidRPr="00903C23">
        <w:rPr>
          <w:rFonts w:ascii="Times New Roman" w:hAnsi="Times New Roman" w:cs="Times New Roman"/>
        </w:rPr>
        <w:t>В. П. Канакиной, В. Г. Горецкого, М. В. Бойкиной и др</w:t>
      </w:r>
      <w:r w:rsidRPr="00903C23">
        <w:rPr>
          <w:rFonts w:ascii="Times New Roman" w:eastAsia="Calibri" w:hAnsi="Times New Roman" w:cs="Times New Roman"/>
          <w:i/>
        </w:rPr>
        <w:t xml:space="preserve">  -   </w:t>
      </w:r>
      <w:r w:rsidRPr="00903C23">
        <w:rPr>
          <w:rFonts w:ascii="Times New Roman" w:hAnsi="Times New Roman" w:cs="Times New Roman"/>
        </w:rPr>
        <w:t xml:space="preserve">Рабочие программы. Предметная линия учебников системы «Школа России». 1—4 классы: пособие для учителей общеобразовательных организаций.— М.: Просвещение, 2014. — 340 с., соотнесённых с требованиями </w:t>
      </w:r>
      <w:r w:rsidRPr="00903C23">
        <w:rPr>
          <w:rFonts w:ascii="Times New Roman" w:hAnsi="Times New Roman" w:cs="Times New Roman"/>
          <w:color w:val="000000"/>
        </w:rPr>
        <w:t>Федерального государственного образовательного стандарта общего начального образования</w:t>
      </w:r>
    </w:p>
    <w:p w:rsidR="00AA3264" w:rsidRPr="00AA3264" w:rsidRDefault="00AA3264" w:rsidP="00AA3264">
      <w:pPr>
        <w:spacing w:after="0" w:line="240" w:lineRule="auto"/>
        <w:jc w:val="center"/>
        <w:rPr>
          <w:rFonts w:ascii="Times New Roman" w:hAnsi="Times New Roman" w:cs="Times New Roman"/>
          <w:b/>
          <w:sz w:val="24"/>
          <w:szCs w:val="24"/>
        </w:rPr>
      </w:pPr>
      <w:r w:rsidRPr="00AA3264">
        <w:rPr>
          <w:rFonts w:ascii="Times New Roman" w:hAnsi="Times New Roman" w:cs="Times New Roman"/>
          <w:b/>
          <w:sz w:val="24"/>
          <w:szCs w:val="24"/>
        </w:rPr>
        <w:t>Нормативные документы</w:t>
      </w:r>
    </w:p>
    <w:p w:rsidR="00AA3264" w:rsidRPr="00AA3264" w:rsidRDefault="00AA3264" w:rsidP="00AA3264">
      <w:pPr>
        <w:spacing w:after="0" w:line="240" w:lineRule="auto"/>
        <w:jc w:val="both"/>
        <w:rPr>
          <w:rFonts w:ascii="Times New Roman" w:hAnsi="Times New Roman" w:cs="Times New Roman"/>
          <w:sz w:val="24"/>
          <w:szCs w:val="24"/>
        </w:rPr>
      </w:pPr>
      <w:r w:rsidRPr="00AA3264">
        <w:rPr>
          <w:rFonts w:ascii="Times New Roman" w:hAnsi="Times New Roman" w:cs="Times New Roman"/>
          <w:sz w:val="24"/>
          <w:szCs w:val="24"/>
          <w:u w:val="single"/>
        </w:rPr>
        <w:t>Программы</w:t>
      </w:r>
      <w:r w:rsidRPr="00AA3264">
        <w:rPr>
          <w:rFonts w:ascii="Times New Roman" w:hAnsi="Times New Roman" w:cs="Times New Roman"/>
          <w:sz w:val="24"/>
          <w:szCs w:val="24"/>
        </w:rPr>
        <w:t>:</w:t>
      </w:r>
    </w:p>
    <w:p w:rsidR="00AA3264" w:rsidRPr="00AA3264" w:rsidRDefault="00AA3264" w:rsidP="00AA3264">
      <w:pPr>
        <w:spacing w:after="0" w:line="240" w:lineRule="auto"/>
        <w:jc w:val="both"/>
        <w:rPr>
          <w:rFonts w:ascii="Times New Roman" w:hAnsi="Times New Roman" w:cs="Times New Roman"/>
          <w:bCs/>
          <w:sz w:val="24"/>
          <w:szCs w:val="24"/>
        </w:rPr>
      </w:pPr>
      <w:r w:rsidRPr="00AA3264">
        <w:rPr>
          <w:rFonts w:ascii="Times New Roman" w:hAnsi="Times New Roman" w:cs="Times New Roman"/>
          <w:spacing w:val="-1"/>
          <w:sz w:val="24"/>
          <w:szCs w:val="24"/>
        </w:rPr>
        <w:t>- Примерная</w:t>
      </w:r>
      <w:r w:rsidRPr="00AA3264">
        <w:rPr>
          <w:rFonts w:ascii="Times New Roman" w:hAnsi="Times New Roman" w:cs="Times New Roman"/>
          <w:color w:val="000000"/>
          <w:spacing w:val="-1"/>
          <w:sz w:val="24"/>
          <w:szCs w:val="24"/>
        </w:rPr>
        <w:t xml:space="preserve"> основная образовательная программа началь</w:t>
      </w:r>
      <w:r w:rsidRPr="00AA3264">
        <w:rPr>
          <w:rFonts w:ascii="Times New Roman" w:hAnsi="Times New Roman" w:cs="Times New Roman"/>
          <w:color w:val="000000"/>
          <w:spacing w:val="-3"/>
          <w:sz w:val="24"/>
          <w:szCs w:val="24"/>
        </w:rPr>
        <w:t xml:space="preserve">ного общего образования (одобрена федеральным учебно-методическим объединением по общему образованию, протокол заседания от 08.04.2015 № 1/15); </w:t>
      </w:r>
    </w:p>
    <w:p w:rsidR="00AA3264" w:rsidRPr="00AA3264" w:rsidRDefault="00AA3264" w:rsidP="00AA3264">
      <w:pPr>
        <w:spacing w:after="0" w:line="240" w:lineRule="auto"/>
        <w:jc w:val="both"/>
        <w:rPr>
          <w:rFonts w:ascii="Times New Roman" w:hAnsi="Times New Roman" w:cs="Times New Roman"/>
          <w:bCs/>
          <w:sz w:val="24"/>
          <w:szCs w:val="24"/>
        </w:rPr>
      </w:pPr>
      <w:r w:rsidRPr="00AA3264">
        <w:rPr>
          <w:rFonts w:ascii="Times New Roman" w:hAnsi="Times New Roman" w:cs="Times New Roman"/>
          <w:bCs/>
          <w:sz w:val="24"/>
          <w:szCs w:val="24"/>
        </w:rPr>
        <w:t>- Основная образовательная программа начального общего образования МБОУ Россошанской ООШ</w:t>
      </w:r>
    </w:p>
    <w:p w:rsidR="00AA3264" w:rsidRPr="00AA3264" w:rsidRDefault="00AA3264" w:rsidP="00AA3264">
      <w:pPr>
        <w:spacing w:after="0" w:line="240" w:lineRule="auto"/>
        <w:jc w:val="both"/>
        <w:rPr>
          <w:rFonts w:ascii="Times New Roman" w:hAnsi="Times New Roman" w:cs="Times New Roman"/>
          <w:color w:val="000000"/>
          <w:sz w:val="24"/>
          <w:szCs w:val="24"/>
        </w:rPr>
      </w:pPr>
    </w:p>
    <w:p w:rsidR="00AA3264" w:rsidRPr="00AA3264" w:rsidRDefault="00AA3264" w:rsidP="00AA3264">
      <w:pPr>
        <w:spacing w:after="0" w:line="240" w:lineRule="auto"/>
        <w:jc w:val="both"/>
        <w:rPr>
          <w:rFonts w:ascii="Times New Roman" w:hAnsi="Times New Roman" w:cs="Times New Roman"/>
          <w:sz w:val="24"/>
          <w:szCs w:val="24"/>
        </w:rPr>
      </w:pPr>
      <w:r w:rsidRPr="00AA3264">
        <w:rPr>
          <w:rFonts w:ascii="Times New Roman" w:hAnsi="Times New Roman" w:cs="Times New Roman"/>
          <w:sz w:val="24"/>
          <w:szCs w:val="24"/>
          <w:u w:val="single"/>
        </w:rPr>
        <w:t>Постановления</w:t>
      </w:r>
      <w:r w:rsidRPr="00AA3264">
        <w:rPr>
          <w:rFonts w:ascii="Times New Roman" w:hAnsi="Times New Roman" w:cs="Times New Roman"/>
          <w:sz w:val="24"/>
          <w:szCs w:val="24"/>
        </w:rPr>
        <w:t>:</w:t>
      </w:r>
    </w:p>
    <w:p w:rsidR="00AA3264" w:rsidRPr="00AA3264" w:rsidRDefault="00AA3264" w:rsidP="00AA3264">
      <w:pPr>
        <w:spacing w:after="0" w:line="240" w:lineRule="auto"/>
        <w:jc w:val="both"/>
        <w:rPr>
          <w:rFonts w:ascii="Times New Roman" w:hAnsi="Times New Roman" w:cs="Times New Roman"/>
          <w:sz w:val="24"/>
          <w:szCs w:val="24"/>
        </w:rPr>
      </w:pPr>
      <w:r w:rsidRPr="00AA3264">
        <w:rPr>
          <w:rFonts w:ascii="Times New Roman" w:hAnsi="Times New Roman" w:cs="Times New Roman"/>
          <w:sz w:val="24"/>
          <w:szCs w:val="24"/>
        </w:rPr>
        <w:t>- Постановление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 изменений № 3, утв. Постановлением Главного государственного санитарного врача РФ от24.11.2015 г № 81)</w:t>
      </w:r>
    </w:p>
    <w:p w:rsidR="00AA3264" w:rsidRPr="00AA3264" w:rsidRDefault="00AA3264" w:rsidP="00AA3264">
      <w:pPr>
        <w:spacing w:after="0" w:line="240" w:lineRule="auto"/>
        <w:jc w:val="both"/>
        <w:rPr>
          <w:rFonts w:ascii="Times New Roman" w:hAnsi="Times New Roman" w:cs="Times New Roman"/>
          <w:sz w:val="24"/>
          <w:szCs w:val="24"/>
        </w:rPr>
      </w:pPr>
    </w:p>
    <w:p w:rsidR="00AA3264" w:rsidRPr="00AA3264" w:rsidRDefault="00AA3264" w:rsidP="00AA3264">
      <w:pPr>
        <w:spacing w:after="0" w:line="240" w:lineRule="auto"/>
        <w:jc w:val="both"/>
        <w:rPr>
          <w:rFonts w:ascii="Times New Roman" w:hAnsi="Times New Roman" w:cs="Times New Roman"/>
          <w:sz w:val="24"/>
          <w:szCs w:val="24"/>
        </w:rPr>
      </w:pPr>
      <w:r w:rsidRPr="00AA3264">
        <w:rPr>
          <w:rFonts w:ascii="Times New Roman" w:hAnsi="Times New Roman" w:cs="Times New Roman"/>
          <w:sz w:val="24"/>
          <w:szCs w:val="24"/>
          <w:u w:val="single"/>
        </w:rPr>
        <w:t>Приказы</w:t>
      </w:r>
      <w:r w:rsidRPr="00AA3264">
        <w:rPr>
          <w:rFonts w:ascii="Times New Roman" w:hAnsi="Times New Roman" w:cs="Times New Roman"/>
          <w:sz w:val="24"/>
          <w:szCs w:val="24"/>
        </w:rPr>
        <w:t>:</w:t>
      </w:r>
    </w:p>
    <w:p w:rsidR="00AA3264" w:rsidRPr="00AA3264" w:rsidRDefault="00AA3264" w:rsidP="00AA3264">
      <w:pPr>
        <w:spacing w:after="0" w:line="240" w:lineRule="auto"/>
        <w:jc w:val="both"/>
        <w:rPr>
          <w:rFonts w:ascii="Times New Roman" w:hAnsi="Times New Roman" w:cs="Times New Roman"/>
          <w:sz w:val="24"/>
          <w:szCs w:val="24"/>
        </w:rPr>
      </w:pPr>
      <w:r w:rsidRPr="00AA3264">
        <w:rPr>
          <w:rFonts w:ascii="Times New Roman" w:hAnsi="Times New Roman" w:cs="Times New Roman"/>
          <w:sz w:val="24"/>
          <w:szCs w:val="24"/>
        </w:rPr>
        <w:t>- Приказ Минобрнауки России от 05.10.2009 № 373 «Об утверждении и введении в действие федерального государственного образовательного стандарта начального общего образования» (в ред. приказов Минобрнауки России от 26.11.2010 № 1241, от 22.09.2011 № 2357, от 18.12.2012 № 1060, от 29.12.2014 № 1643, от 18.05.2015 г № 507, от 31.12.2015 г № 1576);</w:t>
      </w:r>
    </w:p>
    <w:p w:rsidR="00AA3264" w:rsidRPr="00AA3264" w:rsidRDefault="00AA3264" w:rsidP="00AA3264">
      <w:pPr>
        <w:spacing w:after="0" w:line="240" w:lineRule="auto"/>
        <w:jc w:val="both"/>
        <w:rPr>
          <w:rFonts w:ascii="Times New Roman" w:hAnsi="Times New Roman" w:cs="Times New Roman"/>
          <w:bCs/>
          <w:sz w:val="24"/>
          <w:szCs w:val="24"/>
        </w:rPr>
      </w:pPr>
      <w:r w:rsidRPr="00AA3264">
        <w:rPr>
          <w:rFonts w:ascii="Times New Roman" w:hAnsi="Times New Roman" w:cs="Times New Roman"/>
          <w:bCs/>
          <w:color w:val="222222"/>
          <w:sz w:val="24"/>
          <w:szCs w:val="24"/>
        </w:rPr>
        <w:t xml:space="preserve">- приказ </w:t>
      </w:r>
      <w:r w:rsidRPr="00AA3264">
        <w:rPr>
          <w:rFonts w:ascii="Times New Roman" w:hAnsi="Times New Roman" w:cs="Times New Roman"/>
          <w:kern w:val="36"/>
          <w:sz w:val="24"/>
          <w:szCs w:val="24"/>
        </w:rPr>
        <w:t>Минобрнауки России от 14.08.2015 № 825 «</w:t>
      </w:r>
      <w:r w:rsidRPr="00AA3264">
        <w:rPr>
          <w:rFonts w:ascii="Times New Roman" w:hAnsi="Times New Roman" w:cs="Times New Roman"/>
          <w:sz w:val="24"/>
          <w:szCs w:val="24"/>
        </w:rPr>
        <w:t>О внесении изменений в Порядок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r w:rsidRPr="00AA3264">
        <w:rPr>
          <w:rFonts w:ascii="Times New Roman" w:hAnsi="Times New Roman" w:cs="Times New Roman"/>
          <w:kern w:val="36"/>
          <w:sz w:val="24"/>
          <w:szCs w:val="24"/>
        </w:rPr>
        <w:t>;</w:t>
      </w:r>
    </w:p>
    <w:p w:rsidR="00AA3264" w:rsidRPr="00AA3264" w:rsidRDefault="00AA3264" w:rsidP="00AA3264">
      <w:pPr>
        <w:spacing w:after="0" w:line="240" w:lineRule="auto"/>
        <w:jc w:val="both"/>
        <w:rPr>
          <w:rFonts w:ascii="Times New Roman" w:hAnsi="Times New Roman" w:cs="Times New Roman"/>
          <w:bCs/>
          <w:sz w:val="24"/>
          <w:szCs w:val="24"/>
        </w:rPr>
      </w:pPr>
    </w:p>
    <w:p w:rsidR="00AA3264" w:rsidRPr="00AA3264" w:rsidRDefault="00AA3264" w:rsidP="00AA3264">
      <w:pPr>
        <w:spacing w:after="0" w:line="240" w:lineRule="auto"/>
        <w:jc w:val="both"/>
        <w:rPr>
          <w:rFonts w:ascii="Times New Roman" w:hAnsi="Times New Roman" w:cs="Times New Roman"/>
          <w:bCs/>
          <w:sz w:val="24"/>
          <w:szCs w:val="24"/>
        </w:rPr>
      </w:pPr>
      <w:r w:rsidRPr="00AA3264">
        <w:rPr>
          <w:rFonts w:ascii="Times New Roman" w:hAnsi="Times New Roman" w:cs="Times New Roman"/>
          <w:bCs/>
          <w:sz w:val="24"/>
          <w:szCs w:val="24"/>
          <w:u w:val="single"/>
        </w:rPr>
        <w:t>Письма:</w:t>
      </w:r>
    </w:p>
    <w:p w:rsidR="00AA3264" w:rsidRPr="00AA3264" w:rsidRDefault="00AA3264" w:rsidP="00AA3264">
      <w:pPr>
        <w:spacing w:after="0" w:line="240" w:lineRule="auto"/>
        <w:jc w:val="both"/>
        <w:rPr>
          <w:rFonts w:ascii="Times New Roman" w:eastAsia="Calibri" w:hAnsi="Times New Roman" w:cs="Times New Roman"/>
          <w:sz w:val="24"/>
          <w:szCs w:val="24"/>
          <w:lang w:eastAsia="en-US"/>
        </w:rPr>
      </w:pPr>
      <w:r w:rsidRPr="00AA3264">
        <w:rPr>
          <w:rFonts w:ascii="Times New Roman" w:eastAsia="Calibri" w:hAnsi="Times New Roman" w:cs="Times New Roman"/>
          <w:sz w:val="24"/>
          <w:szCs w:val="24"/>
          <w:lang w:eastAsia="en-US"/>
        </w:rPr>
        <w:t xml:space="preserve">- письмо Департамента общего образования Минобрнауки России от 12.05.2011 № 03-296 «Об организации внеурочной деятельности при введении федерального государственного образовательного стандарта общего образования»; </w:t>
      </w:r>
    </w:p>
    <w:p w:rsidR="00AA3264" w:rsidRPr="00AA3264" w:rsidRDefault="00AA3264" w:rsidP="00AA3264">
      <w:pPr>
        <w:spacing w:after="0" w:line="240" w:lineRule="auto"/>
        <w:jc w:val="both"/>
        <w:rPr>
          <w:rFonts w:ascii="Times New Roman" w:eastAsia="Calibri" w:hAnsi="Times New Roman" w:cs="Times New Roman"/>
          <w:sz w:val="24"/>
          <w:szCs w:val="24"/>
          <w:lang w:eastAsia="en-US"/>
        </w:rPr>
      </w:pPr>
      <w:r w:rsidRPr="00AA3264">
        <w:rPr>
          <w:rFonts w:ascii="Times New Roman" w:eastAsia="Calibri" w:hAnsi="Times New Roman" w:cs="Times New Roman"/>
          <w:sz w:val="24"/>
          <w:szCs w:val="24"/>
          <w:lang w:eastAsia="en-US"/>
        </w:rPr>
        <w:t>- письмо Минобразования РО от 05.2018 г № 24/4.1 «О направлении рекомендаций»;</w:t>
      </w:r>
    </w:p>
    <w:p w:rsidR="00AA3264" w:rsidRPr="00AA3264" w:rsidRDefault="00AA3264" w:rsidP="00AA3264">
      <w:pPr>
        <w:spacing w:after="0" w:line="240" w:lineRule="auto"/>
        <w:jc w:val="both"/>
        <w:rPr>
          <w:rFonts w:ascii="Times New Roman" w:hAnsi="Times New Roman" w:cs="Times New Roman"/>
          <w:sz w:val="24"/>
          <w:szCs w:val="24"/>
        </w:rPr>
      </w:pPr>
      <w:r w:rsidRPr="00AA3264">
        <w:rPr>
          <w:rFonts w:ascii="Times New Roman" w:hAnsi="Times New Roman" w:cs="Times New Roman"/>
          <w:bCs/>
          <w:sz w:val="24"/>
          <w:szCs w:val="24"/>
        </w:rPr>
        <w:t>Устав МБОУ Россошанской ООШ, утверждённый Постановлением Администрации Милютинского района от 03.04.2015 г. № 14.</w:t>
      </w:r>
    </w:p>
    <w:p w:rsidR="00903C23" w:rsidRDefault="00903C23" w:rsidP="00AA3264">
      <w:pPr>
        <w:shd w:val="clear" w:color="auto" w:fill="FFFFFF"/>
        <w:spacing w:after="0" w:line="240" w:lineRule="auto"/>
        <w:ind w:firstLine="540"/>
        <w:jc w:val="center"/>
        <w:rPr>
          <w:rFonts w:ascii="Times New Roman" w:eastAsia="Times New Roman" w:hAnsi="Times New Roman" w:cs="Times New Roman"/>
          <w:b/>
          <w:bCs/>
          <w:color w:val="000000"/>
          <w:sz w:val="24"/>
          <w:szCs w:val="24"/>
        </w:rPr>
      </w:pPr>
      <w:r w:rsidRPr="00903C23">
        <w:rPr>
          <w:rFonts w:ascii="Times New Roman" w:eastAsia="Times New Roman" w:hAnsi="Times New Roman" w:cs="Times New Roman"/>
          <w:b/>
          <w:bCs/>
          <w:color w:val="000000"/>
          <w:sz w:val="24"/>
          <w:szCs w:val="24"/>
        </w:rPr>
        <w:t>Цели и задачи:</w:t>
      </w:r>
    </w:p>
    <w:p w:rsidR="003824C4" w:rsidRPr="00903C23" w:rsidRDefault="003824C4" w:rsidP="003824C4">
      <w:pPr>
        <w:shd w:val="clear" w:color="auto" w:fill="FFFFFF"/>
        <w:spacing w:after="0" w:line="240" w:lineRule="auto"/>
        <w:jc w:val="both"/>
        <w:rPr>
          <w:rFonts w:ascii="Arial" w:eastAsia="Times New Roman" w:hAnsi="Arial" w:cs="Arial"/>
          <w:color w:val="000000"/>
        </w:rPr>
      </w:pPr>
      <w:r w:rsidRPr="00903C23">
        <w:rPr>
          <w:rFonts w:ascii="Times New Roman" w:eastAsia="Times New Roman" w:hAnsi="Times New Roman" w:cs="Times New Roman"/>
          <w:color w:val="000000"/>
          <w:sz w:val="24"/>
          <w:szCs w:val="24"/>
        </w:rPr>
        <w:t>Изучение русского языка в начальных классах — первоначальный этап системы лингвистического образования и речевого развития, обеспечивающий готовность выпускников начальной школы к дальнейшему образованию.</w:t>
      </w:r>
    </w:p>
    <w:p w:rsidR="00903C23" w:rsidRPr="00903C23" w:rsidRDefault="00903C23" w:rsidP="00903C23">
      <w:pPr>
        <w:shd w:val="clear" w:color="auto" w:fill="FFFFFF"/>
        <w:spacing w:after="0" w:line="240" w:lineRule="auto"/>
        <w:ind w:firstLine="540"/>
        <w:jc w:val="both"/>
        <w:rPr>
          <w:rFonts w:ascii="Arial" w:eastAsia="Times New Roman" w:hAnsi="Arial" w:cs="Arial"/>
          <w:color w:val="000000"/>
        </w:rPr>
      </w:pPr>
      <w:r w:rsidRPr="00903C23">
        <w:rPr>
          <w:rFonts w:ascii="Times New Roman" w:eastAsia="Times New Roman" w:hAnsi="Times New Roman" w:cs="Times New Roman"/>
          <w:b/>
          <w:bCs/>
          <w:color w:val="000000"/>
          <w:sz w:val="24"/>
          <w:szCs w:val="24"/>
        </w:rPr>
        <w:lastRenderedPageBreak/>
        <w:t>Цель</w:t>
      </w:r>
      <w:r w:rsidRPr="00903C23">
        <w:rPr>
          <w:rFonts w:ascii="Times New Roman" w:eastAsia="Times New Roman" w:hAnsi="Times New Roman" w:cs="Times New Roman"/>
          <w:color w:val="000000"/>
          <w:sz w:val="24"/>
          <w:szCs w:val="24"/>
        </w:rPr>
        <w:t>:</w:t>
      </w:r>
    </w:p>
    <w:p w:rsidR="00903C23" w:rsidRPr="00903C23" w:rsidRDefault="00903C23" w:rsidP="00903C23">
      <w:pPr>
        <w:shd w:val="clear" w:color="auto" w:fill="FFFFFF"/>
        <w:spacing w:after="0" w:line="240" w:lineRule="auto"/>
        <w:jc w:val="both"/>
        <w:rPr>
          <w:rFonts w:ascii="Arial" w:eastAsia="Times New Roman" w:hAnsi="Arial" w:cs="Arial"/>
          <w:color w:val="000000"/>
        </w:rPr>
      </w:pPr>
      <w:r w:rsidRPr="00903C23">
        <w:rPr>
          <w:rFonts w:ascii="Times New Roman" w:eastAsia="Times New Roman" w:hAnsi="Times New Roman" w:cs="Times New Roman"/>
          <w:color w:val="000000"/>
          <w:sz w:val="24"/>
          <w:szCs w:val="24"/>
        </w:rPr>
        <w:t>• ознакомление учащихся с основными положениями науки о языке и формирование на этой основе знаково-символического восприятия и логического мышления учащихся;</w:t>
      </w:r>
    </w:p>
    <w:p w:rsidR="00903C23" w:rsidRPr="00903C23" w:rsidRDefault="00903C23" w:rsidP="00903C23">
      <w:pPr>
        <w:shd w:val="clear" w:color="auto" w:fill="FFFFFF"/>
        <w:spacing w:after="0" w:line="240" w:lineRule="auto"/>
        <w:jc w:val="both"/>
        <w:rPr>
          <w:rFonts w:ascii="Arial" w:eastAsia="Times New Roman" w:hAnsi="Arial" w:cs="Arial"/>
          <w:color w:val="000000"/>
        </w:rPr>
      </w:pPr>
      <w:r w:rsidRPr="00903C23">
        <w:rPr>
          <w:rFonts w:ascii="Times New Roman" w:eastAsia="Times New Roman" w:hAnsi="Times New Roman" w:cs="Times New Roman"/>
          <w:color w:val="000000"/>
          <w:sz w:val="24"/>
          <w:szCs w:val="24"/>
        </w:rPr>
        <w:t>• формирование коммуникативной компетенции учащихся: развитие устной и письменной речи, монологической и диалогической речи, а также навыков грамотного, безошибочного письма как показателя общей культуры человека.</w:t>
      </w:r>
    </w:p>
    <w:p w:rsidR="00903C23" w:rsidRPr="00903C23" w:rsidRDefault="00903C23" w:rsidP="00903C23">
      <w:pPr>
        <w:shd w:val="clear" w:color="auto" w:fill="FFFFFF"/>
        <w:spacing w:after="0" w:line="240" w:lineRule="auto"/>
        <w:ind w:firstLine="540"/>
        <w:jc w:val="both"/>
        <w:rPr>
          <w:rFonts w:ascii="Arial" w:eastAsia="Times New Roman" w:hAnsi="Arial" w:cs="Arial"/>
          <w:color w:val="000000"/>
        </w:rPr>
      </w:pPr>
      <w:r w:rsidRPr="00903C23">
        <w:rPr>
          <w:rFonts w:ascii="Times New Roman" w:eastAsia="Times New Roman" w:hAnsi="Times New Roman" w:cs="Times New Roman"/>
          <w:color w:val="000000"/>
          <w:sz w:val="24"/>
          <w:szCs w:val="24"/>
        </w:rPr>
        <w:t>Программа определяет ряд практических </w:t>
      </w:r>
      <w:r w:rsidRPr="00903C23">
        <w:rPr>
          <w:rFonts w:ascii="Times New Roman" w:eastAsia="Times New Roman" w:hAnsi="Times New Roman" w:cs="Times New Roman"/>
          <w:b/>
          <w:bCs/>
          <w:color w:val="000000"/>
          <w:sz w:val="24"/>
          <w:szCs w:val="24"/>
        </w:rPr>
        <w:t>задач</w:t>
      </w:r>
      <w:r w:rsidRPr="00903C23">
        <w:rPr>
          <w:rFonts w:ascii="Times New Roman" w:eastAsia="Times New Roman" w:hAnsi="Times New Roman" w:cs="Times New Roman"/>
          <w:color w:val="000000"/>
          <w:sz w:val="24"/>
          <w:szCs w:val="24"/>
        </w:rPr>
        <w:t>, решение которых обеспечит достижение основных целей изучения предмета:</w:t>
      </w:r>
    </w:p>
    <w:p w:rsidR="00903C23" w:rsidRPr="00903C23" w:rsidRDefault="00903C23" w:rsidP="00903C23">
      <w:pPr>
        <w:shd w:val="clear" w:color="auto" w:fill="FFFFFF"/>
        <w:spacing w:after="0" w:line="240" w:lineRule="auto"/>
        <w:ind w:firstLine="540"/>
        <w:jc w:val="both"/>
        <w:rPr>
          <w:rFonts w:ascii="Arial" w:eastAsia="Times New Roman" w:hAnsi="Arial" w:cs="Arial"/>
          <w:color w:val="000000"/>
        </w:rPr>
      </w:pPr>
      <w:r w:rsidRPr="00903C23">
        <w:rPr>
          <w:rFonts w:ascii="Times New Roman" w:eastAsia="Times New Roman" w:hAnsi="Times New Roman" w:cs="Times New Roman"/>
          <w:color w:val="000000"/>
          <w:sz w:val="24"/>
          <w:szCs w:val="24"/>
        </w:rPr>
        <w:t>• развитие речи, мышления, воображения школьников, умения выбирать средства языка в соответствии с целями, задачами и условиями общения;</w:t>
      </w:r>
    </w:p>
    <w:p w:rsidR="00903C23" w:rsidRPr="00903C23" w:rsidRDefault="00903C23" w:rsidP="00903C23">
      <w:pPr>
        <w:shd w:val="clear" w:color="auto" w:fill="FFFFFF"/>
        <w:spacing w:after="0" w:line="240" w:lineRule="auto"/>
        <w:ind w:firstLine="540"/>
        <w:jc w:val="both"/>
        <w:rPr>
          <w:rFonts w:ascii="Arial" w:eastAsia="Times New Roman" w:hAnsi="Arial" w:cs="Arial"/>
          <w:color w:val="000000"/>
        </w:rPr>
      </w:pPr>
      <w:r w:rsidRPr="00903C23">
        <w:rPr>
          <w:rFonts w:ascii="Times New Roman" w:eastAsia="Times New Roman" w:hAnsi="Times New Roman" w:cs="Times New Roman"/>
          <w:color w:val="000000"/>
          <w:sz w:val="24"/>
          <w:szCs w:val="24"/>
        </w:rPr>
        <w:t>• формирование у младших школьников первоначальных представлений о системе и структуре русского языка: лексике, фонетике, графике, орфоэпии, морфемике (состав слова), морфологии и синтаксисе;</w:t>
      </w:r>
    </w:p>
    <w:p w:rsidR="00903C23" w:rsidRPr="00903C23" w:rsidRDefault="00903C23" w:rsidP="00903C23">
      <w:pPr>
        <w:shd w:val="clear" w:color="auto" w:fill="FFFFFF"/>
        <w:spacing w:after="0" w:line="240" w:lineRule="auto"/>
        <w:ind w:firstLine="540"/>
        <w:jc w:val="both"/>
        <w:rPr>
          <w:rFonts w:ascii="Arial" w:eastAsia="Times New Roman" w:hAnsi="Arial" w:cs="Arial"/>
          <w:color w:val="000000"/>
        </w:rPr>
      </w:pPr>
      <w:r w:rsidRPr="00903C23">
        <w:rPr>
          <w:rFonts w:ascii="Times New Roman" w:eastAsia="Times New Roman" w:hAnsi="Times New Roman" w:cs="Times New Roman"/>
          <w:color w:val="000000"/>
          <w:sz w:val="24"/>
          <w:szCs w:val="24"/>
        </w:rPr>
        <w:t>• формирование навыков культуры речи во всех её проявлениях, умений правильно писать и читать, участвовать в диалоге, составлять несложные устные монологические высказывания и письменные тексты;</w:t>
      </w:r>
    </w:p>
    <w:p w:rsidR="00903C23" w:rsidRPr="00903C23" w:rsidRDefault="00903C23" w:rsidP="00903C23">
      <w:pPr>
        <w:shd w:val="clear" w:color="auto" w:fill="FFFFFF"/>
        <w:spacing w:after="0" w:line="240" w:lineRule="auto"/>
        <w:ind w:firstLine="540"/>
        <w:jc w:val="both"/>
        <w:rPr>
          <w:rFonts w:ascii="Arial" w:eastAsia="Times New Roman" w:hAnsi="Arial" w:cs="Arial"/>
          <w:color w:val="000000"/>
        </w:rPr>
      </w:pPr>
      <w:r w:rsidRPr="00903C23">
        <w:rPr>
          <w:rFonts w:ascii="Times New Roman" w:eastAsia="Times New Roman" w:hAnsi="Times New Roman" w:cs="Times New Roman"/>
          <w:color w:val="000000"/>
          <w:sz w:val="24"/>
          <w:szCs w:val="24"/>
        </w:rPr>
        <w:t>• воспитание позитивного эмоционально-ценностного отношения к русскому языку, чувства сопричастности к сохранению его уникальности и чистоты; пробуждение познавательного интереса к языку, стремления совершенствовать свою речь.</w:t>
      </w:r>
    </w:p>
    <w:p w:rsidR="00903C23" w:rsidRPr="003824C4" w:rsidRDefault="00903C23" w:rsidP="00903C23">
      <w:pPr>
        <w:spacing w:after="240" w:line="240" w:lineRule="auto"/>
        <w:ind w:left="728" w:right="20" w:hanging="302"/>
        <w:jc w:val="center"/>
        <w:rPr>
          <w:sz w:val="24"/>
          <w:szCs w:val="24"/>
        </w:rPr>
      </w:pPr>
      <w:r w:rsidRPr="003824C4">
        <w:rPr>
          <w:rStyle w:val="af6"/>
          <w:rFonts w:eastAsiaTheme="minorEastAsia"/>
          <w:sz w:val="24"/>
          <w:szCs w:val="24"/>
        </w:rPr>
        <w:t>Место учебного предмета в учебном плане</w:t>
      </w:r>
    </w:p>
    <w:p w:rsidR="00903C23" w:rsidRPr="003824C4" w:rsidRDefault="00903C23" w:rsidP="00903C23">
      <w:pPr>
        <w:ind w:firstLine="708"/>
        <w:rPr>
          <w:rFonts w:ascii="Times New Roman" w:hAnsi="Times New Roman"/>
          <w:sz w:val="24"/>
          <w:szCs w:val="24"/>
        </w:rPr>
      </w:pPr>
      <w:r w:rsidRPr="003824C4">
        <w:rPr>
          <w:rFonts w:ascii="Times New Roman" w:hAnsi="Times New Roman" w:cs="Times New Roman"/>
          <w:sz w:val="24"/>
          <w:szCs w:val="24"/>
        </w:rPr>
        <w:t xml:space="preserve">В федеральном базисном учебном плане на изучение русского языка отводится </w:t>
      </w:r>
      <w:r w:rsidR="00461A17">
        <w:rPr>
          <w:rFonts w:ascii="Times New Roman" w:hAnsi="Times New Roman" w:cs="Times New Roman"/>
          <w:sz w:val="24"/>
          <w:szCs w:val="24"/>
        </w:rPr>
        <w:t>404</w:t>
      </w:r>
      <w:r w:rsidR="00461A17">
        <w:rPr>
          <w:rFonts w:ascii="Times New Roman" w:hAnsi="Times New Roman"/>
          <w:sz w:val="24"/>
          <w:szCs w:val="24"/>
        </w:rPr>
        <w:t xml:space="preserve"> ч.: </w:t>
      </w:r>
      <w:bookmarkStart w:id="0" w:name="_GoBack"/>
      <w:bookmarkEnd w:id="0"/>
      <w:r w:rsidRPr="003824C4">
        <w:rPr>
          <w:rFonts w:ascii="Times New Roman" w:hAnsi="Times New Roman"/>
          <w:sz w:val="24"/>
          <w:szCs w:val="24"/>
        </w:rPr>
        <w:t xml:space="preserve">во 2-4 классах по 170ч. (5ч. - в неделю, 34 учебные недели в каждом классе).       </w:t>
      </w:r>
    </w:p>
    <w:p w:rsidR="001D76AA" w:rsidRPr="003824C4" w:rsidRDefault="001D76AA" w:rsidP="001D76AA">
      <w:pPr>
        <w:pStyle w:val="ParagraphStyle"/>
        <w:ind w:firstLine="360"/>
        <w:jc w:val="center"/>
        <w:rPr>
          <w:rFonts w:ascii="Times New Roman" w:hAnsi="Times New Roman" w:cs="Times New Roman"/>
        </w:rPr>
      </w:pPr>
    </w:p>
    <w:p w:rsidR="001D76AA" w:rsidRDefault="001D76AA" w:rsidP="00A2335D">
      <w:pPr>
        <w:spacing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Раздел </w:t>
      </w:r>
      <w:r w:rsidR="003824C4">
        <w:rPr>
          <w:rFonts w:ascii="Times New Roman" w:hAnsi="Times New Roman" w:cs="Times New Roman"/>
          <w:b/>
          <w:sz w:val="28"/>
          <w:szCs w:val="28"/>
        </w:rPr>
        <w:t>2.</w:t>
      </w:r>
      <w:r>
        <w:rPr>
          <w:rFonts w:ascii="Times New Roman" w:hAnsi="Times New Roman" w:cs="Times New Roman"/>
          <w:b/>
          <w:sz w:val="28"/>
          <w:szCs w:val="28"/>
        </w:rPr>
        <w:t xml:space="preserve"> «</w:t>
      </w:r>
      <w:r w:rsidRPr="001D76AA">
        <w:rPr>
          <w:rFonts w:ascii="Times New Roman" w:hAnsi="Times New Roman" w:cs="Times New Roman"/>
          <w:b/>
          <w:sz w:val="28"/>
          <w:szCs w:val="28"/>
        </w:rPr>
        <w:t>Планируемые результаты обучения</w:t>
      </w:r>
      <w:r>
        <w:rPr>
          <w:rFonts w:ascii="Times New Roman" w:hAnsi="Times New Roman" w:cs="Times New Roman"/>
          <w:b/>
          <w:sz w:val="28"/>
          <w:szCs w:val="28"/>
        </w:rPr>
        <w:t>»</w:t>
      </w:r>
    </w:p>
    <w:p w:rsidR="004979C7" w:rsidRPr="004979C7" w:rsidRDefault="004979C7" w:rsidP="004979C7">
      <w:pPr>
        <w:spacing w:line="240" w:lineRule="auto"/>
        <w:jc w:val="center"/>
        <w:rPr>
          <w:rFonts w:ascii="Times New Roman" w:hAnsi="Times New Roman" w:cs="Times New Roman"/>
          <w:b/>
          <w:sz w:val="28"/>
          <w:szCs w:val="28"/>
        </w:rPr>
      </w:pPr>
      <w:r>
        <w:rPr>
          <w:rFonts w:ascii="Times New Roman" w:hAnsi="Times New Roman" w:cs="Times New Roman"/>
          <w:b/>
          <w:sz w:val="28"/>
          <w:szCs w:val="28"/>
        </w:rPr>
        <w:t>2 класс</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Личностные результаты</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Обучающийся получит возможность для формирования следующих личностных УУД:</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•представления о своей этнической принадлежности;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•развития чувства любви к Родине, чувства гордости за свою Родину, народ, великое достояние русского народа — русский язык;</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•представления об окружающем ученика мире (природа, малая родина, люди и их деятельность и др.);</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•осмысления необходимости бережного отношения к природе и всему живому на Земле;</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•осознания положительного отношения к народам, говорящим на разных языках, и их родному языку;</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•представления о своей родословной, достопримечательностях своей малой родины;</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lastRenderedPageBreak/>
        <w:t>•положительного отношения к языковой деятельности;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•заинтересованности в выполнении языковых и речевых заданий и в проектной деятельности;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•понимания нравственного содержания поступков окружающих людей, ориентации в поведении на принятые моральные нормы;</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•развития чувства прекрасного и эстетических чувств через выразительные возможности языка, анализ пейзажных зарисовок и репродукций картин и др.;</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•этических чувств (доброжелательности, сочувствия, сопереживания, отзывчивости, совести и др.); понимания чувств одноклассников, учителей;</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•развития навыков сотрудничества с учителем, взрослыми, сверстниками в процессе выполнения совместной деятельности на уроке и при выполнении проектной деятельности;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•представления о бережном отношении к материальным ценностям; развития интереса к проектно-творческой деятельности.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Метапредметные результаты</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РЕГУЛЯТИВНЫЕ УУД</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•Принимать и сохранять цель и учебную задачу;</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•высказывать свои предположения относительно способа решения учебной задачи; в сотрудничестве с учителем находить варианты решения учебной задачи;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•планировать (совместно с учителем) свои действия в соответствии с поставленной задачей и условиями её реализации;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•учитывать выделенные ориентиры действий (в заданиях учебника, справочном материале учебника — в памятках) в планировании и контроле способа решения;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•выполнять действия по намеченному плану, а также по инструкциям, содержащимся в источниках информации (в заданиях учебника, справочном материале учебника — в памятках);</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•проговаривать (сначала вслух, потом на уровне внутренней речи) последовательность производимых действий, составляющих основу осваиваемой деятельности;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•оценивать совместно с учителем или одноклассниками результат своих действий, вносить соответствующие коррективы;</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•адекватно воспринимать оценку своей работы учителем, товарищами, другими лицами;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•понимать причины успеха и неуспеха выполнения учебнойзадачи;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•выполнять учебные действия в устной, письменной речи, во внутреннем плане.</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ПОЗНАВАТЕЛЬНЫЕ УУД</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•Осознавать познавательную задачу, воспринимать её на слух, решать её (под руководством учителя или самостоятельно);</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lastRenderedPageBreak/>
        <w:t>•воспринимать на слух и понимать различные виды сообщений (информационные тексты);</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•ориентироваться в учебнике (на форзацах, шмуцтитулах, страницах учебника, в оглавлении, в условных обозначениях, в словарях учебника);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•работать с информацией, представленной в разных формах (текст, рисунок, таблица, схема), под руководством учителя и самостоятельно;</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•осуществлять под руководством учителя поиск нужной информации в соответствии с поставленной задачей в учебнике и учебных пособиях;</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•пользоваться знаками, символами, таблицами, схемами, приведёнными в учебнике и учебных пособиях (в том числе в электронном приложении к учебнику), для решения учебных и практических задач;</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•пользоваться словарями и справочным материалом учебника;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•осмысленно читать текст, выделять существенную информацию из текстов разных видов (художественного и познавательного);</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•составлять устно небольшое сообщение об изучаемом языковом объекте по вопросам учителя (с опорой на графическую информацию учебника или прочитанный текст);</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•составлять небольшие собственные тексты по предложенной теме, рисунку;</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•анализировать изучаемые факты, явления языка с выделением их существенных признаков (в процессе коллективной организации деятельности);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•осуществлять синтез как составление целого из частей (под руководством учителя);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•ориентироваться при решении учебной задачи на возможные способы её решения;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•находить языковые примеры для иллюстрации изучаемых языковых понятий;</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•осуществлять сравнение, сопоставление, классификацию изученных фактов языка по заданным признакам и самостоятельно выделенным основаниям;</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•обобщать (выделять ряд или класс объектов как по заданному признаку, так и самостоятельно);</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•делать выводы в результате совместной работы класса и учителя;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•подводить анализируемые объекты (явления) под понятия разного уровня обобщения (слово и часть речи, слово и член предложения, имя существительное и часть речи и др.);</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•осуществлять аналогии между изучаемым предметом и собственным опытом (под руководством учителя); по результатам наблюдений находить и формулировать правила, определения;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•устанавливать причинно-следственные связи в изучаемом круге явлений, строить рассуждения в форме простых суждений об объекте.</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КОММУНИКАТИВНЫЕ УУД</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lastRenderedPageBreak/>
        <w:t>•Слушать собеседника и понимать речь других;</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•оформлять свои мысли в устной и письменной форме (на уровне предложения или небольшого текста);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•принимать участие в диалоге, общей беседе, выполняя правила речевого поведения (не перебивать, выслушивать собеседника, стремиться понять его точку зрения и др.);</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•выбирать адекватные речевые средства в диалоге с учителем и одноклассниками;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•задавать вопросы, адекватные речевой ситуации, отвечать на вопросы других; строить понятные для партнёра высказывания;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•признавать существование различных точек зрения; воспринимать другое мнение и позицию;</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•формулировать собственное мнение и аргументировать его;</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•работать в парах, учитывать мнение партнёра, высказывать своё мнение, договариваться и приходить к общему решению в совместной деятельности; проявлять доброжелательное отношение к партнёру;</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•строить монологическое высказывание с учётом поставленной коммуникативной задачи.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Предметные результаты</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ОБЩИЕ ПРЕДМЕТНЫЕ РЕЗУЛЬТАТЫ ОСВОЕНИЯ ПРОГРАММЫ</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•Понимание значения русского языка как государственного языка нашей страны Российской Федерации, языка межнационального общения;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•воспитание уважительного отношения к русскому языку как одному языку русского народа и языкам, на которых говорят другие народы;</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•понимание русского языка как великого достояния русского народа, как явления национальной культуры, как развивающегося явления;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•первоначальное представление о некоторых нормах русского языка (орфоэпических, орфографических, пунктуационных) и правилах речевого этикета (в объёме изучаемого курса);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•начальные умения выбирать адекватные языковые средства при составлении небольших монологических высказываний;</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•овладение первоначальными научными представлениями о системе и структуре русского языка, знакомство с некоторыми языковыми понятиями их признаками из разделов: фонетика и графика, лексика, морфемика, морфология и синтаксис (в объёме изучаемого курса);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•применение орфографических правил и правил постановки знаков препинания в процессе выполнения письменных работ (в объёме изучаемого курса);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•первоначальные умения проверять написанное;</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•овладение учебными действиями с изучаемыми языковыми единицами;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lastRenderedPageBreak/>
        <w:t>•формирование начальных умений находить, характеризовать, сравнивать, классифицировать такие языковые единицы, как звук, буква, слог, слово, слово как часть речи, слово как член предложения, предложение (в объёме изучаемого курса).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ПРЕДМЕТНЫЕ РЕЗУЛЬТАТЫ ОСВОЕНИЯ ОСНОВНЫХ СОДЕРЖАТЕЛЬНЫХ ЛИНИЙ ПРОГРАММЫ</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Развитие речи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Освоение данного раздела распределяется по всем разделам курса.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Обучающийся научится: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•участвовать в устном общении на уроке (слушать собеседников, говорить на обсуждаемую тему, соблюдать основные правила речевого поведения);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•строить предложения для решения определённой речевой задачи (для ответа на заданный вопрос, для выражения своего собственного мнения);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•(самостоятельно) читать тексты учебника, извлекать из них новую информацию, работать с ней в соответствии с учебно-познавательной задачей (под руководством учителя);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•пользоваться словарями учебника для решения языковых и речевых задач;</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•различать устную и письменную речь;</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•различать диалогическую речь; понимать особенности диалогической речи;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•отличать текст от набора не связанных друг с другом предложений;</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•анализировать текст с нарушенным порядком предложений и восстанавливать их последовательность в тексте;</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•понимать тему и главную мысль текста (при её словесном выражении), подбирать заглавие к тексту, распознавать части текста по их абзацным отступам, определять последовательность частей текста;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•читать вопросы к повествовательному тексту, находить на них ответы и грамотно их записывать;</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•составлять текст по рисунку, вопросам и опорным словам; по рисунку и вопросам, по рисунку (после анализа содержания рисунка); составлять текст по его началу и по его концу.</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Обучающийся получит возможность научиться: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•анализировать свою и чужую речь при слушании себя и речи товарищей (при ответах на поставленный учителем вопрос, при устном или письменном высказывании) с точки зрения правильности, точности, ясности содержания;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•соблюдать нормы произношения, употребления и написания слов, имеющихся в словарях учебника;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•озаглавливать текст по его теме или по его главной мысли;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lastRenderedPageBreak/>
        <w:t>•распознавать тексты разных типов: описание и повествование, рассуждение;</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•замечать в художественном тексте языковые средства, создающие его выразительность;</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•составлять небольшие повествовательный и описательный тексты на близкую жизненному опыту детей тему (после предварительной подготовки);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•находить средства связи между предложениями (порядок слов, местоимения, синонимы);</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•составлять небольшие высказывания по результатам наблюдений за фактами и явлениями языка; на определённую тему;</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•составлять текст (отзыв) по репродукциям картин художников (помещённых в учебнике);</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•письменно излагать содержание прочитанного текста (после предварительной подготовки) по вопросам;</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•проверять правильность своей письменной речи, исправлять допущенные орфографические ошибки, замечать и исправлять неточности в содержании и оформлении.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Система языка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Фонетика, орфоэпия, графика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Обучающийся научится: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•различать понятия «звук» и «буква», правильно называть буквы и правильно произносить звуки в слове и вне слова;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•определять качественную характеристику звука: гласный — согласный, гласный ударный — безударный, согласный твёрдый — мягкий, парный — непарный, согласный глухой — звонкий, парный — непарный (в объёме изученного);</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•характеризовать, сравнивать, классифицировать звуки вне слова и в слове по заданным параметрам;</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•понимать характеристику звука, представленную в модели (в звуковом обозначении);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•анализировать, сравнивать, группировать слова по указанным характеристикам звуков;</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•определять функции букв е, ё, ю, я в слове;</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•определять способы обозначения буквами твёрдости-мягкости согласных и звука [й’];</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•определять количество слогов в слове и их границы, сравнивать и классифицировать слова по слоговому составу;</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•определять ударный и безударные слоги в слове;</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•правильно называть буквы алфавита, располагать буквы и слова по алфавиту;</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lastRenderedPageBreak/>
        <w:t>•использовать знание алфавита при работе со словарями;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•определять функцию мягкого знака (ь) как разделительного;</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•устанавливать соотношение звукового и буквенного состава в словах с йотированными гласными е, ё, ю, я и мягким знаком (ь) — показателем мягкости согласного звука: коньки, ёлка, маяк;</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•находить случаи расхождения звукового и буквенного состава слов при орфоэпическом проговаривании слов учителем (моряк, ёж, лось, друг, сказка);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•произносить звуки и сочетания звуков в соответствии с нормами литературного языка (круг слов определён орфоэпическим словарём учебника).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Обучающийся получит возможность научиться: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•осуществлять звуко-буквенный разбор простых по составу слов с помощью заданного в учебнике алгоритма;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•устанавливать соотношение звукового и буквенного состава в словах с разделительным мягким знаком (ь): шью, друзья, вьюга;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•применять знания фонетического материала при использовании правил правописания и орфоэпии (различать ударные и безударные гласные, согласные звонкие — глухие, шипящие, мягкие и твёрдые и др.);</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•пользоваться при письме небуквенными графическими средствами: пробелом между словами, знаком переноса, абзацем.</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Лексика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Освоение данного раздела распределяется по всем разделам курса.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Обучающийся научится: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•осознавать слово как единство звучания и значения;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•выявлять в речи незнакомые слова, спрашивать об их значении учителя или обращаться к толковому словарю;</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•различать однозначные и многозначные слова (простые случаи);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•иметь представление о синонимах и антонимах;</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•распознавать среди предложенных слов синонимы и антонимы;</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•подбирать к предложенным словам 1—2 синонима или антонима;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•наблюдать за использованием синонимов и антонимов в речи;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•наблюдать за словами, употреблёнными в прямом и переносном значении.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lastRenderedPageBreak/>
        <w:t>Обучающийся получит возможность научиться: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•выявлять в речи незнакомые слова, спрашивать об их значении учителя или обращаться к толковому словарю;</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•на практическом уровне распознавать слова, употреблённые в прямом и переносном значении (простые случаи);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•замечать в художественном тексте слова, употреблённые в переносном значении;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•пользоваться словарями при решении языковых и речевых задач.</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Состав слова (морфемика)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Обучающийся научится: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•осознавать значение понятия «родственные слова», соотносить его с понятием «однокоренные слова»;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•владеть первоначальными признаками для опознавания однокоренных слов среди других (неоднокоренных) слов;</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•распознавать группы однокоренных слов при решении учебной задачи; подбирать родственные (однокоренные) слова к данному слову либо с заданным корнем;</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•определять в слове корень (простые случаи), пользуясь заданным алгоритмом (памяткой определения корня слова).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Обучающийся получит возможность научиться: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•различать однокоренные слова и формы одного и того же слова;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•различать однокоренные слова и слова с омонимичными корнями, однокоренные слова и синонимы;</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•подбирать однокоренные слова и формы слов с целью проверки изучаемых орфограмм в корне слова.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Морфология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Обучающийся научится: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•различать слова, обозначающие предметы (признаки предметов, действия предметов), вопросы, на которые они отвечают, и соотносить их с определённой частью речи;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•находить грамматические группы слов (части речи) по комплексу усвоенных признаков: имя существительное, имя прилагательное, глагол;</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•находить имена существительные, понимать их значение и употребление в речи, опознавать одушевлённые и неодушевлённые имена существительные по вопросам «кто»? и «что?», собственные и нарицательные имена существительные, определять форму числа имён существительных;</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•находить имена прилагательные, понимать их значение и употребление в речи, опознавать форму числа имён прилагательных, роль в предложении;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lastRenderedPageBreak/>
        <w:t>•находить глаголы, понимать их значение и употребление в речи, опознавать форму числа глаголов, роль в предложении; узнавать личные местоимения, понимать их значение и употребление в речи;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•находить предлоги и понимать их роль в предложении и тексте;</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•подбирать примеры слов разных частей речи и форм этих слов.</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Обучающийся получит возможность научиться: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•различать грамматические группы слов (части речи) по комплексу усвоенных признаков, определять их синтаксическую функцию в предложениях;</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•выявлять принадлежность слова к определённой части речи на основе усвоенных признаков, определять признаки частей речи;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•различать имена существительные, употреблённые в форме одного числа (ножницы, кефир);</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•выявлять роль разных частей речи в художественном тексте;</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•использовать личные местоимения для устранения неоправданных повторов;</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•пользоваться словами разных частей речи в собственных высказываниях.</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Синтаксис</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Обучающийся научится: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•различать текст и предложение, предложение и слова, не составляющие предложения; выделять предложения из речи;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•определять существенные признаки предложения: законченность мысли и интонацию конца предложения; соблюдать в устной речи интонацию конца предложений;</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•сравнивать предложения по цели высказывания и по интонации (без терминов) с опорой на содержание (цель высказывания), интонацию (мелодику, логическое ударение),</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порядок слов, знаки конца предложения;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•находить главные члены предложения (основу предложения): подлежащее и сказуемое;</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•различать главные и второстепенные члены предложения (без дифференциации на виды);</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•устанавливать связи слов между словами в предложении;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•соотносить предложения со схемами, выбирать предложение, соответствующее схеме;</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•восстанавливать деформированные предложения;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lastRenderedPageBreak/>
        <w:t>•составлять предложения по схеме, рисунку, на определённую тему.</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Обучающийся получит возможность научиться: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•опознавать предложения распространённые и нераспространённые; составлять такие предложения, распространять нераспространённые предложения второстепенными членами;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•находить предложения с обращениями.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Орфография и пунктуация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Обучающийся научится: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а) применять изученные правила правописания: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•раздельное написание слов в предложении;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•написание гласных и, а, у после шипящих согласных ж, ш, ч, щ (в положении под ударением и без ударения);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•отсутствие мягкого знака после шипящих в буквосочетаниях чк, чт, чн, щн, нч;</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•перенос слов;•прописная буква в начале предложения, в именах собственных;</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 xml:space="preserve"> •проверяемые безударные гласные в корне слова;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•парные звонкие и глухие согласные в корне слова;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•непроверяемые гласные и согласные в корне слова (перечень слов в учебнике), в том числе удвоенные буквы согласных;</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•разделительный мягкий знак (ь);</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•знаки препинания конца предложения (. ? !);</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•раздельное написание предлогов с именами существительными;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•раздельное написание частицы не с глаголами;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б) применять орфографическое чтение (проговаривание) при письме под диктовку и при списывании;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в) безошибочно списывать текст объёмом 40—50 слов с доски и из учебника;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г) писать под диктовку тексты объёмом 30—40 слов в соответствии с изученными правилами.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Обучающийся получит возможность научиться: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lastRenderedPageBreak/>
        <w:t>•осознавать значение понятий «орфограмма», «проверяемая орфограмма», «непроверяемая орфограмма»;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•определять разновидности орфограмм и соотносить их с изученными правилами;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•разграничивать орфограммы на изученные правила письма и неизученные;</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•обнаруживать орфограммы по освоенным опознавательным признакам в указанных учителем словах;</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•применять разные способы проверки правописания слов: изменение формы слова, подбор однокоренных слов, использование орфографического словаря;</w:t>
      </w:r>
    </w:p>
    <w:p w:rsidR="004979C7" w:rsidRDefault="004979C7" w:rsidP="004979C7">
      <w:pPr>
        <w:spacing w:line="240" w:lineRule="auto"/>
        <w:rPr>
          <w:rFonts w:ascii="Times New Roman" w:hAnsi="Times New Roman" w:cs="Times New Roman"/>
        </w:rPr>
      </w:pPr>
      <w:r w:rsidRPr="004979C7">
        <w:rPr>
          <w:rFonts w:ascii="Times New Roman" w:hAnsi="Times New Roman" w:cs="Times New Roman"/>
        </w:rPr>
        <w:t>•пользоваться орфографическим словарём учебника как средством самоконтроля при проверке написания слов с непроверяемыми орфограммами.</w:t>
      </w:r>
    </w:p>
    <w:p w:rsidR="004979C7" w:rsidRPr="004979C7" w:rsidRDefault="004979C7" w:rsidP="004979C7">
      <w:pPr>
        <w:spacing w:line="240" w:lineRule="auto"/>
        <w:jc w:val="center"/>
        <w:rPr>
          <w:rFonts w:ascii="Times New Roman" w:hAnsi="Times New Roman" w:cs="Times New Roman"/>
          <w:b/>
          <w:sz w:val="28"/>
          <w:szCs w:val="28"/>
        </w:rPr>
      </w:pPr>
      <w:r w:rsidRPr="004979C7">
        <w:rPr>
          <w:rFonts w:ascii="Times New Roman" w:hAnsi="Times New Roman" w:cs="Times New Roman"/>
          <w:b/>
          <w:sz w:val="28"/>
          <w:szCs w:val="28"/>
        </w:rPr>
        <w:t>3 класс</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Личностные результаты</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Освоение данного раздела распределяется по всем разделам курса.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•Представление о своей гражданской идентичности в форме осознания «Я» как гражданина России;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•осознание своей этнической и национальной принадлежности;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•развитие чувства любви и гордости к Родине, её народу,истории, культуре;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•развитие чувства любви и уважения к русскому языку как великому ценностному достоянию русского народа; осознание себя носителем этого языка;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•становление внутренней позиции школьника на уровне положительного отношения к школе, изучению русского языка, понимания необходимости учения;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•становление элементов коммуникативного, социального и учебно-познавательного мотивов изучения русского языка;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•развитие интереса к познанию русского языка, языковой деятельности; интереса к чтению и читательской деятельности;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•формирование мотивации к творческому труду (в проектной деятельности, к созданию собственных информационных объектов и др.);</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•развитие способности к самооценке на основе критерия успешности учебной деятельности; ориентация на понимание причин успеха и неуспеха в учебной деятельности по языку;</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•ориентация на развитие целостного, социально ориентированного взгляда на мир в его органичном единстве и разнообразии природы, народов, культур, религий;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•развитие этических чувств (доброжелательность, сочувствие, сопереживание, отзывчивость, совесть и др.); понимание чувств одноклассников, собеседников; сочувствие другим людям, сопереживание (в радости, горе и др.);</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•понимание нравственного содержания собственных поступков и поступков окружающих людей; ориентация в поведении на принятые моральные и этические нормы;</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lastRenderedPageBreak/>
        <w:t>•осознание ответственности за свои поступки, ответственности за произнесённую в общении речь;</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•осознание своих эмоций и чувств, их контроль; определение эмоций собеседников, сочувствие другим людям, сопереживание чувствам радости и горя;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•развитие чувства прекрасного и эстетических чувств через выразительные возможности языка, анализ пейзажных зарисовок и репродукций картин и др.;</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•ориентация на развитие навыков сотрудничества с учителем, взрослыми, сверстниками в процессе выполнения совместной деятельности на уроке и вне урока;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•представление о здоровом образе жизни, бережном отношении к материальным ценностям.</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Метапредметные результаты</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РЕГУЛЯТИВНЫЕ УУД</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•Принимать и сохранять цель и учебную задачу; в сотрудничестве с учителем ставить новые учебные задачи;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•овладевать способами решения учебной задачи, выбирать один из них для решения учебной задачи, представленной на наглядно-образном, словесно-образном и словесно логическом уровнях; проявлять познавательную инициативу;</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•планировать (в сотрудничестве с учителем и самостоятельно) свои действия для решения задачи;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•учитывать правило (алгоритм) в планировании и контроле способа решения;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•выполнять действия по намеченному плану, а также по инструкциям, содержащимся в источниках информации (в заданиях учебника, справочном материале учебника — в памятках);</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•выполнять учебные действия в материализованной, громкоречевой и умственной форме;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•контролировать процесс и результаты своей деятельности с учебным материалом, вносить необходимые коррективы;</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•оценивать свои достижения, определять трудности, осознавать причины успеха и неуспеха и способы преодоления трудностей;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•адекватно воспринимать оценку своей работы учителями, товарищами, другими лицами.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ПОЗНАВАТЕЛЬНЫЕ УУД</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•Осознавать познавательную задачу, решать её (под руководством учителя или самостоятельно);</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•самостоятельно находить в учебнике, учебных пособиях и учебной справочной литературе (с использованием ресурсов библиотек и Интернета) необходимую информацию и использовать её для выполнения учебных заданий;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•понимать информацию, представленную в изобразительной, графической форме; переводить её в словесную форму;</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•использовать такие виды чтения, как ознакомительное, изучающее, поисковое; осознавать цель чтения;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lastRenderedPageBreak/>
        <w:t>•воспринимать смысл читаемых текстов, выделять существенную информацию из текстов разных видов (художественного и познавательного); передавать устно или письменно содержание текста;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•анализировать и оценивать содержание, языковые особенности и структуру текста, определять место и роль иллюстративного ряда в тексте;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•осознанно строить речевое высказывание в устной и письменной форме; выступать перед аудиторией одноклассников с небольшими сообщениями, используя иллюстративный материал (плакаты, презентацию);</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•использовать знаково-символические средства (в том числе модели, схемы, таблицы) для решения учебных и практических задач; создавать и преобразовывать модели и схемы для решения лингвистических задач;</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•пользоваться словарями и справочным материалом учебника;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•анализировать изучаемые языковые объекты с выделением их существенных и несущественных признаков;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•осуществлять синтез как составление целого из частей;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•овладевать общими способами решения конкретных лингвистических задач;</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•ориентироваться на возможность решения отдельных лингвистических задач разными способами; выбирать наиболее эффективный способ решения лингвистической задачи;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•находить языковые примеры для иллюстрации изучаемых языковых понятий;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•осуществлять анализ, синтез, сравнение, сопоставление, классификацию, обобщение языкового материала как по заданным критериям, так и по самостоятельно выделенным основаниям;</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•осуществлять подведение фактов языка под понятие на основе выделения комплекса существенных признаков и их синтеза;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•осуществлять аналогии между изучаемым предметом и собственным опытом;</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•составлять простейшие инструкции, определяющие последовательность действий при решении лингвистической задачи;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•строить несложные рассуждения, устанавливать причинноследственные связи, делать выводы, формулировать их.</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КОММУНИКАТИВНЫЕ УУД</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•Выражать свои мысли и чувства в устной и письменной форме, ориентируясь на задачи и ситуацию общения, соблюдая нормы литературного языка и нормы «хорошей» речи (ясность, точность, содержательность, последовательность выражения мысли и др.);</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•ориентироваться на позицию партнёра в общении и взаимодействии;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•адекватно использовать речевые средства для решения различных коммуникативных задач; понимать зависимость характера речи от задач и ситуации общения;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lastRenderedPageBreak/>
        <w:t>•участвовать в диалоге, общей беседе, совместной деятельности (в парах и группах), договариваться с партнёрами о способах решения учебной задачи, приходить к общему решению, осуществлять взаимоконтроль;</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•задавать вопросы, необходимые для организации собственной деятельности и сотрудничества с партнёром;</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•контролировать действия партнёра, оказывать в сотрудничестве необходимую помощь;</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•учитывать разные мнения и интересы и высказывать своё собственное мнение (позицию), аргументировать его;</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•оценивать мысли, советы, предложения других людей, принимать их во внимание и пытаться учитывать в своей деятельности;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•строить монологическое высказывание с учётом поставленной коммуникативной задачи;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•применять приобретённые коммуникативные умения в практике свободного общения.</w:t>
      </w:r>
    </w:p>
    <w:p w:rsidR="004979C7" w:rsidRPr="004979C7" w:rsidRDefault="004979C7" w:rsidP="004979C7">
      <w:pPr>
        <w:spacing w:line="240" w:lineRule="auto"/>
        <w:jc w:val="both"/>
        <w:rPr>
          <w:rFonts w:ascii="Times New Roman" w:hAnsi="Times New Roman" w:cs="Times New Roman"/>
        </w:rPr>
      </w:pP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Предметные результаты</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ОБЩИЕ ПРЕДМЕТНЫЕ РЕЗУЛЬТАТЫ ОСВОЕНИЯ ПРОГРАММЫ</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•Осознание значимости русского языка как государственного языка нашей страны Российской Федерации, языка межнационального общения;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•представление о языке как об основном средстве человеческого общения и явлении национальной культуры, о роли родного языка в жизни человека и общества;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•формирование позитивного эмоционально-оценочного отношения к русскому языку, понимание значимости хорошего владения русским языком, стремления к его грамотному использованию;</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•понимание значимости правильной и «хорошей» устной и письменной речи как показателя общей культуры человека; проявление собственного уровня культуры;</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•приобретение опыта ориентироваться в целях, задачах, средствах и условиях общения, выбирать адекватные языковые средства для решения коммуникативных задач;</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•овладение изучаемыми нормами русского языка (орфоэпические, лексические, грамматические, орфографические, пунктуационные), правилами культуры речевого поведения (в объёме курса); использование этих норм для успешного решения коммуникативных задач в ситуациях учебной языковой деятельности и бытового общения; формирование сознательного отношения к качеству своей речи, контроля за ней;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•овладение основными понятиями и правилами (в объёме изучаемого курса) из области фонетики, графики, лексики, морфемики, грамматики, орфографии, а также умениями находить, опознавать, характеризовать, сравнивать, классифицировать основные единицы языка (звуки, буквы, слова,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предложения, тексты); использовать эти знания и умения для решения познавательных, практических и коммуникативных задач;</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•овладение основами грамотного письма (в объёме изучаемого курса), основными орфографическими и пунктуационными умениями; применение правил орфографии и пунктуации в процессе выполнения письменных работ.</w:t>
      </w:r>
    </w:p>
    <w:p w:rsidR="004979C7" w:rsidRPr="004979C7" w:rsidRDefault="004979C7" w:rsidP="004979C7">
      <w:pPr>
        <w:spacing w:line="240" w:lineRule="auto"/>
        <w:jc w:val="both"/>
        <w:rPr>
          <w:rFonts w:ascii="Times New Roman" w:hAnsi="Times New Roman" w:cs="Times New Roman"/>
        </w:rPr>
      </w:pP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ПРЕДМЕТНЫЕ РЕЗУЛЬТАТЫ ОСВОЕНИЯ ОСНОВНЫХ</w:t>
      </w:r>
      <w:r w:rsidR="00C102EA">
        <w:rPr>
          <w:rFonts w:ascii="Times New Roman" w:hAnsi="Times New Roman" w:cs="Times New Roman"/>
        </w:rPr>
        <w:t xml:space="preserve"> СОДЕРЖАТЕЛЬНЫХ ЛИНИЙ ПРОГРАММЫ</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Развитие речи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Освоение данного раздела распределяется по всем разделам курса.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Обучающийся научится: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•участвовать в устном общении на уроке (слушать собеседников, говорить на обсуждаемую тему, соблюдать основные правила речевого поведения); выражать собственное мнение, обосновывать его с учётом ситуации общения;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•осознавать ситуацию общения: с какой целью, с кем и где происходит общение; выбирать адекватные языковые и неязыковые средства в соответствии с конкретной ситуацией общения;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•применять речевой этикет в ситуациях учебного и речевого общения, в том числе при обращении с помощью средств ИКТ; соблюдать правила вежливости при общении с людьми, плохо владеющими русским языком;</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•анализировать свою и чужую речь при слушании себя и речи товарищей (при ответах на поставленный учителем вопрос, при устном или письменном высказывании) с точки зрения правильности, точности, ясности содержания;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•строить предложения для решения определённой речевой задачи, для завершения текста, для передачи основной мысли текста, для выражения своего отношения к чему-либо;</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•понимать содержание читаемого текста, замечать в нём незнакомые слова, находить в нём новую для себя информацию для решения познавательной или коммуникативной задачи;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•понимать тему и главную мысль текста, подбирать к тексту заголовок по его теме или главной мысли, находить части текста, определять их последовательность, озаглавливать части текста;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•восстанавливать последовательность частей или последовательность предложений в тексте повествовательного характера;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•распознавать тексты разных типов: описание, повествование, рассуждение;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•замечать в художественном тексте языковые средства, создающие его выразительность;</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•знакомиться с жанрами объявления, письма;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•строить монологическое высказывание на определённую тему, по результатам наблюдений за фактами и явлениями языка.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Обучающийся получит возможность научиться: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•определять последовательность частей текста, составлять план текста, составлять собственные тексты по предложенным и самостоятельно составленным планам;</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lastRenderedPageBreak/>
        <w:t>•пользоваться самостоятельно памяткой для подготовки и написания письменного изложения учеником;</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•письменно (после коллективной подготовки) подробно или выборочно передавать содержание повествовательного текста, предъявленного на основе зрительного восприятия; сохранять основные особенности текста-образца; грамотно записывать текст; соблюдать требование каллиграфии при письме;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•составлять под руководством учителя небольшие повествовательный и описательный тексты на близкую жизненному опыту детей тему, по рисунку, репродукциям картин художников (в «Картинной галерее» учебника) и опорным словам, на тему выбранной учениками пословицы или поговорки;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•использовать в монологическом высказывании разные типы речи: описание, рассуждение, повествование;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•пользоваться специальной, справочной литературой, словарями, журналами, Интернетом при создании собственных речевых произведений на заданную или самостоятельно выбранную тему;</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•находить и исправлять в предъявленных предложениях, текстах нарушения правильности, точности, богатства речи;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•проверять правильность своей письменной речи, исправлять допущенные орфографические и пунктуационные ошибки.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Система языка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Фонетика, орфоэпия, графика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Обучающийся научится: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•характеризовать звуки русского языка: гласный — согласный, гласный ударный — безударный, согласный твёрдый — мягкий, парный — непарный, согласный глухой — звонкий, парный — непарный (в объёме изученного);</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•определять функцию разделительного твёрдого знака (ъ) в словах;</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•устанавливать соотношение звукового и буквенного состава в словах типа мороз, ключ, коньки, в словах с йотированными гласными е, ё, ю, я (ёлка, поют), в словах с разделительными ь, ъ (вьюга, съел), в словах с непроизносимыми согласными;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•осуществлять звуко-буквенный анализ доступных по составу слов;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•произносить звуки и сочетания звуков в соответствии с нормами литературного языка (круг слов определён словарём произношения в учебнике);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•использовать знание алфавита для упорядочивания слов и при работе со словарями и справочниками;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•применять знания фонетического материала при использовании правил правописания;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•пользоваться при письме небуквенными графическими средствами: пробелом между словами, знаком переноса, абзаца.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Обучающийся получит возможность научиться: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•осуществлять звуко-буквенный разбор слова самостоятельно по предложенному в учебнике алгоритму;</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lastRenderedPageBreak/>
        <w:t>•оценивать правильность проведения звуко-буквенного анализа слова;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•соблюдать нормы русского языка в собственной речи и оценивать соблюдение этих норм в речи собеседников (в объёме орфоэпического словаря учебника);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•пользоваться орфоэпическим словарём при определении правильного произношения слова (или обращаться за помощью к другим орфоэпическим словарям русского языка или к учителю, родителям и др.).</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Лексика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Освоение данного раздела распределяется по всем разделам курса.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Обучающийся научится: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•находить в предложении и тексте незнакомое слово, определять его значение по тексту или толковому словарю; спрашивать о значении слова учителя;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•наблюдать за употреблением синонимов и антонимов в речи, подбирать синонимы и антонимы к словам разных частей речи, уточнять их значение;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•иметь представление об омонимах; приобретать опыт различения в предложениях и текстах омонимов;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•иметь представление о фразеологизмах (устойчивых сочетаниях слов); приобретать опыт различения в предложениях и текстах фразеологизмов;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•наблюдать за использованием фразеологизмов в упражнениях учебника, осознавать их значение в тексте и разговорной речи;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•распознавать слова, употреблённые в прямом и переносном значении (простые случаи);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•иметь представление о некоторых устаревших словах и их использовании в речи;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•пользоваться словарями при решении языковых и речевых задач.</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Обучающийся получит возможность научиться: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•осознавать, что понимание значения слова — одно из условий умелого его использования в устной и письменной речи;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•замечать в художественном тексте слова, употреблённые в переносном значении, а также эмоционально-оценочные слова, сравнения, олицетворения (без терминологии);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•оценивать уместность использования слов в тексте;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•подбирать синонимы для устранения повторов в тексте;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•выбирать слова из ряда предложенных для успешного решения коммуникативных задач;</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•размышлять над этимологией некоторых слов-названий;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lastRenderedPageBreak/>
        <w:t>•приобретать опыт редактирования употреблённых в предложении (тексте) слов.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Состав слова (морфемика)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Обучающийся научится: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•владеть опознавательными признаками однокоренных слов;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•различать однокоренные слова и различные формы одного и того же слова;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•различать однокоренные слова и слова с омонимичными корнями, однокоренные слова и синонимы;</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•находить в словах с однозначно выделяемыми морфемами окончание, основу (простые случаи), корень, приставку, суффикс;</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•выделять нулевое окончание;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•подбирать слова с заданной морфемой;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•образовывать слова с помощью приставки (или суффикса), осознавать значение новых слов.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Обучающийся получит возможность научиться: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•находить корень в однокоренных словах с чередованием согласных в корне;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•различать изменяемые и неизменяемые слова;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•узнавать сложные слова (типа вездеход, вертолёт и др.), выделять в них корни; находить соединительные гласные (интерфиксы) в сложных словах;</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•сравнивать, классифицировать слова по их составу;</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•соотносить слова с предъявляемыми к ним моделям, выбирать из предложенных слов слово, соответствующее заданной модели, составлять модель заданного слова;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•осознавать значения, вносимые в слово суффиксами и приставками (простые случаи);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•наблюдать за способами образования слов при помощи приставки (или суффикса);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•разбирать по составу слова с однозначно выделяемыми морфемами в соответствии с предложенным в учебнике алгоритмом, оценивать правильность проведения разбора по составу;</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•подбирать однокоренные слова и формы одного и того же слова с целью проверки изучаемых орфограмм в корне слова, использовать графический образ изучаемых приставок и суффиксов для правописания слов с этими приставками и суффиксами.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Морфология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lastRenderedPageBreak/>
        <w:t>Обучающийся научится: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•распознавать части речи на основе усвоенных признаков (в объёме программы);</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•распознавать имена существительные; находить начальную форму имени существительного; определять грамматические признаки (род, число, падеж); изменять имена существительные по числам и падежам;</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•распознавать имена прилагательные; определять зависимость имени прилагательного от формы имени существительного; находить начальную форму имени прилагательного; определять грамматические признаки (род, число, падеж); изменять имена прилагательные по числам, родам (в единствен-</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ном числе), падежам (первое представление);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•распознавать глаголы; определять начальную (неопределённую) форму глаголов (первое представление), различать глаголы, отвечающие на вопросы «что делать?» и «что сделать?»; определять грамматические признаки глагола — форму времени, число, род (в прошедшем времени);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•распознавать личные местоимения (в начальной форме), определять грамматические признаки: лицо, число, род (у местоимений 3-го лица); использовать личные местоимения для устранения неоправданных повторов;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•узнавать имена числительные (общее представление); распознавать количественные и порядковые имена числительные;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•устанавливать отличие предлогов от приставок, значение частицы не;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•узнавать союзы и, а, но и понимать их роль в предложении;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•подбирать примеры слов и форм разных частей речи; наблюдать их употребление в тексте и устной речи, правильно употреблять в речи части речи и их формы.</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•производить морфологический разбор изучаемых самостоятельных частей речи (в объёме программы), пользуясь алгоритмом разбора в учебнике;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•наблюдать за словообразованием частей речи;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•замечать в устной и письменной речи речевые ошибки и недочёты в употреблении изучаемых форм частей речи.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Синтаксис</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Обучающийся научится: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•различать предложение, словосочетание и слово;</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•выделять предложения из потока устной и письменной речи, оформлять их границы;</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•определять вид предложений по цели высказывания (повествовательные, вопросительные, побудительные) и по интонации (восклицательные и невосклицательные), правильно интонировать эти предложения; составлять такие предложения;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•различать понятия «члены предложения» и «части речи»;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lastRenderedPageBreak/>
        <w:t>•находить главные (подлежащее и сказуемое) и второстепенные члены предложения (без деления на виды);</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•устанавливать при помощи вопросов связь между словами в предложении; отражать её в схеме;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•соотносить предложения со схемами, выбирать предложение, соответствующее схеме;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•различать распространённые и нераспространённые предложения, составлять такие предложения;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•отличать основу предложения от словосочетания; выделять в предложении словосочетания;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•разбирать предложение по членам предложения: находить грамматическую основу (подлежащее и сказуемое), ставить вопросы к второстепенным членам предложения, определять, какие из них поясняют подлежащее или сказуемое, или другие второстепенные члены, выделять из предложения словосочетания.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Обучающийся получит возможность научиться: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•устанавливать в словосочетании связь главного слова с зависимым при помощи вопросов;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•выделять в предложении основу и словосочетания;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•находить в предложении обращение (в начале, в середине, в конце);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•опознавать простое и сложное предложения, определять части сложного предложения;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•выполнять в соответствии с предложенным в учебнике алгоритмом разбор простого предложения (по членам, синтаксический), оценивать правильность разбора.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Орфография и пунктуация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Обучающийся научится: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а) применять ранее изученные правила правописания, а также: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•непроизносимые согласные;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•разделительный твёрдый знак (ъ);</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•непроверяемые гласные и согласные в корне слова, в том числе с удвоенными согласными (перечень см. в словаре учебника);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•гласные и согласные в неизменяемых на письме приставках и суффиксах;</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•мягкий знак после шипящих на конце имён существительных (речь, брошь, мышь);</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•безударные родовые окончания имён прилагательных;</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•раздельное написание предлогов и слитное написание приставок;</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lastRenderedPageBreak/>
        <w:t>•раздельное написание частицы не с глаголами;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б) подбирать примеры с определённой орфограммой;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в) обнаруживать орфограммы по освоенным опознавательным признакам в указанных учителем словах (в объёме изучаемого курса);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г) определять разновидности орфограмм и соотносить их с изученными правилами;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д) применять разные способы проверки правописания слов: изменение формы слова, подбор однокоренных слов, использование орфографического словаря;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е) безошибочно списывать текст с доски и учебника (объёмом 65—70 слов);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ж) писать под диктовку текст (объёмом 55—60 слов) в соответствии с изученными правилами правописания;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з) проверять собственный и предложенный текст, находить и исправлять орфографические и пунктуационные ошибки.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Обучающийся получит возможность научиться: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а) применять правила правописания: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•соединительные о и е в сложных словах (самолёт, вездеход);</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•е и и в суффиксах имён существительных (ключик — ключика, замочек — замочка);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•запятая при обращении;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•запятая между частями в сложном предложении;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•безударные родовые окончания имён прилагательных, глаголов в прошедшем времени;</w:t>
      </w:r>
    </w:p>
    <w:p w:rsid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б) при составлении собственных текстов использовать помощь взрослого или словарь, пропуск орфограммы или пунктограммы (чтобы избежать орфографической ошибки).</w:t>
      </w:r>
    </w:p>
    <w:p w:rsidR="004979C7" w:rsidRPr="004979C7" w:rsidRDefault="004979C7" w:rsidP="004979C7">
      <w:pPr>
        <w:spacing w:line="240" w:lineRule="auto"/>
        <w:jc w:val="center"/>
        <w:rPr>
          <w:rFonts w:ascii="Times New Roman" w:hAnsi="Times New Roman" w:cs="Times New Roman"/>
          <w:b/>
          <w:sz w:val="28"/>
          <w:szCs w:val="28"/>
        </w:rPr>
      </w:pPr>
      <w:r w:rsidRPr="004979C7">
        <w:rPr>
          <w:rFonts w:ascii="Times New Roman" w:hAnsi="Times New Roman" w:cs="Times New Roman"/>
          <w:b/>
          <w:sz w:val="28"/>
          <w:szCs w:val="28"/>
        </w:rPr>
        <w:t>4 класс</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Личностные,  метапредметные   и  предметные    результаты изучения курса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xml:space="preserve">         Личностные результаты:</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формирование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lastRenderedPageBreak/>
        <w:t>формирование уважительного отношения к иному мнению, истории и культуре других народов;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овладение начальными навыками адаптации в динамично изменяющемся и развивающемся мире;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принятие и освоение социальной роли обучающегося, развитие мотивов учебной деятельности и формирование личностного смысла учения;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формирование эстетических потребностей, ценностей и чувств;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развитие навыков сотрудничества со взрослыми и сверстниками в различных социальных ситуациях, умения не создавать конфликтов и находить выходы из спорных ситуаций;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формирование установки на безопасный, здоровый образ жизни, мотивации к творческому труду, к работе на     результат, бережному отношению к материальным и духовным ценностям.</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Метапредметные результаты:</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овладение способностью принимать и сохранять цели и задачи учебной деятельности, поиска средств её           осуществления;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использование знаково-символических средств представления информации;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активное использование речевых средств и средств для решения коммуникативных и познавательных задач;</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использование различных способов поиска (в справочных источниках), сбора, обработки, анализа, организации, передачи и интерпретации информации;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готовность слушать собеседника и вести диалог,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оценки событий;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lastRenderedPageBreak/>
        <w:t>готовность конструктивно разрешать конфликты посредством учёта интересов сторон и сотрудничества;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овладение начальными сведениями о сущности и особенностях объектов, процессов и явлений действительности в соответствии с содержанием учебного предмета «Русский язык»;</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овладение базовыми предметными и межпредметными понятиями, отражающими существенные связи и             отношения между объектами и процессами;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«Русский язык».</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xml:space="preserve">                                  Предметные результаты:</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Обучающиеся научатся: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•узнают  о личных местоимениях;</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•узнают  о предлогах перед местоимениями;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узнают о наречиях: разряды наречий по значению, правописание наречий;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склонению имен прилагательных в единственном числе мужского, женского и среднего рода;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склонению имен прилагательных во множественном числе;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правописанию безударных окончаний имен прилагательных в единственном и множественном числе;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узнают  о неопределенной форме глагола;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изменению глаголов в настоящем и будущем времени по лицам и числам (спряжение);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различать глаголы 1-го и 2-го спряжения;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правописанию безударных личных окончаний глаголов;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правописанию мягкого знака после шипящих в окончании глаголов 2-го лица в единственном числе;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изменению  глаголов в прошедшем времени по родам и числам;</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обозначению гласных и согласных в приставках;</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правописанию частицы не с глаголами;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правописанию неопределенной формы и 3-го лица глаголов (-ться; -тся)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lastRenderedPageBreak/>
        <w:t>•различать  виды предложений;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ставить знаки препинания в предложениях простых, простых с однородными членами;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xml:space="preserve"> устанавливать связь слов в предложениях по вопросам, выделять главные члены предложения (основу предложения) и словосочетания;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распознавать местоимения, определять их число и лицо;</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писать раздельно местоимение с предлогами;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правильно писать падежные окончания прилагательных;</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подбирать к прилагательным слова, близкие и противоположные по значению;</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определять время, число и спряжение глаголов;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спрягать глаголы, правильно писать личные окончания;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распознавать неопределенную форму глаголов;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писать мягкий знак после шипящих в окончаниях глаголов 2-го лица в единственном числе;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писать не с глаголами раздельно;</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писать -ться в неопределенной форме и -тся в 3-м лице глаголов;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писать диктанты различных видов;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объяснять орфограммы по пройденному материалу.</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Владеть компетенциями: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коммуникативной;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рефлексивной;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ценностно-ориентированной;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личностного саморазвития,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смысло- поисковой.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Жизненно-практические задачи: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lastRenderedPageBreak/>
        <w:t>• адекватно воспринимать звучащую речь (высказывания взрослых и сверстников, детские радиопередачи, аудиозаписи и др.);</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работать со словарями (алфавит);</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соблюдать орфоэпические нормы;</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создавать в устной и письменной форме несложные тексты по интересующей младшего школьника тематике;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владеть нормами русского речевого этикета в ситуациях повседневного речевого общения (приветствие, прощание, благодарность, поздравительная открытка, письмо другу).</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Обучающиеся получат возможность научиться: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xml:space="preserve"> первоначальным представлениям о единстве и многообразии языкового и культурного пространства России, о языке как основе национального самосознания;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пониманию   того, что язык представляет собой явление национальной культуры и основное       средство человеческого общения; осознание значения русского языка как государственного языка Российской   Федерации, языка межнационального общения;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xml:space="preserve"> позитивному отношению к правильной устной и письменной речи как показателям общей   культуры и гражданской позиции человека;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овладеть первоначальными представлениями о нормах русского языка (орфоэпических, лексических,            грамматических, орфографических, пунктуационных) и правилах речевого этикета;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xml:space="preserve"> ориентироваться в целях, задачах, средствах и условиях общения,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осознанию безошибочного письма как одного из проявлений собственного уровня культуры, применению            орфографических правил и правил постановки знаков препинания при записи собственных и предложенных     текстов;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овладеть учебными действиями с языковыми единицами и формирование умения использовать знания для      решения познавательных, практических и коммуникативных задач;</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xml:space="preserve"> первоначальным научным представлениям о системе и структуре русского языка: фонетике и графике, лексике, словообразовании (морфемике), морфологии и синтаксисе; об основных единицах языка, их признаках и особенностях употребления в речи;</w:t>
      </w:r>
    </w:p>
    <w:p w:rsidR="00CD0C1A" w:rsidRPr="00C102EA" w:rsidRDefault="004979C7" w:rsidP="00C102EA">
      <w:pPr>
        <w:spacing w:line="240" w:lineRule="auto"/>
        <w:jc w:val="both"/>
        <w:rPr>
          <w:rFonts w:ascii="Times New Roman" w:hAnsi="Times New Roman" w:cs="Times New Roman"/>
        </w:rPr>
      </w:pPr>
      <w:r w:rsidRPr="004979C7">
        <w:rPr>
          <w:rFonts w:ascii="Times New Roman" w:hAnsi="Times New Roman" w:cs="Times New Roman"/>
        </w:rPr>
        <w:t xml:space="preserve"> опознавать и анализировать основные единицы языка, грамматические категории языка, употреблять языковые единицы адекватно ситуации речевого общения.</w:t>
      </w:r>
    </w:p>
    <w:p w:rsidR="001D76AA" w:rsidRDefault="001D76AA" w:rsidP="001D76AA">
      <w:pPr>
        <w:pStyle w:val="u-2-msonormal"/>
        <w:spacing w:before="0" w:beforeAutospacing="0" w:after="0" w:afterAutospacing="0"/>
        <w:jc w:val="center"/>
        <w:textAlignment w:val="center"/>
        <w:rPr>
          <w:b/>
          <w:sz w:val="28"/>
          <w:szCs w:val="28"/>
        </w:rPr>
      </w:pPr>
      <w:r w:rsidRPr="001D76AA">
        <w:rPr>
          <w:b/>
          <w:sz w:val="28"/>
          <w:szCs w:val="28"/>
        </w:rPr>
        <w:t>Раздел 2. «Содержание</w:t>
      </w:r>
      <w:r w:rsidR="00C24C0B">
        <w:rPr>
          <w:b/>
          <w:sz w:val="28"/>
          <w:szCs w:val="28"/>
        </w:rPr>
        <w:t xml:space="preserve"> учебного </w:t>
      </w:r>
      <w:r w:rsidRPr="001D76AA">
        <w:rPr>
          <w:b/>
          <w:sz w:val="28"/>
          <w:szCs w:val="28"/>
        </w:rPr>
        <w:t xml:space="preserve"> предмета»</w:t>
      </w:r>
    </w:p>
    <w:p w:rsidR="004979C7" w:rsidRPr="00C102EA" w:rsidRDefault="004979C7" w:rsidP="004979C7">
      <w:pPr>
        <w:pStyle w:val="u-2-msonormal"/>
        <w:spacing w:before="0" w:beforeAutospacing="0" w:after="0" w:afterAutospacing="0"/>
        <w:jc w:val="center"/>
        <w:textAlignment w:val="center"/>
        <w:rPr>
          <w:b/>
          <w:iCs/>
        </w:rPr>
      </w:pPr>
      <w:r w:rsidRPr="00C102EA">
        <w:rPr>
          <w:b/>
          <w:iCs/>
        </w:rPr>
        <w:t>2 класс</w:t>
      </w:r>
    </w:p>
    <w:p w:rsidR="001D76AA" w:rsidRPr="00C102EA" w:rsidRDefault="001D76AA" w:rsidP="001D76AA">
      <w:pPr>
        <w:pStyle w:val="u-2-msonormal"/>
        <w:spacing w:before="0" w:beforeAutospacing="0" w:after="0" w:afterAutospacing="0"/>
        <w:jc w:val="center"/>
        <w:textAlignment w:val="center"/>
        <w:rPr>
          <w:b/>
        </w:rPr>
      </w:pPr>
    </w:p>
    <w:p w:rsidR="00710FA6" w:rsidRPr="00C102EA" w:rsidRDefault="00710FA6" w:rsidP="00710FA6">
      <w:pPr>
        <w:spacing w:line="240" w:lineRule="auto"/>
        <w:jc w:val="both"/>
        <w:rPr>
          <w:rFonts w:eastAsiaTheme="minorHAnsi"/>
          <w:b/>
          <w:i/>
          <w:sz w:val="24"/>
          <w:szCs w:val="24"/>
          <w:lang w:eastAsia="en-US"/>
        </w:rPr>
      </w:pPr>
      <w:r w:rsidRPr="00C102EA">
        <w:rPr>
          <w:rFonts w:eastAsiaTheme="minorHAnsi"/>
          <w:b/>
          <w:i/>
          <w:sz w:val="24"/>
          <w:szCs w:val="24"/>
          <w:lang w:eastAsia="en-US"/>
        </w:rPr>
        <w:t xml:space="preserve">Лексика, фонетика, грамматика, правописание и развитие речи (170ч.) </w:t>
      </w:r>
    </w:p>
    <w:p w:rsidR="00710FA6" w:rsidRPr="00C102EA" w:rsidRDefault="00710FA6" w:rsidP="00710FA6">
      <w:pPr>
        <w:spacing w:after="0" w:line="240" w:lineRule="auto"/>
        <w:rPr>
          <w:rFonts w:ascii="Times New Roman" w:eastAsia="Times New Roman" w:hAnsi="Times New Roman" w:cs="Times New Roman"/>
          <w:b/>
          <w:sz w:val="24"/>
          <w:szCs w:val="24"/>
        </w:rPr>
      </w:pPr>
      <w:r w:rsidRPr="00C102EA">
        <w:rPr>
          <w:rFonts w:ascii="Times New Roman" w:eastAsia="Times New Roman" w:hAnsi="Times New Roman" w:cs="Times New Roman"/>
          <w:b/>
          <w:sz w:val="24"/>
          <w:szCs w:val="24"/>
        </w:rPr>
        <w:lastRenderedPageBreak/>
        <w:t xml:space="preserve">Наша  речь (3 ч). </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Язык и речь, их значение в жизни.  Речь – главный способ общения людей. Язык – средство общения. Диалог и монолог. Воспроизведение и уточнение сведений о видах  речи (слушание, говорение, чтение, письмо, внутренняя речь).  Особенности  устной, письменной и внутренней речи.</w:t>
      </w:r>
    </w:p>
    <w:p w:rsidR="00710FA6" w:rsidRPr="00C102EA" w:rsidRDefault="00710FA6" w:rsidP="00710FA6">
      <w:pPr>
        <w:spacing w:after="0" w:line="240" w:lineRule="auto"/>
        <w:jc w:val="both"/>
        <w:rPr>
          <w:rFonts w:ascii="Times New Roman" w:eastAsia="Times New Roman" w:hAnsi="Times New Roman" w:cs="Times New Roman"/>
          <w:b/>
          <w:sz w:val="24"/>
          <w:szCs w:val="24"/>
        </w:rPr>
      </w:pPr>
      <w:r w:rsidRPr="00C102EA">
        <w:rPr>
          <w:rFonts w:ascii="Times New Roman" w:eastAsia="Times New Roman" w:hAnsi="Times New Roman" w:cs="Times New Roman"/>
          <w:b/>
          <w:sz w:val="24"/>
          <w:szCs w:val="24"/>
        </w:rPr>
        <w:t xml:space="preserve">Текст (4 ч). </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 xml:space="preserve">Текст.  Сопоставление текста и отдельных предложений, не объединённых общей темой. Тема и главная мысль текста. Связь между предложениями в тексте. Заголовок. Общее представление о структуре текста и выражение  её в плане.  Красная строка в тексте. </w:t>
      </w:r>
    </w:p>
    <w:p w:rsidR="00710FA6" w:rsidRPr="00C102EA" w:rsidRDefault="00710FA6" w:rsidP="00710FA6">
      <w:pPr>
        <w:spacing w:after="0" w:line="240" w:lineRule="auto"/>
        <w:jc w:val="both"/>
        <w:rPr>
          <w:rFonts w:ascii="Times New Roman" w:eastAsia="Times New Roman" w:hAnsi="Times New Roman" w:cs="Times New Roman"/>
          <w:b/>
          <w:sz w:val="24"/>
          <w:szCs w:val="24"/>
        </w:rPr>
      </w:pPr>
      <w:r w:rsidRPr="00C102EA">
        <w:rPr>
          <w:rFonts w:ascii="Times New Roman" w:eastAsia="Times New Roman" w:hAnsi="Times New Roman" w:cs="Times New Roman"/>
          <w:b/>
          <w:sz w:val="24"/>
          <w:szCs w:val="24"/>
        </w:rPr>
        <w:t xml:space="preserve">Предложение (10 ч). </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Предложение как единица речи.  Членение речи на предложения. Роль предложений в речи. Различение предложения, словосочетания, слова. Наблюдение над значением предложений, различных по цели высказывания и интонации (без терминологии), интонирование предложений. Логическое ударение. Оформление предложений в устной речи и на письме в прозаических и стихотворных текстах. Пунктуационное оформление диалогической речи и соответствующая ему интонационная окраска устного диалога. Главные и второстепенные члены предложения. Основа предложения. Подлежащее и сказуемое – главные члены предложения. Способы определения подлежащего и сказуемого в предложении. Связь слов в предложении. Упражнение в распознавании  главных и второстепенных членов предложения.  Распространённые и нераспространённые предложения. Вычленение из предложения пар слов, связанных по смыслу. Распространение предложений второстепенными членами. Составление предложений по данному подлежащему (сказуемому), из набора слов, по опорным словам, схеме, рисунку, заданной теме и их запись.</w:t>
      </w:r>
    </w:p>
    <w:p w:rsidR="00710FA6" w:rsidRPr="00C102EA" w:rsidRDefault="00710FA6" w:rsidP="00710FA6">
      <w:pPr>
        <w:spacing w:after="0" w:line="240" w:lineRule="auto"/>
        <w:rPr>
          <w:rFonts w:ascii="Times New Roman" w:eastAsia="Times New Roman" w:hAnsi="Times New Roman" w:cs="Times New Roman"/>
          <w:b/>
          <w:sz w:val="24"/>
          <w:szCs w:val="24"/>
        </w:rPr>
      </w:pPr>
      <w:r w:rsidRPr="00C102EA">
        <w:rPr>
          <w:rFonts w:ascii="Times New Roman" w:eastAsia="Times New Roman" w:hAnsi="Times New Roman" w:cs="Times New Roman"/>
          <w:b/>
          <w:sz w:val="24"/>
          <w:szCs w:val="24"/>
        </w:rPr>
        <w:t>Слова, слова, слова…(21 ч)</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Слово и его лексическое значение. Общее представление о лексическом значении слова.</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Слово – общее название многих однородных предметов. Тематические группы слов. Однозначные и многозначные слова. Прямое и переносное значения  слов. Синонимы и антонимы. Наблюдение над употреблением в речи однозначных и многозначных  слов, антонимов, синонимов, выбор нужного и точного слова, соответствующего предмету мысли. Работа со словарями  учебника.</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Родственные слова. Однокоренные слова.  Корень слова как значимая часть слова. Формирование умения распознавать однокоренные слова, отличать их от внешне сходных слов и форм слов. Упражнение в распознавании  корня в слове, подборе однокоренных  слов, в наблюдение над единообразным написанием корня в однокоренных словах.</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 xml:space="preserve">Слово, слог, ударение.  Уточнение представлений  о слове и слоге как минимальной произносительной единице, о слогообразующей роли гласной. Ударение, смыслоразличительная роль ударения. Наблюдение  над разноместностью  и подвижностью русского ударения. Использование свойств подвижности для проверки безударных гласных, проверяемых ударением. Совершенствование навыка определять в слове слоги, обозначать ударение, распознавать ударные и безударные слоги. Упражнение в правильном орфоэпическом произношении слов. Работа с орфоэпическим словарём. </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 xml:space="preserve">Перенос слов. Правила переноса слов с одной строки на другую. Упражнение в переносе слов. </w:t>
      </w:r>
    </w:p>
    <w:p w:rsidR="00710FA6" w:rsidRPr="00C102EA" w:rsidRDefault="00710FA6" w:rsidP="00710FA6">
      <w:pPr>
        <w:spacing w:after="0" w:line="240" w:lineRule="auto"/>
        <w:jc w:val="both"/>
        <w:rPr>
          <w:rFonts w:ascii="Times New Roman" w:eastAsia="Times New Roman" w:hAnsi="Times New Roman" w:cs="Times New Roman"/>
          <w:b/>
          <w:sz w:val="24"/>
          <w:szCs w:val="24"/>
        </w:rPr>
      </w:pPr>
      <w:r w:rsidRPr="00C102EA">
        <w:rPr>
          <w:rFonts w:ascii="Times New Roman" w:eastAsia="Times New Roman" w:hAnsi="Times New Roman" w:cs="Times New Roman"/>
          <w:b/>
          <w:sz w:val="24"/>
          <w:szCs w:val="24"/>
        </w:rPr>
        <w:t>Звуки и буквы (60 ч).</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Звуки и буквы. Уточнение представлений о звуках и буквах русского языка. Условное обозначение звуков речи.  Звуко-буквенный разбор слов. Алфавит, его значение. Уточнение представлений  об алфавите. Упражнение не запоминание названий букв и порядка букв в алфавите. Формирование умений располагать слова в алфавитном порядке. Алфавитное расположение слов  в словарях, справочниках, энциклопедиях.</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 xml:space="preserve">Основные признаки гласных звуков?  Их смыслоразличительная роль в слов. Соотношение гласных звуков и букв, обозначающих гласные звуки. Определение роли гласных букв  в слове. Обозначение гласных звуков буквами в ударных и безударных слогах в корне однокоренных слов  и форм одного и того же слова. Особенности проверяемого и проверочного слов. Способы проверки написания гласной  в безударном слоге корня. </w:t>
      </w:r>
      <w:r w:rsidRPr="00C102EA">
        <w:rPr>
          <w:rFonts w:ascii="Times New Roman" w:eastAsia="Times New Roman" w:hAnsi="Times New Roman" w:cs="Times New Roman"/>
          <w:sz w:val="24"/>
          <w:szCs w:val="24"/>
        </w:rPr>
        <w:lastRenderedPageBreak/>
        <w:t>Введение правила. Упражнение в обосновании способов проверки безударных гласных в корне слова, в правописании слов с безударными гласными, проверяемыми ударением. Слова с безударной гласной, непроверяемой ударением. Упражнение в написании слов с безударной гласной, проверяемой  и не проверяемой ударением. Общее представление об орфограмме. Работа с орфографическим словарём.</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 xml:space="preserve">Основные  признаки согласных звуков, их смыслоразличительная роль  в слове. Буквы, обозначающие согласные звуки. Согласный звук  </w:t>
      </w:r>
      <w:r w:rsidRPr="00C102EA">
        <w:rPr>
          <w:rFonts w:ascii="Times New Roman" w:eastAsia="Times New Roman" w:hAnsi="Times New Roman" w:cs="Times New Roman"/>
          <w:sz w:val="24"/>
          <w:szCs w:val="24"/>
        </w:rPr>
        <w:sym w:font="Symbol" w:char="F05B"/>
      </w:r>
      <w:r w:rsidRPr="00C102EA">
        <w:rPr>
          <w:rFonts w:ascii="Times New Roman" w:eastAsia="Times New Roman" w:hAnsi="Times New Roman" w:cs="Times New Roman"/>
          <w:sz w:val="24"/>
          <w:szCs w:val="24"/>
        </w:rPr>
        <w:t>й</w:t>
      </w:r>
      <w:r w:rsidRPr="00C102EA">
        <w:rPr>
          <w:rFonts w:ascii="Times New Roman" w:eastAsia="Times New Roman" w:hAnsi="Times New Roman" w:cs="Times New Roman"/>
          <w:sz w:val="24"/>
          <w:szCs w:val="24"/>
          <w:vertAlign w:val="superscript"/>
        </w:rPr>
        <w:t>,</w:t>
      </w:r>
      <w:r w:rsidRPr="00C102EA">
        <w:rPr>
          <w:rFonts w:ascii="Times New Roman" w:eastAsia="Times New Roman" w:hAnsi="Times New Roman" w:cs="Times New Roman"/>
          <w:sz w:val="24"/>
          <w:szCs w:val="24"/>
        </w:rPr>
        <w:sym w:font="Symbol" w:char="F05D"/>
      </w:r>
      <w:r w:rsidRPr="00C102EA">
        <w:rPr>
          <w:rFonts w:ascii="Times New Roman" w:eastAsia="Times New Roman" w:hAnsi="Times New Roman" w:cs="Times New Roman"/>
          <w:sz w:val="24"/>
          <w:szCs w:val="24"/>
        </w:rPr>
        <w:t xml:space="preserve"> и буква «и краткое». Двойные согласные буквы. Произношение и написание слов с двойными согласными. Твёрдые и мягкие согласные звуки, способы обозначения их на письме гласными буквами и мягким знаком. Правописание слов с мягким знаком. Буквосочетания чк, чн, щн, нч, нщ, произношение и написание слов с этими буквосочетаниями. Шипящие согласные звуки, обозначение шипящих  звуков буквами. Правописание  слов с сочетаниями жи–ши, ча –ща, чу – щу, чк – чн. </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Разделительный мягкий знак, его роль в слове. Разделительный мягкий знак, его роль в слове. Правописание слов с разделительным мягким знаком.</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 xml:space="preserve">Глухие и звонкие согласные звуки. Обозначение буквами парных по глухости-звонкости согласных звуков в конце слова и перед согласным. Особенности проверяемого и проверочного слов. Способы проверки написания глухих и звонких согласных в конце слова и перед согласным в корне слова. Введение правила. Упражнение в написании слов с парным по глухости – звонкости согласным в корне слова.  Сопоставление правил обозначения буквами гласных в безударном слоге корня и парных по глухости – звонкости согласных в конце слова и перед согласным в корне слова. Упражнение в правописании гласных и согласных в корне  однокоренных слов и форм одного  и того же слова. </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 xml:space="preserve">Упражнения в правописании слов с изученными орфограммами. </w:t>
      </w:r>
    </w:p>
    <w:p w:rsidR="00710FA6" w:rsidRPr="00C102EA" w:rsidRDefault="00710FA6" w:rsidP="00710FA6">
      <w:pPr>
        <w:spacing w:after="0" w:line="240" w:lineRule="auto"/>
        <w:ind w:firstLine="567"/>
        <w:jc w:val="both"/>
        <w:rPr>
          <w:rFonts w:ascii="Times New Roman" w:eastAsia="Times New Roman" w:hAnsi="Times New Roman" w:cs="Times New Roman"/>
          <w:b/>
          <w:sz w:val="24"/>
          <w:szCs w:val="24"/>
        </w:rPr>
      </w:pPr>
      <w:r w:rsidRPr="00C102EA">
        <w:rPr>
          <w:rFonts w:ascii="Times New Roman" w:eastAsia="Times New Roman" w:hAnsi="Times New Roman" w:cs="Times New Roman"/>
          <w:b/>
          <w:sz w:val="24"/>
          <w:szCs w:val="24"/>
        </w:rPr>
        <w:t xml:space="preserve">Части речи (57 ч) </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Слова - названия предметов, признаков предметов, действий предметов, их отнесённость к определённой части речи.</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Имя существительное как часть речи (ознакомление с лексическим значением имени существительного и  вопросами, на которые отвечает эта часть речи). Роль имён существительных в речи. Одушевлённые и неодушевлённые имена существительные (общее представление), упражнение в их распознавании.  Собственные и нарицательные имена существительные (общее представление). Заглавная буква в именах собственных. Правописание собственных имён существительных. Число имён существительных. Изменение имён существительных по числам. Употребление имён существительных только в одном числе (ножницы, молоко). Формирование умения воспроизводить лексическое значение имён существительных, различать имена существительные в прямом и переносном значении, имена существительные близкие и противоположные по значению. Совершенствование навыка правописания имён существительных с изученными орфограммами. Упражнения в распознавании имён существительных (их признаков), в правильном употреблении их  в речи, в правописании имён существительных с изученными орфограммами.</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 xml:space="preserve">Глагол как часть речи (ознакомление с лексическим значением глагола и вопросами, на которые отвечает эта часть речи). Роль глаголов в речи. Число глаголов. Изменение глаголов по числам. Правописание глаголов с частицей </w:t>
      </w:r>
      <w:r w:rsidRPr="00C102EA">
        <w:rPr>
          <w:rFonts w:ascii="Times New Roman" w:eastAsia="Times New Roman" w:hAnsi="Times New Roman" w:cs="Times New Roman"/>
          <w:b/>
          <w:i/>
          <w:sz w:val="24"/>
          <w:szCs w:val="24"/>
        </w:rPr>
        <w:t>не</w:t>
      </w:r>
      <w:r w:rsidRPr="00C102EA">
        <w:rPr>
          <w:rFonts w:ascii="Times New Roman" w:eastAsia="Times New Roman" w:hAnsi="Times New Roman" w:cs="Times New Roman"/>
          <w:sz w:val="24"/>
          <w:szCs w:val="24"/>
        </w:rPr>
        <w:t>. Упражнение в распознавании глаголов (их признаков), в правильном употреблении их  в речи и в правописании глаголов с изученными орфограммами. Формирование умений воспроизводить лексическое значение глаголов, распознавать глаголы в прямом и переносном значении, глаголы близкие и противоположные по значению. Текст-повествование (общее представление). Наблюдение над ролью глаголов в тексте-повествовании. Обучение составлению повествовательного текста.</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 xml:space="preserve">Имя прилагательное как часть речи (ознакомление с лексическим значением имени прилагательного и вопросами, на которые отвечает эта часть речи). Роль  имён прилагательных в речи. Связь имени прилагательного с именем существительным в предложении и в словосочетании. Единственное и множественное число имён прилагательных. Изменение имён прилагательных по числам. Упражнение в распознавании имён прилагательных (их признаков), в правильном употреблении их в речи, в правописании имён прилагательных с изученными орфограммами. Формирование умения воспроизводить лексическое значение имён прилагательных, распознавать имена прилагательные в прямом и переносном </w:t>
      </w:r>
      <w:r w:rsidRPr="00C102EA">
        <w:rPr>
          <w:rFonts w:ascii="Times New Roman" w:eastAsia="Times New Roman" w:hAnsi="Times New Roman" w:cs="Times New Roman"/>
          <w:sz w:val="24"/>
          <w:szCs w:val="24"/>
        </w:rPr>
        <w:lastRenderedPageBreak/>
        <w:t xml:space="preserve">значении, имена прилагательные близкие и противоположные по значению. Текст – описание. Наблюдение над ролью имён прилагательных в описательном тексте. Обучение составлению описательного текста. </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 xml:space="preserve">Местоимение как часть речи. Общее представление о личных местоимениях. Роль местоимений в речи. Упражнение в распознавании местоимений и правильном употреблении их в речи. Текст – рассуждение (общее представление). Обучение составлению текста- рассуждения. </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Предлог как часть речи. Роль предлогов в речи. Раздельное написание наиболее распространённых предлогов с именами существительными. Упражнение в распознавании предлогов, в правильном употреблении их с именами существительными, в правописании предлогов с именами существительными.</w:t>
      </w:r>
    </w:p>
    <w:p w:rsidR="00710FA6" w:rsidRPr="00C102EA" w:rsidRDefault="00710FA6" w:rsidP="00710FA6">
      <w:pPr>
        <w:spacing w:after="0" w:line="240" w:lineRule="auto"/>
        <w:ind w:firstLine="567"/>
        <w:rPr>
          <w:rFonts w:ascii="Times New Roman" w:eastAsia="Times New Roman" w:hAnsi="Times New Roman" w:cs="Times New Roman"/>
          <w:b/>
          <w:sz w:val="24"/>
          <w:szCs w:val="24"/>
        </w:rPr>
      </w:pPr>
      <w:r w:rsidRPr="00C102EA">
        <w:rPr>
          <w:rFonts w:ascii="Times New Roman" w:eastAsia="Times New Roman" w:hAnsi="Times New Roman" w:cs="Times New Roman"/>
          <w:b/>
          <w:sz w:val="24"/>
          <w:szCs w:val="24"/>
        </w:rPr>
        <w:t xml:space="preserve">Повторение изученного за год (15 ч). </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 xml:space="preserve">Речь устная и письменная. Текст. Предложение. Главные и второстепенные члены предложения. Части речи. Звуки и буквы. Алфавит. Способы обозначения буквами гласных и согласных звуков в слове. Правописание слов с изученными орфограммами. Лексическое значение слова. Синонимы. Антонимы. Однозначные и многозначные слова. Прямое и переносное значение слов. Смысловой, звуковой, звукобуквенный анализ слов. </w:t>
      </w:r>
    </w:p>
    <w:p w:rsidR="00710FA6" w:rsidRPr="00C102EA" w:rsidRDefault="00710FA6" w:rsidP="00710FA6">
      <w:pPr>
        <w:spacing w:after="0" w:line="240" w:lineRule="auto"/>
        <w:ind w:firstLine="567"/>
        <w:rPr>
          <w:rFonts w:ascii="Times New Roman" w:eastAsia="Times New Roman" w:hAnsi="Times New Roman" w:cs="Times New Roman"/>
          <w:b/>
          <w:sz w:val="24"/>
          <w:szCs w:val="24"/>
        </w:rPr>
      </w:pPr>
      <w:r w:rsidRPr="00C102EA">
        <w:rPr>
          <w:rFonts w:ascii="Times New Roman" w:eastAsia="Times New Roman" w:hAnsi="Times New Roman" w:cs="Times New Roman"/>
          <w:b/>
          <w:sz w:val="24"/>
          <w:szCs w:val="24"/>
        </w:rPr>
        <w:t xml:space="preserve">Слова с непроверяемыми написаниями: </w:t>
      </w:r>
    </w:p>
    <w:p w:rsidR="00710FA6" w:rsidRPr="00C102EA" w:rsidRDefault="00710FA6" w:rsidP="00710FA6">
      <w:pPr>
        <w:spacing w:after="0" w:line="240" w:lineRule="auto"/>
        <w:ind w:firstLine="567"/>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Алфавит, апрель, берёза, быстро, вдруг, ветер, город, декабрь, дорога, до свидания, жёлтый, завод, здравствуйте, земляника, извините, иней, капуста, картина, коньки, лопата, лягушка, магазин, малина, мебель, месяц, метро, молоток, морковь, мороз, народ, ноябрь, обед, обезьяна, облако, одежда, октябрь, осина, отец, платок, посуда, рисунок, родина, Россия, русский, сапоги, сахар, сентябрь, скоро, снегирь, спасибо, стакан, суббота, товарищ, топор, улица, урожай, фамилия, февраль, шёл, щавель, яблоня, ягода, январь.</w:t>
      </w:r>
    </w:p>
    <w:p w:rsidR="00710FA6" w:rsidRPr="00C102EA" w:rsidRDefault="00710FA6" w:rsidP="00710FA6">
      <w:pPr>
        <w:spacing w:after="0" w:line="240" w:lineRule="auto"/>
        <w:ind w:firstLine="567"/>
        <w:rPr>
          <w:rFonts w:ascii="Times New Roman" w:eastAsia="Times New Roman" w:hAnsi="Times New Roman" w:cs="Times New Roman"/>
          <w:b/>
          <w:sz w:val="24"/>
          <w:szCs w:val="24"/>
        </w:rPr>
      </w:pPr>
      <w:r w:rsidRPr="00C102EA">
        <w:rPr>
          <w:rFonts w:ascii="Times New Roman" w:eastAsia="Times New Roman" w:hAnsi="Times New Roman" w:cs="Times New Roman"/>
          <w:b/>
          <w:sz w:val="24"/>
          <w:szCs w:val="24"/>
        </w:rPr>
        <w:t xml:space="preserve">Чистописание </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Закрепление гигиенических навыков письма: правильная посадка, положение тетради, ручки и т.д.</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Работа над формами букв и их соединениями в словах. Письмо строчных и заглавных букв по группам в порядке усложнения их начертания: 1) и,ш,И,Ш,п,р,т,г; 2) л,м,Л,М,я.Я,А; 3)у,ц,щ,У,Ц,Щ,Ч,ч; 4) с,С,е,Е,о,О,а,д,б; 5) ь,ы,ъ и их варианты в соединениях; 6) н,ю,Н,Ю,к,К; 7) В,З,з,Э,э.Ж,ж,Х,х,ф; 8) Ф,У,Т,Р,Б,Д.</w:t>
      </w:r>
    </w:p>
    <w:p w:rsidR="00710FA6" w:rsidRPr="00C102EA" w:rsidRDefault="00710FA6" w:rsidP="00710FA6">
      <w:pPr>
        <w:spacing w:line="240" w:lineRule="auto"/>
        <w:rPr>
          <w:rFonts w:ascii="Times New Roman" w:eastAsiaTheme="minorHAnsi" w:hAnsi="Times New Roman" w:cs="Times New Roman"/>
          <w:sz w:val="24"/>
          <w:szCs w:val="24"/>
          <w:lang w:eastAsia="en-US"/>
        </w:rPr>
      </w:pPr>
      <w:r w:rsidRPr="00C102EA">
        <w:rPr>
          <w:rFonts w:ascii="Times New Roman" w:eastAsiaTheme="minorHAnsi" w:hAnsi="Times New Roman" w:cs="Times New Roman"/>
          <w:sz w:val="24"/>
          <w:szCs w:val="24"/>
          <w:lang w:eastAsia="en-US"/>
        </w:rPr>
        <w:t>Упражнения по переводу детей на письмо в тетрадях с разлиновкой в одну линию. Связное, ритмичное письмо слов и предложений</w:t>
      </w:r>
    </w:p>
    <w:p w:rsidR="00710FA6" w:rsidRPr="00710FA6" w:rsidRDefault="00710FA6" w:rsidP="00710FA6">
      <w:pPr>
        <w:spacing w:after="0" w:line="240" w:lineRule="auto"/>
        <w:jc w:val="center"/>
        <w:rPr>
          <w:rFonts w:ascii="Times New Roman" w:eastAsia="Times New Roman" w:hAnsi="Times New Roman" w:cs="Times New Roman"/>
          <w:b/>
          <w:color w:val="000000"/>
          <w:sz w:val="28"/>
          <w:szCs w:val="28"/>
        </w:rPr>
      </w:pPr>
    </w:p>
    <w:p w:rsidR="00710FA6" w:rsidRPr="00710FA6" w:rsidRDefault="00CD0C1A" w:rsidP="00CD0C1A">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3 класс</w:t>
      </w:r>
    </w:p>
    <w:p w:rsidR="00710FA6" w:rsidRPr="00710FA6" w:rsidRDefault="00CD0C1A" w:rsidP="00710FA6">
      <w:pPr>
        <w:autoSpaceDE w:val="0"/>
        <w:autoSpaceDN w:val="0"/>
        <w:adjustRightInd w:val="0"/>
        <w:spacing w:after="0" w:line="240" w:lineRule="auto"/>
        <w:rPr>
          <w:rFonts w:ascii="Times New Roman" w:eastAsiaTheme="minorHAnsi" w:hAnsi="Times New Roman" w:cs="Times New Roman"/>
          <w:b/>
          <w:bCs/>
          <w:i/>
          <w:iCs/>
          <w:sz w:val="24"/>
          <w:szCs w:val="24"/>
          <w:lang w:eastAsia="en-US"/>
        </w:rPr>
      </w:pPr>
      <w:r>
        <w:rPr>
          <w:rFonts w:ascii="Times New Roman" w:eastAsiaTheme="minorHAnsi" w:hAnsi="Times New Roman" w:cs="Times New Roman"/>
          <w:b/>
          <w:bCs/>
          <w:i/>
          <w:iCs/>
          <w:sz w:val="24"/>
          <w:szCs w:val="24"/>
          <w:lang w:eastAsia="en-US"/>
        </w:rPr>
        <w:t xml:space="preserve">Язык и речь (2 </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Виды речи. Речь, её назначение. Речь - отражение культуры человека. Язык, его назначение и его выбор в соответствии с целями 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условиями общения. Формирование представлений о языке как основе национального самосознания.</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i/>
          <w:iCs/>
          <w:sz w:val="24"/>
          <w:szCs w:val="24"/>
          <w:lang w:eastAsia="en-US"/>
        </w:rPr>
      </w:pPr>
      <w:r w:rsidRPr="00710FA6">
        <w:rPr>
          <w:rFonts w:ascii="Times New Roman" w:eastAsiaTheme="minorHAnsi" w:hAnsi="Times New Roman" w:cs="Times New Roman"/>
          <w:i/>
          <w:iCs/>
          <w:sz w:val="24"/>
          <w:szCs w:val="24"/>
          <w:lang w:eastAsia="en-US"/>
        </w:rPr>
        <w:t>Развитие речи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Составление текста по рисунку.</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b/>
          <w:bCs/>
          <w:i/>
          <w:iCs/>
          <w:sz w:val="24"/>
          <w:szCs w:val="24"/>
          <w:lang w:eastAsia="en-US"/>
        </w:rPr>
      </w:pPr>
      <w:r w:rsidRPr="00710FA6">
        <w:rPr>
          <w:rFonts w:ascii="Times New Roman" w:eastAsiaTheme="minorHAnsi" w:hAnsi="Times New Roman" w:cs="Times New Roman"/>
          <w:b/>
          <w:bCs/>
          <w:i/>
          <w:iCs/>
          <w:sz w:val="24"/>
          <w:szCs w:val="24"/>
          <w:lang w:eastAsia="en-US"/>
        </w:rPr>
        <w:t>Текст. Предложение. Словосочетание (15 ч)</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Признаки текста: смысловая связь предложений в тексте, законченность, тема, основная мысль.</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Построение текста: вступление, основная часть, заключение. Типы текстов: повествование, описание, рассуждение.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Формирование навыка смыслового чтения текста различных стилей и жанров в соответствии с учебными целями и задачами.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Предложение (повторение и углубление представлений о предложении и диалоге).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lastRenderedPageBreak/>
        <w:t>Виды предложений по цели высказывания (повествовательные, вопросительные, побудительные) и по интонации (восклицательные 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невосклицательные).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Знаки препинания в конце предложений.</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Формирование внимательного отношения к окружающим. Сведения из истории главного города России - Москвы; развитие на их основе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чувства патриотизма. Предложения с обращением (общее представление). Состав предложения (повторение и углубление представлений).</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Главные и второстепенные члены предложения (без терминов и названий). Распространённые и нераспространённые предложения.</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Формирование навыков работы с графической и текстовой информацией (таблицы и памятки).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Разбор предложения по членам.</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Простое и сложное предложения (общее представление). Запятая внутри сложного предложения.</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Связь слов в словосочетании. Определение в словосочетании главного и зависимого слов при помощи вопроса.</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i/>
          <w:iCs/>
          <w:sz w:val="24"/>
          <w:szCs w:val="24"/>
          <w:lang w:eastAsia="en-US"/>
        </w:rPr>
      </w:pPr>
      <w:r w:rsidRPr="00710FA6">
        <w:rPr>
          <w:rFonts w:ascii="Times New Roman" w:eastAsiaTheme="minorHAnsi" w:hAnsi="Times New Roman" w:cs="Times New Roman"/>
          <w:i/>
          <w:iCs/>
          <w:sz w:val="24"/>
          <w:szCs w:val="24"/>
          <w:lang w:eastAsia="en-US"/>
        </w:rPr>
        <w:t>Развитие речи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Составление небольшого рассказа по репродукции картины.</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Составление предложений (и текста) из деформированных слов, а также по рисунку, по данной теме, по модели.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b/>
          <w:bCs/>
          <w:i/>
          <w:iCs/>
          <w:sz w:val="24"/>
          <w:szCs w:val="24"/>
          <w:lang w:eastAsia="en-US"/>
        </w:rPr>
      </w:pPr>
      <w:r w:rsidRPr="00710FA6">
        <w:rPr>
          <w:rFonts w:ascii="Times New Roman" w:eastAsiaTheme="minorHAnsi" w:hAnsi="Times New Roman" w:cs="Times New Roman"/>
          <w:b/>
          <w:bCs/>
          <w:i/>
          <w:iCs/>
          <w:sz w:val="24"/>
          <w:szCs w:val="24"/>
          <w:lang w:eastAsia="en-US"/>
        </w:rPr>
        <w:t>Слово в языке и речи (19 ч)</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Лексическое значение слова (повторение и углубление представлений о слове). Номинативная функция слова, понимание слова как</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единства звучания и значения; однозначные и многозначные слова, слова в прямом и переносном значении; синонимы, антонимы.</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Работа с толковым словарём, словарём синонимов и антонимов. Использование омонимов в речи. Работа со</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словарём омонимов. Слово и словосочетание.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Значение фразеологизмов и их использование в речи. Работа со словарём фразеологизмов.</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Развитие интереса к происхождению слов, к истории возникновения фразеологизмов. Обобщение и углубление представлений об</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изученных частях речи (имени существительном, имени прилагательном, глаголе, местоимении) и их признаках. Формирование умений</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видеть красоту и образность слов русского языка в пейзажных отрывках текста.</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Имя числительное (общее представление).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Обобщение и уточнение представлений об однокоренных (родственных) словах, о корне.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Слово и слог. Звуки и буквы (обобщение и углубление представлений). Слог, звуки и буквы. Гласные звуки и буквы дляих</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обозначения.</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 xml:space="preserve">Правописание слов с ударными (сочетания </w:t>
      </w:r>
      <w:r w:rsidRPr="00710FA6">
        <w:rPr>
          <w:rFonts w:ascii="Times New Roman" w:eastAsiaTheme="minorHAnsi" w:hAnsi="Times New Roman" w:cs="Times New Roman"/>
          <w:i/>
          <w:iCs/>
          <w:sz w:val="24"/>
          <w:szCs w:val="24"/>
          <w:lang w:eastAsia="en-US"/>
        </w:rPr>
        <w:t xml:space="preserve">жи-ши, ча-ща, чу-щу) </w:t>
      </w:r>
      <w:r w:rsidRPr="00710FA6">
        <w:rPr>
          <w:rFonts w:ascii="Times New Roman" w:eastAsiaTheme="minorHAnsi" w:hAnsi="Times New Roman" w:cs="Times New Roman"/>
          <w:sz w:val="24"/>
          <w:szCs w:val="24"/>
          <w:lang w:eastAsia="en-US"/>
        </w:rPr>
        <w:t>и безударными глас-в корне.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Согласные звуки и буквы для их обозначения. Правописание слов с парными по глухости-звонкости согласными звуками на конце слова 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перед согласными в корне. Мягкий разделительный знак (ь). Правописание слов с мягким разделительным 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i/>
          <w:iCs/>
          <w:sz w:val="24"/>
          <w:szCs w:val="24"/>
          <w:lang w:eastAsia="en-US"/>
        </w:rPr>
      </w:pPr>
      <w:r w:rsidRPr="00710FA6">
        <w:rPr>
          <w:rFonts w:ascii="Times New Roman" w:eastAsiaTheme="minorHAnsi" w:hAnsi="Times New Roman" w:cs="Times New Roman"/>
          <w:sz w:val="24"/>
          <w:szCs w:val="24"/>
          <w:lang w:eastAsia="en-US"/>
        </w:rPr>
        <w:t xml:space="preserve">Формирование установки на здоровый образ жизни (соблюдение правил дорожного движения при переходе улицы). </w:t>
      </w:r>
      <w:r w:rsidRPr="00710FA6">
        <w:rPr>
          <w:rFonts w:ascii="Times New Roman" w:eastAsiaTheme="minorHAnsi" w:hAnsi="Times New Roman" w:cs="Times New Roman"/>
          <w:i/>
          <w:iCs/>
          <w:sz w:val="24"/>
          <w:szCs w:val="24"/>
          <w:lang w:eastAsia="en-US"/>
        </w:rPr>
        <w:t>Развитие речи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Подробное изложение с языковым анализом текста, по вопросам или коллективно сонному плану. Составление предложений и текста по</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репродукции картины.</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b/>
          <w:bCs/>
          <w:i/>
          <w:iCs/>
          <w:sz w:val="24"/>
          <w:szCs w:val="24"/>
          <w:lang w:eastAsia="en-US"/>
        </w:rPr>
      </w:pPr>
      <w:r w:rsidRPr="00710FA6">
        <w:rPr>
          <w:rFonts w:ascii="Times New Roman" w:eastAsiaTheme="minorHAnsi" w:hAnsi="Times New Roman" w:cs="Times New Roman"/>
          <w:b/>
          <w:bCs/>
          <w:i/>
          <w:iCs/>
          <w:sz w:val="24"/>
          <w:szCs w:val="24"/>
          <w:lang w:eastAsia="en-US"/>
        </w:rPr>
        <w:t>Состав слова (15ч)</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Корень слова. Однокоренные слова. Чередование согласных в корне. Сложные слова.</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Развитие интереса к истории языка, изменениям, происходящим в нём.</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Формы слова. Окончание.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lastRenderedPageBreak/>
        <w:t>Значение приставки и суффикса в слове.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Основа слова.</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Разбор слова по составу. Знакомство со словообразовательным словарём.</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Изменяемые и неизменяемые слова, их употребление в речи.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Разбор слова по составу.</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Формирование навыка моделирования слов.</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i/>
          <w:iCs/>
          <w:sz w:val="24"/>
          <w:szCs w:val="24"/>
          <w:lang w:eastAsia="en-US"/>
        </w:rPr>
      </w:pPr>
      <w:r w:rsidRPr="00710FA6">
        <w:rPr>
          <w:rFonts w:ascii="Times New Roman" w:eastAsiaTheme="minorHAnsi" w:hAnsi="Times New Roman" w:cs="Times New Roman"/>
          <w:i/>
          <w:iCs/>
          <w:sz w:val="24"/>
          <w:szCs w:val="24"/>
          <w:lang w:eastAsia="en-US"/>
        </w:rPr>
        <w:t>Развитие речи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Сочинение по репродукции картины.</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Редактирование предложений с неуместным употреблением в них однокоренных слов, сдобное изложение повествовательного текста с</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языковым анализом.</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b/>
          <w:bCs/>
          <w:i/>
          <w:iCs/>
          <w:sz w:val="24"/>
          <w:szCs w:val="24"/>
          <w:lang w:eastAsia="en-US"/>
        </w:rPr>
      </w:pPr>
      <w:r w:rsidRPr="00710FA6">
        <w:rPr>
          <w:rFonts w:ascii="Times New Roman" w:eastAsiaTheme="minorHAnsi" w:hAnsi="Times New Roman" w:cs="Times New Roman"/>
          <w:b/>
          <w:bCs/>
          <w:i/>
          <w:iCs/>
          <w:sz w:val="24"/>
          <w:szCs w:val="24"/>
          <w:lang w:eastAsia="en-US"/>
        </w:rPr>
        <w:t>Правописание частей слова (29 ч)</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Общее представление о правописании слов с орфограммами в значимых частях слова.</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Формирование умений ставить перед собой орфографическую задачу, определять пути её решения, решать её в соответствии с</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изученным правилом. Формирование умений планировать учебные действия при решении орфографической задачи.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Правописание слов с безударными гласными в корне.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Слова старославянского происхождения и их «следы» в русском языке. Формирование уважительного отношения к истории языка.</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Правописание слов с парными по глухости-звонкости согласными на конце слов и перед согласными в корне.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Правописание слов с непроизносимыми согласными в корне.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Правописание слов с удвоенными согласными.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Правописание суффиксов и приставок.</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Правописание приставок и предлогов.</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Правописание слов с разделительным твёрдым знаком (ъ).</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i/>
          <w:iCs/>
          <w:sz w:val="24"/>
          <w:szCs w:val="24"/>
          <w:lang w:eastAsia="en-US"/>
        </w:rPr>
      </w:pPr>
      <w:r w:rsidRPr="00710FA6">
        <w:rPr>
          <w:rFonts w:ascii="Times New Roman" w:eastAsiaTheme="minorHAnsi" w:hAnsi="Times New Roman" w:cs="Times New Roman"/>
          <w:i/>
          <w:iCs/>
          <w:sz w:val="24"/>
          <w:szCs w:val="24"/>
          <w:lang w:eastAsia="en-US"/>
        </w:rPr>
        <w:t>Развитие речи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Составление текста по репродукции картины.</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Изложение повествовательного деформированного текста по самостоятельно составленному плану.</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Составление объявления.</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b/>
          <w:bCs/>
          <w:i/>
          <w:iCs/>
          <w:sz w:val="24"/>
          <w:szCs w:val="24"/>
          <w:lang w:eastAsia="en-US"/>
        </w:rPr>
      </w:pPr>
      <w:r w:rsidRPr="00710FA6">
        <w:rPr>
          <w:rFonts w:ascii="Times New Roman" w:eastAsiaTheme="minorHAnsi" w:hAnsi="Times New Roman" w:cs="Times New Roman"/>
          <w:b/>
          <w:bCs/>
          <w:i/>
          <w:iCs/>
          <w:sz w:val="24"/>
          <w:szCs w:val="24"/>
          <w:lang w:eastAsia="en-US"/>
        </w:rPr>
        <w:t>Части речи (79 ч)</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Части речи: имя существительное, имя прилагательное, имя числительное, местоимение, глагол, предлог, частица не, союз (общее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представление).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i/>
          <w:iCs/>
          <w:sz w:val="24"/>
          <w:szCs w:val="24"/>
          <w:lang w:eastAsia="en-US"/>
        </w:rPr>
        <w:t xml:space="preserve">Имя существительное. </w:t>
      </w:r>
      <w:r w:rsidRPr="00710FA6">
        <w:rPr>
          <w:rFonts w:ascii="Times New Roman" w:eastAsiaTheme="minorHAnsi" w:hAnsi="Times New Roman" w:cs="Times New Roman"/>
          <w:sz w:val="24"/>
          <w:szCs w:val="24"/>
          <w:lang w:eastAsia="en-US"/>
        </w:rPr>
        <w:t>Значение и употребление имён существительных в речи.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Одушевлённые и неодушевлённые имена существительные.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Представление об устаревших словах в русском языке.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Собственные и нарицательные имена существительные.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Правописание имён собственных.</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Изменение имён существительных по числам.</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Имена существительные, имеющие форму одного числа (салазки, мёд). Имена существительные общего рода (первое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lastRenderedPageBreak/>
        <w:t>представление).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 xml:space="preserve">Формирование навыка культуры речи: норм согласования </w:t>
      </w:r>
      <w:r w:rsidRPr="00710FA6">
        <w:rPr>
          <w:rFonts w:ascii="Times New Roman" w:eastAsiaTheme="minorHAnsi" w:hAnsi="Times New Roman" w:cs="Times New Roman"/>
          <w:i/>
          <w:iCs/>
          <w:sz w:val="24"/>
          <w:szCs w:val="24"/>
          <w:lang w:eastAsia="en-US"/>
        </w:rPr>
        <w:t xml:space="preserve">(серая мышь, вкусная карамель, листва облетела </w:t>
      </w:r>
      <w:r w:rsidRPr="00710FA6">
        <w:rPr>
          <w:rFonts w:ascii="Times New Roman" w:eastAsiaTheme="minorHAnsi" w:hAnsi="Times New Roman" w:cs="Times New Roman"/>
          <w:sz w:val="24"/>
          <w:szCs w:val="24"/>
          <w:lang w:eastAsia="en-US"/>
        </w:rPr>
        <w:t>и др.).</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i/>
          <w:iCs/>
          <w:sz w:val="24"/>
          <w:szCs w:val="24"/>
          <w:lang w:eastAsia="en-US"/>
        </w:rPr>
      </w:pPr>
      <w:r w:rsidRPr="00710FA6">
        <w:rPr>
          <w:rFonts w:ascii="Times New Roman" w:eastAsiaTheme="minorHAnsi" w:hAnsi="Times New Roman" w:cs="Times New Roman"/>
          <w:sz w:val="24"/>
          <w:szCs w:val="24"/>
          <w:lang w:eastAsia="en-US"/>
        </w:rPr>
        <w:t xml:space="preserve">Мягкий знак (ь) после шипящих на конце имён существительных женского рода </w:t>
      </w:r>
      <w:r w:rsidRPr="00710FA6">
        <w:rPr>
          <w:rFonts w:ascii="Times New Roman" w:eastAsiaTheme="minorHAnsi" w:hAnsi="Times New Roman" w:cs="Times New Roman"/>
          <w:i/>
          <w:iCs/>
          <w:sz w:val="24"/>
          <w:szCs w:val="24"/>
          <w:lang w:eastAsia="en-US"/>
        </w:rPr>
        <w:t>(рожь, тишь, вещь).</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Изменение имён существительных по падежам. Определение падежа, в котором употреблено имя существительное.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Неизменяемые имена существительные.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Именительный падеж. Родительный падеж. Дательный падеж. Винительный падеж. Творительный падеж. Предложный падеж.</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Начальная форма имени существительного.</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Морфологический разбор имени существительного.</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i/>
          <w:iCs/>
          <w:sz w:val="24"/>
          <w:szCs w:val="24"/>
          <w:lang w:eastAsia="en-US"/>
        </w:rPr>
        <w:t xml:space="preserve">Имя прилагательное. </w:t>
      </w:r>
      <w:r w:rsidRPr="00710FA6">
        <w:rPr>
          <w:rFonts w:ascii="Times New Roman" w:eastAsiaTheme="minorHAnsi" w:hAnsi="Times New Roman" w:cs="Times New Roman"/>
          <w:sz w:val="24"/>
          <w:szCs w:val="24"/>
          <w:lang w:eastAsia="en-US"/>
        </w:rPr>
        <w:t>Лексическое значение имён прилагательных.</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Обогащение словарного запаса именами прилагательными.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Связь имени прилагательного с именем существительным.</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Роль имён прилагательных в тексте.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Синтаксическая функция имени прилагательного в предложении. Изменение имён прилагательных по родам в единственном числе.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i/>
          <w:iCs/>
          <w:sz w:val="24"/>
          <w:szCs w:val="24"/>
          <w:lang w:eastAsia="en-US"/>
        </w:rPr>
      </w:pPr>
      <w:r w:rsidRPr="00710FA6">
        <w:rPr>
          <w:rFonts w:ascii="Times New Roman" w:eastAsiaTheme="minorHAnsi" w:hAnsi="Times New Roman" w:cs="Times New Roman"/>
          <w:sz w:val="24"/>
          <w:szCs w:val="24"/>
          <w:lang w:eastAsia="en-US"/>
        </w:rPr>
        <w:t xml:space="preserve">Зависимость рода имени прилагательного от формы рода имени существительного. Родовые окончания имён прилагательных </w:t>
      </w:r>
      <w:r w:rsidRPr="00710FA6">
        <w:rPr>
          <w:rFonts w:ascii="Times New Roman" w:eastAsiaTheme="minorHAnsi" w:hAnsi="Times New Roman" w:cs="Times New Roman"/>
          <w:i/>
          <w:iCs/>
          <w:sz w:val="24"/>
          <w:szCs w:val="24"/>
          <w:lang w:eastAsia="en-US"/>
        </w:rPr>
        <w:t>(-ый, -ой, -ая, -</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i/>
          <w:iCs/>
          <w:sz w:val="24"/>
          <w:szCs w:val="24"/>
          <w:lang w:eastAsia="en-US"/>
        </w:rPr>
        <w:t>яя).</w:t>
      </w:r>
      <w:r w:rsidRPr="00710FA6">
        <w:rPr>
          <w:rFonts w:ascii="Times New Roman" w:eastAsiaTheme="minorHAnsi" w:hAnsi="Times New Roman" w:cs="Times New Roman"/>
          <w:sz w:val="24"/>
          <w:szCs w:val="24"/>
          <w:lang w:eastAsia="en-US"/>
        </w:rPr>
        <w:t>Изменение имён прилагательных по числам.</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Зависимость формы числа имени прилагательного от формы числа имени существительного.</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 xml:space="preserve">Изменение имён прилагательных, кроме имён прилагательных на </w:t>
      </w:r>
      <w:r w:rsidRPr="00710FA6">
        <w:rPr>
          <w:rFonts w:ascii="Times New Roman" w:eastAsiaTheme="minorHAnsi" w:hAnsi="Times New Roman" w:cs="Times New Roman"/>
          <w:i/>
          <w:iCs/>
          <w:sz w:val="24"/>
          <w:szCs w:val="24"/>
          <w:lang w:eastAsia="en-US"/>
        </w:rPr>
        <w:t xml:space="preserve">-ий, -ья, ов. -ин. </w:t>
      </w:r>
      <w:r w:rsidRPr="00710FA6">
        <w:rPr>
          <w:rFonts w:ascii="Times New Roman" w:eastAsiaTheme="minorHAnsi" w:hAnsi="Times New Roman" w:cs="Times New Roman"/>
          <w:sz w:val="24"/>
          <w:szCs w:val="24"/>
          <w:lang w:eastAsia="en-US"/>
        </w:rPr>
        <w:t>по падежам (первое представление).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Зависимость падежа имени прилагательного от формы падежа имени существительного Начальная форма имени прилагательного.</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Морфологический разбор имени прилагательного.</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i/>
          <w:iCs/>
          <w:sz w:val="24"/>
          <w:szCs w:val="24"/>
          <w:lang w:eastAsia="en-US"/>
        </w:rPr>
        <w:t xml:space="preserve">Местоимение. </w:t>
      </w:r>
      <w:r w:rsidRPr="00710FA6">
        <w:rPr>
          <w:rFonts w:ascii="Times New Roman" w:eastAsiaTheme="minorHAnsi" w:hAnsi="Times New Roman" w:cs="Times New Roman"/>
          <w:sz w:val="24"/>
          <w:szCs w:val="24"/>
          <w:lang w:eastAsia="en-US"/>
        </w:rPr>
        <w:t>Личные местоимения 1-го, 2-го, 3-го лица. Личные местоимения единственного 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множественного числа.</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Род местоимений 3-го лица единственного числа. Изменение личных местоимений 3-го лица в единственном числе по родам.</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Морфологический разбор местоимений.</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i/>
          <w:iCs/>
          <w:sz w:val="24"/>
          <w:szCs w:val="24"/>
          <w:lang w:eastAsia="en-US"/>
        </w:rPr>
        <w:t xml:space="preserve">Глагол. </w:t>
      </w:r>
      <w:r w:rsidRPr="00710FA6">
        <w:rPr>
          <w:rFonts w:ascii="Times New Roman" w:eastAsiaTheme="minorHAnsi" w:hAnsi="Times New Roman" w:cs="Times New Roman"/>
          <w:sz w:val="24"/>
          <w:szCs w:val="24"/>
          <w:lang w:eastAsia="en-US"/>
        </w:rPr>
        <w:t>Значение и употребление в речи. Изменение глаголов по числам. Начальная (неопределённая) форма глагола.</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0"/>
          <w:szCs w:val="20"/>
          <w:lang w:eastAsia="en-US"/>
        </w:rPr>
      </w:pPr>
      <w:r w:rsidRPr="00710FA6">
        <w:rPr>
          <w:rFonts w:ascii="Times New Roman" w:eastAsiaTheme="minorHAnsi" w:hAnsi="Times New Roman" w:cs="Times New Roman"/>
          <w:sz w:val="24"/>
          <w:szCs w:val="24"/>
          <w:lang w:eastAsia="en-US"/>
        </w:rPr>
        <w:t xml:space="preserve">Глагольные вопросы </w:t>
      </w:r>
      <w:r w:rsidRPr="00710FA6">
        <w:rPr>
          <w:rFonts w:ascii="Times New Roman" w:eastAsiaTheme="minorHAnsi" w:hAnsi="Times New Roman" w:cs="Times New Roman"/>
          <w:i/>
          <w:iCs/>
          <w:sz w:val="24"/>
          <w:szCs w:val="24"/>
          <w:lang w:eastAsia="en-US"/>
        </w:rPr>
        <w:t xml:space="preserve">что делать? </w:t>
      </w:r>
      <w:r w:rsidRPr="00710FA6">
        <w:rPr>
          <w:rFonts w:ascii="Times New Roman" w:eastAsiaTheme="minorHAnsi" w:hAnsi="Times New Roman" w:cs="Times New Roman"/>
          <w:sz w:val="24"/>
          <w:szCs w:val="24"/>
          <w:lang w:eastAsia="en-US"/>
        </w:rPr>
        <w:t xml:space="preserve">и </w:t>
      </w:r>
      <w:r w:rsidRPr="00710FA6">
        <w:rPr>
          <w:rFonts w:ascii="Times New Roman" w:eastAsiaTheme="minorHAnsi" w:hAnsi="Times New Roman" w:cs="Times New Roman"/>
          <w:i/>
          <w:iCs/>
          <w:sz w:val="24"/>
          <w:szCs w:val="24"/>
          <w:lang w:eastAsia="en-US"/>
        </w:rPr>
        <w:t xml:space="preserve">что сделать? </w:t>
      </w:r>
      <w:r w:rsidRPr="00710FA6">
        <w:rPr>
          <w:rFonts w:ascii="Times New Roman" w:eastAsiaTheme="minorHAnsi" w:hAnsi="Times New Roman" w:cs="Times New Roman"/>
          <w:sz w:val="24"/>
          <w:szCs w:val="24"/>
          <w:lang w:eastAsia="en-US"/>
        </w:rPr>
        <w:t>Изменение глаголов по временам.</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 xml:space="preserve">Род глаголов в прошедшем времени. Родовые окончания глаголов (-а, -о). Правописание частицы </w:t>
      </w:r>
      <w:r w:rsidRPr="00710FA6">
        <w:rPr>
          <w:rFonts w:ascii="Times New Roman" w:eastAsiaTheme="minorHAnsi" w:hAnsi="Times New Roman" w:cs="Times New Roman"/>
          <w:i/>
          <w:iCs/>
          <w:sz w:val="24"/>
          <w:szCs w:val="24"/>
          <w:lang w:eastAsia="en-US"/>
        </w:rPr>
        <w:t xml:space="preserve">не </w:t>
      </w:r>
      <w:r w:rsidRPr="00710FA6">
        <w:rPr>
          <w:rFonts w:ascii="Times New Roman" w:eastAsiaTheme="minorHAnsi" w:hAnsi="Times New Roman" w:cs="Times New Roman"/>
          <w:sz w:val="24"/>
          <w:szCs w:val="24"/>
          <w:lang w:eastAsia="en-US"/>
        </w:rPr>
        <w:t>с глаголами.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i/>
          <w:iCs/>
          <w:sz w:val="24"/>
          <w:szCs w:val="24"/>
          <w:lang w:eastAsia="en-US"/>
        </w:rPr>
      </w:pPr>
      <w:r w:rsidRPr="00710FA6">
        <w:rPr>
          <w:rFonts w:ascii="Times New Roman" w:eastAsiaTheme="minorHAnsi" w:hAnsi="Times New Roman" w:cs="Times New Roman"/>
          <w:sz w:val="24"/>
          <w:szCs w:val="24"/>
          <w:lang w:eastAsia="en-US"/>
        </w:rPr>
        <w:t xml:space="preserve">Морфологический разбор глагола. </w:t>
      </w:r>
      <w:r w:rsidRPr="00710FA6">
        <w:rPr>
          <w:rFonts w:ascii="Times New Roman" w:eastAsiaTheme="minorHAnsi" w:hAnsi="Times New Roman" w:cs="Times New Roman"/>
          <w:i/>
          <w:iCs/>
          <w:sz w:val="24"/>
          <w:szCs w:val="24"/>
          <w:lang w:eastAsia="en-US"/>
        </w:rPr>
        <w:t>Развитие речи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Подробное изложение по самостоятельно составленному плану, по опорным словам. Письмо по памяти.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Составление устного рассказа по серии картин.</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Сочинение по репродукции картины.</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Составление текста-описания растения в научном стиле.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Сопоставление содержания и выразительных средств в искусствоведческом тексте и в репродукции картины.</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Составление текста-описания о животном по личным наблюдениям. Составление сочинения-отзыва по репродукции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картины. Составление письма.</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Составление текста по сюжетным рисункам. Составление предложений с нарушенным порядком слов.</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b/>
          <w:bCs/>
          <w:i/>
          <w:iCs/>
          <w:sz w:val="24"/>
          <w:szCs w:val="24"/>
          <w:lang w:eastAsia="en-US"/>
        </w:rPr>
      </w:pPr>
      <w:r w:rsidRPr="00710FA6">
        <w:rPr>
          <w:rFonts w:ascii="Times New Roman" w:eastAsiaTheme="minorHAnsi" w:hAnsi="Times New Roman" w:cs="Times New Roman"/>
          <w:b/>
          <w:bCs/>
          <w:i/>
          <w:iCs/>
          <w:sz w:val="24"/>
          <w:szCs w:val="24"/>
          <w:lang w:eastAsia="en-US"/>
        </w:rPr>
        <w:t>Повторение (11 ч)</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b/>
          <w:bCs/>
          <w:i/>
          <w:iCs/>
          <w:sz w:val="24"/>
          <w:szCs w:val="24"/>
          <w:lang w:eastAsia="en-US"/>
        </w:rPr>
      </w:pPr>
    </w:p>
    <w:p w:rsidR="00710FA6" w:rsidRPr="00710FA6" w:rsidRDefault="00710FA6" w:rsidP="00710FA6">
      <w:pPr>
        <w:shd w:val="clear" w:color="auto" w:fill="FFFFFF"/>
        <w:spacing w:after="0"/>
        <w:ind w:firstLine="709"/>
        <w:jc w:val="center"/>
        <w:rPr>
          <w:rFonts w:ascii="Times New Roman" w:eastAsia="Times New Roman" w:hAnsi="Times New Roman" w:cs="Times New Roman"/>
          <w:b/>
          <w:bCs/>
          <w:i/>
          <w:iCs/>
          <w:u w:val="single"/>
          <w:lang w:eastAsia="en-US" w:bidi="en-US"/>
        </w:rPr>
      </w:pPr>
      <w:r w:rsidRPr="00710FA6">
        <w:rPr>
          <w:rFonts w:ascii="Times New Roman" w:eastAsia="Times New Roman" w:hAnsi="Times New Roman" w:cs="Times New Roman"/>
          <w:b/>
          <w:bCs/>
          <w:i/>
          <w:iCs/>
          <w:u w:val="single"/>
          <w:lang w:eastAsia="en-US" w:bidi="en-US"/>
        </w:rPr>
        <w:t>Слова с непроверяемыми написаниями</w:t>
      </w:r>
    </w:p>
    <w:p w:rsidR="00710FA6" w:rsidRPr="00CD0C1A" w:rsidRDefault="00710FA6" w:rsidP="00CD0C1A">
      <w:pPr>
        <w:spacing w:after="0"/>
        <w:ind w:firstLine="709"/>
        <w:jc w:val="both"/>
        <w:rPr>
          <w:rFonts w:ascii="Times New Roman" w:eastAsia="Times New Roman" w:hAnsi="Times New Roman" w:cs="Times New Roman"/>
          <w:b/>
          <w:lang w:eastAsia="en-US" w:bidi="en-US"/>
        </w:rPr>
      </w:pPr>
      <w:r w:rsidRPr="00710FA6">
        <w:rPr>
          <w:rFonts w:ascii="Times New Roman" w:eastAsia="Times New Roman" w:hAnsi="Times New Roman" w:cs="Times New Roman"/>
          <w:lang w:eastAsia="en-US" w:bidi="en-US"/>
        </w:rPr>
        <w:t>Аккуратно, альбом, берег, вместе, вокруг, восемь, воскресенье, восток, вторник, гвоздика, герой, горох, желать, животное, завтрак, заря, здравствуй, интересный, картофель, квартира, килограмм, коллектив, коллекция, комната, компьютер, Красная площадь, Кремль, кровать, лагерь, лестница, овёс, овощи, огород, огурец, однажды, одуванчик, около, орех, песок, пирог, погода, помидор, понедельник, пороша, потом, поэт, праздник, приветливо, пшеница, пятница, ракета, растение, ромашка, рябина, самолёт, север, сирень, солдат, солома, среда, столица, трактор, трамвай, ужин, четверг, четыре, чёрный, чувство, шоссе.</w:t>
      </w:r>
    </w:p>
    <w:p w:rsidR="00710FA6" w:rsidRPr="00CD0C1A" w:rsidRDefault="00710FA6" w:rsidP="00CD0C1A">
      <w:pPr>
        <w:tabs>
          <w:tab w:val="left" w:pos="8175"/>
        </w:tabs>
        <w:rPr>
          <w:rFonts w:ascii="Times New Roman" w:eastAsia="Times New Roman" w:hAnsi="Times New Roman" w:cs="Times New Roman"/>
          <w:b/>
          <w:sz w:val="24"/>
          <w:szCs w:val="24"/>
          <w:lang w:eastAsia="en-US" w:bidi="en-US"/>
        </w:rPr>
      </w:pPr>
      <w:r>
        <w:rPr>
          <w:rFonts w:ascii="Times New Roman" w:eastAsia="Times New Roman" w:hAnsi="Times New Roman" w:cs="Times New Roman"/>
          <w:lang w:eastAsia="en-US" w:bidi="en-US"/>
        </w:rPr>
        <w:tab/>
      </w:r>
      <w:r w:rsidRPr="00710FA6">
        <w:rPr>
          <w:rFonts w:ascii="Times New Roman" w:eastAsia="Times New Roman" w:hAnsi="Times New Roman" w:cs="Times New Roman"/>
          <w:b/>
          <w:sz w:val="24"/>
          <w:szCs w:val="24"/>
          <w:lang w:eastAsia="en-US" w:bidi="en-US"/>
        </w:rPr>
        <w:t>4 класс</w:t>
      </w:r>
    </w:p>
    <w:p w:rsidR="00710FA6" w:rsidRDefault="00710FA6" w:rsidP="00710FA6">
      <w:pPr>
        <w:pStyle w:val="c1"/>
        <w:shd w:val="clear" w:color="auto" w:fill="FFFFFF"/>
        <w:spacing w:before="0" w:beforeAutospacing="0" w:after="0" w:afterAutospacing="0"/>
        <w:jc w:val="both"/>
        <w:rPr>
          <w:rFonts w:ascii="Calibri" w:hAnsi="Calibri" w:cs="Calibri"/>
          <w:color w:val="000000"/>
          <w:sz w:val="22"/>
          <w:szCs w:val="22"/>
        </w:rPr>
      </w:pPr>
      <w:r>
        <w:rPr>
          <w:rStyle w:val="c23"/>
          <w:b/>
          <w:bCs/>
          <w:i/>
          <w:iCs/>
          <w:color w:val="000000"/>
        </w:rPr>
        <w:t>Повторение (11 ч.)</w:t>
      </w:r>
      <w:r>
        <w:rPr>
          <w:rStyle w:val="c40"/>
          <w:b/>
          <w:bCs/>
          <w:color w:val="000000"/>
          <w:sz w:val="22"/>
          <w:szCs w:val="22"/>
        </w:rPr>
        <w:t> </w:t>
      </w:r>
      <w:r>
        <w:rPr>
          <w:rStyle w:val="c34"/>
          <w:sz w:val="22"/>
          <w:szCs w:val="22"/>
        </w:rPr>
        <w:t> </w:t>
      </w:r>
      <w:r>
        <w:rPr>
          <w:rStyle w:val="c17"/>
          <w:color w:val="000000"/>
        </w:rPr>
        <w:t>Знакомство с учебником, его содержанием и структурой. Значение речи в жизни  человека, уточнение представления детей о языке как средстве общения, о языке  как системе знаков. Текст как единица языка и речи. План текста. Типы текстов. Предложение как единица речи. Виды предложений по цели высказывания. Виды предложений по интонации. Диалог. Обращение. Основа предложения. Главные и второстепенные члены предложения.</w:t>
      </w:r>
      <w:r>
        <w:rPr>
          <w:rStyle w:val="c17"/>
          <w:color w:val="000000"/>
          <w:shd w:val="clear" w:color="auto" w:fill="FFFFFF"/>
        </w:rPr>
        <w:t> Что такое словосочетание.</w:t>
      </w:r>
    </w:p>
    <w:p w:rsidR="00710FA6" w:rsidRDefault="00710FA6" w:rsidP="00710FA6">
      <w:pPr>
        <w:pStyle w:val="c1"/>
        <w:shd w:val="clear" w:color="auto" w:fill="FFFFFF"/>
        <w:spacing w:before="0" w:beforeAutospacing="0" w:after="0" w:afterAutospacing="0"/>
        <w:jc w:val="both"/>
        <w:rPr>
          <w:rFonts w:ascii="Calibri" w:hAnsi="Calibri" w:cs="Calibri"/>
          <w:color w:val="000000"/>
          <w:sz w:val="22"/>
          <w:szCs w:val="22"/>
        </w:rPr>
      </w:pPr>
      <w:r>
        <w:rPr>
          <w:rStyle w:val="c23"/>
          <w:b/>
          <w:bCs/>
          <w:i/>
          <w:iCs/>
          <w:color w:val="000000"/>
        </w:rPr>
        <w:t>Предложение (9ч.)</w:t>
      </w:r>
      <w:r>
        <w:rPr>
          <w:rStyle w:val="c17"/>
          <w:color w:val="000000"/>
        </w:rPr>
        <w:t> Однородные члены предложения (общее понятие). Связь однородных членов предложения с помощью интонации перечисления и союзов. Связь однородных членов предложения. Знаки препинания в предложениях с однородными членами. Сочинение по</w:t>
      </w:r>
      <w:r>
        <w:rPr>
          <w:rStyle w:val="apple-converted-space"/>
          <w:color w:val="000000"/>
        </w:rPr>
        <w:t> </w:t>
      </w:r>
      <w:r>
        <w:rPr>
          <w:rStyle w:val="c23"/>
          <w:b/>
          <w:bCs/>
          <w:i/>
          <w:iCs/>
          <w:color w:val="000000"/>
        </w:rPr>
        <w:t> </w:t>
      </w:r>
      <w:r>
        <w:rPr>
          <w:rStyle w:val="c0"/>
          <w:color w:val="000000"/>
        </w:rPr>
        <w:t>репродукции картины И. И. Левитана «Золотая осень». Простые и сложные предложения. Связь между простыми предложениями, входящими в состав сложного.</w:t>
      </w:r>
    </w:p>
    <w:p w:rsidR="00710FA6" w:rsidRDefault="00710FA6" w:rsidP="00710FA6">
      <w:pPr>
        <w:pStyle w:val="c1"/>
        <w:shd w:val="clear" w:color="auto" w:fill="FFFFFF"/>
        <w:spacing w:before="0" w:beforeAutospacing="0" w:after="0" w:afterAutospacing="0"/>
        <w:jc w:val="both"/>
        <w:rPr>
          <w:rFonts w:ascii="Calibri" w:hAnsi="Calibri" w:cs="Calibri"/>
          <w:color w:val="000000"/>
          <w:sz w:val="22"/>
          <w:szCs w:val="22"/>
        </w:rPr>
      </w:pPr>
      <w:r>
        <w:rPr>
          <w:rStyle w:val="c23"/>
          <w:b/>
          <w:bCs/>
          <w:color w:val="000000"/>
        </w:rPr>
        <w:t> </w:t>
      </w:r>
      <w:r>
        <w:rPr>
          <w:rStyle w:val="c23"/>
          <w:b/>
          <w:bCs/>
          <w:i/>
          <w:iCs/>
          <w:color w:val="000000"/>
        </w:rPr>
        <w:t>Слово в языке и  речи  (20 ч.)</w:t>
      </w:r>
      <w:r>
        <w:rPr>
          <w:rStyle w:val="c17"/>
          <w:color w:val="000000"/>
        </w:rPr>
        <w:t> Слово и его лексическое значение. Многозначные слова. Прямое и переносное значения слов. Заимствованные слова. Старевшие слова. Синонимы, антонимы, омонимы. Фразеологизмы. Состав слова. Однокоренные слова. Корень слова. Суффиксы и приставки. Правописание гласных и согласных в корнях слов. Разделительные Ь И Ъ знаки.</w:t>
      </w:r>
      <w:r>
        <w:rPr>
          <w:rStyle w:val="c0"/>
          <w:color w:val="000000"/>
        </w:rPr>
        <w:t> Подробное изложение на основе зрительного восприятия текста. Части речи. Морфологические признаки частей речи. Имя существительное. Имя прилагательное. Склонение имен существительных и имен прилагательных. Имя числительное.  Глагол как часть речи. Наречие как часть речи. Сочинение-отзыв по репродукции картины В.М. Васнецова «Иван-царевич на Сером Волке».</w:t>
      </w:r>
    </w:p>
    <w:p w:rsidR="00710FA6" w:rsidRDefault="00710FA6" w:rsidP="00710FA6">
      <w:pPr>
        <w:pStyle w:val="c1"/>
        <w:shd w:val="clear" w:color="auto" w:fill="FFFFFF"/>
        <w:spacing w:before="0" w:beforeAutospacing="0" w:after="0" w:afterAutospacing="0"/>
        <w:jc w:val="both"/>
        <w:rPr>
          <w:rFonts w:ascii="Calibri" w:hAnsi="Calibri" w:cs="Calibri"/>
          <w:color w:val="000000"/>
          <w:sz w:val="22"/>
          <w:szCs w:val="22"/>
        </w:rPr>
      </w:pPr>
      <w:r>
        <w:rPr>
          <w:rStyle w:val="c23"/>
          <w:b/>
          <w:bCs/>
          <w:i/>
          <w:iCs/>
          <w:color w:val="000000"/>
        </w:rPr>
        <w:t>Имя существительное (45 ч.)</w:t>
      </w:r>
      <w:r>
        <w:rPr>
          <w:rStyle w:val="c17"/>
          <w:color w:val="000000"/>
        </w:rPr>
        <w:t> Повторение сведений об имени существительном. Распознавание падежей имен существительных. Несклоняемые имена существительные. Три типа склонения имен существительных.</w:t>
      </w:r>
      <w:r>
        <w:rPr>
          <w:rStyle w:val="c0"/>
          <w:color w:val="000000"/>
        </w:rPr>
        <w:t> Падежные окончания имен существительных 1-го, 2-го, 3-го  склонения. Сочинение по репродукции картины А.А. Пластова «Первый снег». Подробное изложение повествовательного текста. Способы проверки безударных падежных окончаний имён существительных. Правописание безударных падежных окончаний имен существительных единственного числа. Сочинение по репродукции картины  В. А. Тропинина «Кружевница». Множественное число имен существительных. Правописание безударных падежных окончаний имен существительных множественного  числа. Изложение повествовательного текста.</w:t>
      </w:r>
    </w:p>
    <w:p w:rsidR="00710FA6" w:rsidRDefault="00710FA6" w:rsidP="00710FA6">
      <w:pPr>
        <w:pStyle w:val="c1"/>
        <w:shd w:val="clear" w:color="auto" w:fill="FFFFFF"/>
        <w:spacing w:before="0" w:beforeAutospacing="0" w:after="0" w:afterAutospacing="0"/>
        <w:jc w:val="both"/>
        <w:rPr>
          <w:rFonts w:ascii="Calibri" w:hAnsi="Calibri" w:cs="Calibri"/>
          <w:color w:val="000000"/>
          <w:sz w:val="22"/>
          <w:szCs w:val="22"/>
        </w:rPr>
      </w:pPr>
      <w:r>
        <w:rPr>
          <w:rStyle w:val="c23"/>
          <w:b/>
          <w:bCs/>
          <w:i/>
          <w:iCs/>
          <w:color w:val="000000"/>
        </w:rPr>
        <w:t>Имя прилагательное (31 ч.)</w:t>
      </w:r>
      <w:r>
        <w:rPr>
          <w:rStyle w:val="c17"/>
          <w:color w:val="000000"/>
        </w:rPr>
        <w:t> Имя прилагательное как часть речи. Изменение имён прилагательных по родам в единственном числе. Правописание родовых окончаний имён прилагательных в именительном падеже. Склонение имён прилагательных женского, мужского и среднего рода в единственном числе. Правописание падежных окончаний имён прилагательных мужского, женского  и среднего рода в единственном числе. Сочинение по репродукции картины  В. А. Серова «Мика Морозов». Свободный диктант описательного текста. Склонение имён прилагательных множественного числа. Правописание безударных падежных  окончаний имён прилагательных множественного числа. Подробное изложение повествовательно - описательного текста</w:t>
      </w:r>
      <w:r>
        <w:rPr>
          <w:rStyle w:val="c23"/>
          <w:b/>
          <w:bCs/>
          <w:i/>
          <w:iCs/>
          <w:color w:val="000000"/>
        </w:rPr>
        <w:t>.</w:t>
      </w:r>
      <w:r>
        <w:rPr>
          <w:rStyle w:val="c0"/>
          <w:color w:val="000000"/>
        </w:rPr>
        <w:t> Анализ текста типа сравнительного описания. Составление описательного текста по аналогии с образцом.</w:t>
      </w:r>
    </w:p>
    <w:p w:rsidR="00710FA6" w:rsidRDefault="00710FA6" w:rsidP="00710FA6">
      <w:pPr>
        <w:pStyle w:val="c1"/>
        <w:shd w:val="clear" w:color="auto" w:fill="FFFFFF"/>
        <w:spacing w:before="0" w:beforeAutospacing="0" w:after="0" w:afterAutospacing="0"/>
        <w:jc w:val="both"/>
        <w:rPr>
          <w:rFonts w:ascii="Calibri" w:hAnsi="Calibri" w:cs="Calibri"/>
          <w:color w:val="000000"/>
          <w:sz w:val="22"/>
          <w:szCs w:val="22"/>
        </w:rPr>
      </w:pPr>
      <w:r>
        <w:rPr>
          <w:rStyle w:val="c23"/>
          <w:b/>
          <w:bCs/>
          <w:i/>
          <w:iCs/>
          <w:color w:val="000000"/>
        </w:rPr>
        <w:t>Личные местоимения (7 ч.)</w:t>
      </w:r>
      <w:r>
        <w:rPr>
          <w:rStyle w:val="c0"/>
          <w:color w:val="000000"/>
        </w:rPr>
        <w:t xml:space="preserve"> Местоимение как часть речи. Личные местоимения 1, 2 и 3-го  лица. Изменение личных местоимений по падежам. Правописание личных местоимений 1-го и 2-го лица в косвенных формах и местоимений с предлогами. Склонение личных местоимений 3-го лица. </w:t>
      </w:r>
      <w:r>
        <w:rPr>
          <w:rStyle w:val="c0"/>
          <w:color w:val="000000"/>
        </w:rPr>
        <w:lastRenderedPageBreak/>
        <w:t>Правописание предлогов с местоимениями. Правильное употребление местоимений  в речи. Подробное изложение повествовательного текста с языковым анализом текста. Составление поздравительной открытки к празднику 8 Марта.</w:t>
      </w:r>
    </w:p>
    <w:p w:rsidR="00710FA6" w:rsidRDefault="00710FA6" w:rsidP="00710FA6">
      <w:pPr>
        <w:pStyle w:val="c1"/>
        <w:shd w:val="clear" w:color="auto" w:fill="FFFFFF"/>
        <w:spacing w:before="0" w:beforeAutospacing="0" w:after="0" w:afterAutospacing="0"/>
        <w:jc w:val="both"/>
        <w:rPr>
          <w:rFonts w:ascii="Calibri" w:hAnsi="Calibri" w:cs="Calibri"/>
          <w:color w:val="000000"/>
          <w:sz w:val="22"/>
          <w:szCs w:val="22"/>
        </w:rPr>
      </w:pPr>
      <w:r>
        <w:rPr>
          <w:rStyle w:val="c23"/>
          <w:b/>
          <w:bCs/>
          <w:color w:val="000000"/>
        </w:rPr>
        <w:t> </w:t>
      </w:r>
      <w:r>
        <w:rPr>
          <w:rStyle w:val="c23"/>
          <w:b/>
          <w:bCs/>
          <w:i/>
          <w:iCs/>
          <w:color w:val="000000"/>
        </w:rPr>
        <w:t>Глагол (35 ч.)</w:t>
      </w:r>
      <w:r>
        <w:rPr>
          <w:rStyle w:val="c0"/>
          <w:color w:val="000000"/>
        </w:rPr>
        <w:t> Глагол как часть речи (повторение). Изменение глаголов по временам. Неопределенная форма глагола. Образование временных  форм от глагола в неопределённой форме. Изменение глаголов единственного числа в прошедшем времени по родам. Изложение повествовательного текста по самостоятельно составленному плану. Спряжение глаголов (общее понятие). Употребление мягкого знака (ь) в глаголах 2-го  лица единственного  числа. Сочинение по репродукции картины  И. И. Левитана «Весна. Большая вода». 1 и 2 спряжение глаголов. Окончания глаголов 1 и 2 спряжения. Правописание  безударных личных окончаний глагола в настоящем и в будущем времени. Глаголы-исключения 1 спряжения. Правописание безударных личных окончаний глаголов 1 и 2 спряжения. Возвратные глаголы. Правописание –тся и –ться в глаголах (общее представление). Сочинение на тему  «В цирке». Правописание  родовых окончаний глаголов в прошедшем времени. Правописание безударного суффикса в глаголах прошедшего времени. Краткое  изложение повествовательного текста. Подробное изложение повествовательного текста.</w:t>
      </w:r>
    </w:p>
    <w:p w:rsidR="00710FA6" w:rsidRPr="00CD0C1A" w:rsidRDefault="00710FA6" w:rsidP="00CD0C1A">
      <w:pPr>
        <w:pStyle w:val="c22"/>
        <w:shd w:val="clear" w:color="auto" w:fill="FFFFFF"/>
        <w:spacing w:before="0" w:beforeAutospacing="0" w:after="0" w:afterAutospacing="0"/>
        <w:jc w:val="both"/>
        <w:rPr>
          <w:rFonts w:ascii="Calibri" w:hAnsi="Calibri" w:cs="Calibri"/>
          <w:color w:val="000000"/>
          <w:sz w:val="22"/>
          <w:szCs w:val="22"/>
        </w:rPr>
      </w:pPr>
      <w:r>
        <w:rPr>
          <w:rStyle w:val="c23"/>
          <w:b/>
          <w:bCs/>
          <w:i/>
          <w:iCs/>
          <w:color w:val="000000"/>
        </w:rPr>
        <w:t>Итоговое повторение (12 ч.)</w:t>
      </w:r>
      <w:r>
        <w:rPr>
          <w:rStyle w:val="c0"/>
          <w:color w:val="000000"/>
        </w:rPr>
        <w:t> Язык и речь. Текст. Типы текстов. Предложение и словосочетание.  Главные и второстепенные члены предложения. Однородные члены предложения. Виды предложений по цели высказывания и интонации. Простые и сложные предложения. Распространённые и нераспространённые предложения. Слово и его лексическое  значение. Сочинение по репродукции картины И.И. Шишкина «Рожь». Значимые части слова. Словообразование. Правописание гласных и согласных  в  корне  слов. Подробное изложение повествовательного текста. Части речи. Морфологические признаки частей речи. Фонетико – графические упражнения. Звуко- буквенный и звуковой разбор слов.</w:t>
      </w:r>
    </w:p>
    <w:p w:rsidR="00CD0C1A" w:rsidRPr="00CD0C1A" w:rsidRDefault="00CD0C1A" w:rsidP="00CD0C1A">
      <w:pPr>
        <w:shd w:val="clear" w:color="auto" w:fill="FFFFFF"/>
        <w:spacing w:after="0" w:line="315" w:lineRule="atLeast"/>
        <w:rPr>
          <w:rFonts w:ascii="Times New Roman" w:eastAsia="Times New Roman" w:hAnsi="Times New Roman" w:cs="Times New Roman"/>
          <w:color w:val="4A4A4A"/>
          <w:sz w:val="24"/>
          <w:szCs w:val="24"/>
        </w:rPr>
      </w:pPr>
      <w:r w:rsidRPr="00CD0C1A">
        <w:rPr>
          <w:rFonts w:ascii="Times New Roman" w:eastAsia="Times New Roman" w:hAnsi="Times New Roman" w:cs="Times New Roman"/>
          <w:b/>
          <w:bCs/>
          <w:i/>
          <w:iCs/>
          <w:color w:val="4A4A4A"/>
          <w:sz w:val="24"/>
          <w:szCs w:val="24"/>
          <w:u w:val="single"/>
        </w:rPr>
        <w:t>Слова с непроверяемыми написаниями</w:t>
      </w:r>
    </w:p>
    <w:p w:rsidR="00CD0C1A" w:rsidRPr="00CD0C1A" w:rsidRDefault="00CD0C1A" w:rsidP="00CD0C1A">
      <w:pPr>
        <w:shd w:val="clear" w:color="auto" w:fill="FFFFFF"/>
        <w:spacing w:after="0" w:line="315" w:lineRule="atLeast"/>
        <w:rPr>
          <w:rFonts w:ascii="Times New Roman" w:eastAsia="Times New Roman" w:hAnsi="Times New Roman" w:cs="Times New Roman"/>
          <w:color w:val="4A4A4A"/>
          <w:sz w:val="24"/>
          <w:szCs w:val="24"/>
        </w:rPr>
      </w:pPr>
      <w:r w:rsidRPr="00CD0C1A">
        <w:rPr>
          <w:rFonts w:ascii="Times New Roman" w:eastAsia="Times New Roman" w:hAnsi="Times New Roman" w:cs="Times New Roman"/>
          <w:b/>
          <w:bCs/>
          <w:color w:val="4A4A4A"/>
          <w:sz w:val="24"/>
          <w:szCs w:val="24"/>
        </w:rPr>
        <w:t>Автомобиль, агроном, адрес, аллея, аппетит, багаж, бесе</w:t>
      </w:r>
      <w:r w:rsidRPr="00CD0C1A">
        <w:rPr>
          <w:rFonts w:ascii="Times New Roman" w:eastAsia="Times New Roman" w:hAnsi="Times New Roman" w:cs="Times New Roman"/>
          <w:b/>
          <w:bCs/>
          <w:color w:val="4A4A4A"/>
          <w:sz w:val="24"/>
          <w:szCs w:val="24"/>
        </w:rPr>
        <w:softHyphen/>
        <w:t>да, библиотека, билет, богатство, ботинки, вагон, везде, вок</w:t>
      </w:r>
      <w:r w:rsidRPr="00CD0C1A">
        <w:rPr>
          <w:rFonts w:ascii="Times New Roman" w:eastAsia="Times New Roman" w:hAnsi="Times New Roman" w:cs="Times New Roman"/>
          <w:b/>
          <w:bCs/>
          <w:color w:val="4A4A4A"/>
          <w:sz w:val="24"/>
          <w:szCs w:val="24"/>
        </w:rPr>
        <w:softHyphen/>
        <w:t>зал, впереди, вчера, газета, гореть, горизонт, двадцать, две</w:t>
      </w:r>
      <w:r w:rsidRPr="00CD0C1A">
        <w:rPr>
          <w:rFonts w:ascii="Times New Roman" w:eastAsia="Times New Roman" w:hAnsi="Times New Roman" w:cs="Times New Roman"/>
          <w:b/>
          <w:bCs/>
          <w:color w:val="4A4A4A"/>
          <w:sz w:val="24"/>
          <w:szCs w:val="24"/>
        </w:rPr>
        <w:softHyphen/>
        <w:t>надцать, директор, ещё, железо, завтра, здесь, издалека, ин</w:t>
      </w:r>
      <w:r w:rsidRPr="00CD0C1A">
        <w:rPr>
          <w:rFonts w:ascii="Times New Roman" w:eastAsia="Times New Roman" w:hAnsi="Times New Roman" w:cs="Times New Roman"/>
          <w:b/>
          <w:bCs/>
          <w:color w:val="4A4A4A"/>
          <w:sz w:val="24"/>
          <w:szCs w:val="24"/>
        </w:rPr>
        <w:softHyphen/>
        <w:t>женер, календарь, каникулы, кастрюля, километр, командир, комбайн, корабль, космонавт, костёр, костюм, лучше, медлен</w:t>
      </w:r>
      <w:r w:rsidRPr="00CD0C1A">
        <w:rPr>
          <w:rFonts w:ascii="Times New Roman" w:eastAsia="Times New Roman" w:hAnsi="Times New Roman" w:cs="Times New Roman"/>
          <w:b/>
          <w:bCs/>
          <w:color w:val="4A4A4A"/>
          <w:sz w:val="24"/>
          <w:szCs w:val="24"/>
        </w:rPr>
        <w:softHyphen/>
        <w:t>но, металл, назад, налево, направо, оборона, одиннадцать, пассажир, пейзаж, победа, портрет, правительство, председатель,. прекрасный, путешествие, расстояние, салют, само</w:t>
      </w:r>
      <w:r w:rsidRPr="00CD0C1A">
        <w:rPr>
          <w:rFonts w:ascii="Times New Roman" w:eastAsia="Times New Roman" w:hAnsi="Times New Roman" w:cs="Times New Roman"/>
          <w:b/>
          <w:bCs/>
          <w:color w:val="4A4A4A"/>
          <w:sz w:val="24"/>
          <w:szCs w:val="24"/>
        </w:rPr>
        <w:softHyphen/>
        <w:t>лёт, сверкать, сверху, свитер, свобода, сегодня, сейчас, семе</w:t>
      </w:r>
      <w:r w:rsidRPr="00CD0C1A">
        <w:rPr>
          <w:rFonts w:ascii="Times New Roman" w:eastAsia="Times New Roman" w:hAnsi="Times New Roman" w:cs="Times New Roman"/>
          <w:b/>
          <w:bCs/>
          <w:color w:val="4A4A4A"/>
          <w:sz w:val="24"/>
          <w:szCs w:val="24"/>
        </w:rPr>
        <w:softHyphen/>
        <w:t>на, сеялка.слева, снизу, справа, тарелка, телефон, теперь, тепловоз, хлебороб, хозяин, хозяйство, человек, шестнадцать, шофёр, экскурсия, электричество, электровоз, электростанция</w:t>
      </w:r>
    </w:p>
    <w:p w:rsidR="00CD0C1A" w:rsidRPr="00710FA6" w:rsidRDefault="00CD0C1A" w:rsidP="00710FA6">
      <w:pPr>
        <w:rPr>
          <w:rFonts w:ascii="Times New Roman" w:eastAsia="Times New Roman" w:hAnsi="Times New Roman" w:cs="Times New Roman"/>
          <w:lang w:eastAsia="en-US" w:bidi="en-US"/>
        </w:rPr>
        <w:sectPr w:rsidR="00CD0C1A" w:rsidRPr="00710FA6" w:rsidSect="00710FA6">
          <w:pgSz w:w="16838" w:h="11906" w:orient="landscape"/>
          <w:pgMar w:top="851" w:right="567" w:bottom="851" w:left="851" w:header="720" w:footer="720" w:gutter="0"/>
          <w:cols w:space="720"/>
        </w:sectPr>
      </w:pPr>
    </w:p>
    <w:p w:rsidR="004979C7" w:rsidRPr="001D76AA" w:rsidRDefault="004979C7" w:rsidP="00C102EA">
      <w:pPr>
        <w:pStyle w:val="u-2-msonormal"/>
        <w:spacing w:before="0" w:beforeAutospacing="0" w:after="0" w:afterAutospacing="0"/>
        <w:textAlignment w:val="center"/>
        <w:rPr>
          <w:b/>
          <w:sz w:val="28"/>
          <w:szCs w:val="28"/>
        </w:rPr>
      </w:pPr>
    </w:p>
    <w:p w:rsidR="00DE5172" w:rsidRDefault="00281C15" w:rsidP="00281C15">
      <w:pPr>
        <w:spacing w:after="0" w:line="240" w:lineRule="auto"/>
        <w:ind w:firstLine="708"/>
        <w:jc w:val="center"/>
        <w:rPr>
          <w:rFonts w:ascii="Times New Roman" w:hAnsi="Times New Roman" w:cs="Times New Roman"/>
          <w:b/>
          <w:sz w:val="28"/>
          <w:szCs w:val="28"/>
        </w:rPr>
      </w:pPr>
      <w:r w:rsidRPr="00F2705E">
        <w:rPr>
          <w:rFonts w:ascii="Times New Roman" w:hAnsi="Times New Roman" w:cs="Times New Roman"/>
          <w:b/>
          <w:sz w:val="28"/>
          <w:szCs w:val="28"/>
        </w:rPr>
        <w:t>Раздел 3 «</w:t>
      </w:r>
      <w:r w:rsidR="00DE5172" w:rsidRPr="00F2705E">
        <w:rPr>
          <w:rFonts w:ascii="Times New Roman" w:hAnsi="Times New Roman" w:cs="Times New Roman"/>
          <w:b/>
          <w:sz w:val="28"/>
          <w:szCs w:val="28"/>
        </w:rPr>
        <w:t>Тематическое</w:t>
      </w:r>
      <w:r w:rsidRPr="00F2705E">
        <w:rPr>
          <w:rFonts w:ascii="Times New Roman" w:hAnsi="Times New Roman" w:cs="Times New Roman"/>
          <w:b/>
          <w:sz w:val="28"/>
          <w:szCs w:val="28"/>
        </w:rPr>
        <w:t xml:space="preserve"> планирование</w:t>
      </w:r>
      <w:r w:rsidR="00F2705E" w:rsidRPr="00F2705E">
        <w:rPr>
          <w:rFonts w:ascii="Times New Roman" w:hAnsi="Times New Roman" w:cs="Times New Roman"/>
          <w:b/>
          <w:sz w:val="28"/>
          <w:szCs w:val="28"/>
        </w:rPr>
        <w:t>»</w:t>
      </w:r>
    </w:p>
    <w:p w:rsidR="00710FA6" w:rsidRDefault="00710FA6" w:rsidP="005B0161">
      <w:pPr>
        <w:pStyle w:val="ParagraphStyle"/>
        <w:keepNext/>
        <w:jc w:val="center"/>
        <w:outlineLvl w:val="0"/>
        <w:rPr>
          <w:rFonts w:ascii="Times New Roman" w:hAnsi="Times New Roman" w:cs="Times New Roman"/>
          <w:b/>
          <w:bCs/>
          <w:caps/>
        </w:rPr>
      </w:pPr>
      <w:r>
        <w:rPr>
          <w:rFonts w:ascii="Times New Roman" w:hAnsi="Times New Roman" w:cs="Times New Roman"/>
          <w:b/>
          <w:bCs/>
          <w:caps/>
        </w:rPr>
        <w:t>2 класс</w:t>
      </w:r>
    </w:p>
    <w:p w:rsidR="00710FA6" w:rsidRDefault="00710FA6" w:rsidP="005B0161">
      <w:pPr>
        <w:pStyle w:val="ParagraphStyle"/>
        <w:keepNext/>
        <w:jc w:val="center"/>
        <w:outlineLvl w:val="0"/>
        <w:rPr>
          <w:rFonts w:ascii="Times New Roman" w:hAnsi="Times New Roman" w:cs="Times New Roman"/>
          <w:b/>
          <w:bCs/>
          <w:caps/>
        </w:rPr>
      </w:pPr>
    </w:p>
    <w:tbl>
      <w:tblPr>
        <w:tblpPr w:leftFromText="180" w:rightFromText="180" w:vertAnchor="text" w:horzAnchor="margin" w:tblpY="44"/>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8"/>
        <w:gridCol w:w="10248"/>
      </w:tblGrid>
      <w:tr w:rsidR="00710FA6" w:rsidRPr="00710FA6" w:rsidTr="00710FA6">
        <w:tc>
          <w:tcPr>
            <w:tcW w:w="5028" w:type="dxa"/>
            <w:vAlign w:val="center"/>
          </w:tcPr>
          <w:p w:rsidR="00710FA6" w:rsidRPr="00710FA6" w:rsidRDefault="00710FA6" w:rsidP="00710FA6">
            <w:pPr>
              <w:jc w:val="center"/>
              <w:rPr>
                <w:rFonts w:ascii="Times New Roman" w:eastAsiaTheme="minorHAnsi" w:hAnsi="Times New Roman" w:cs="Times New Roman"/>
                <w:b/>
                <w:i/>
                <w:iCs/>
                <w:sz w:val="24"/>
                <w:szCs w:val="24"/>
                <w:lang w:eastAsia="en-US"/>
              </w:rPr>
            </w:pPr>
            <w:r w:rsidRPr="00710FA6">
              <w:rPr>
                <w:rFonts w:ascii="Times New Roman" w:eastAsiaTheme="minorHAnsi" w:hAnsi="Times New Roman" w:cs="Times New Roman"/>
                <w:b/>
                <w:iCs/>
                <w:sz w:val="24"/>
                <w:szCs w:val="24"/>
                <w:lang w:eastAsia="en-US"/>
              </w:rPr>
              <w:t>Тематическое  планирование</w:t>
            </w:r>
          </w:p>
        </w:tc>
        <w:tc>
          <w:tcPr>
            <w:tcW w:w="10248" w:type="dxa"/>
            <w:vAlign w:val="center"/>
          </w:tcPr>
          <w:p w:rsidR="00710FA6" w:rsidRPr="00710FA6" w:rsidRDefault="00710FA6" w:rsidP="00710FA6">
            <w:pPr>
              <w:jc w:val="center"/>
              <w:rPr>
                <w:rFonts w:ascii="Times New Roman" w:eastAsiaTheme="minorHAnsi" w:hAnsi="Times New Roman" w:cs="Times New Roman"/>
                <w:b/>
                <w:iCs/>
                <w:sz w:val="24"/>
                <w:szCs w:val="24"/>
                <w:lang w:eastAsia="en-US"/>
              </w:rPr>
            </w:pPr>
            <w:r w:rsidRPr="00710FA6">
              <w:rPr>
                <w:rFonts w:ascii="Times New Roman" w:eastAsiaTheme="minorHAnsi" w:hAnsi="Times New Roman" w:cs="Times New Roman"/>
                <w:b/>
                <w:iCs/>
                <w:sz w:val="24"/>
                <w:szCs w:val="24"/>
                <w:lang w:eastAsia="en-US"/>
              </w:rPr>
              <w:t>Характеристика деятельности учащихся</w:t>
            </w:r>
          </w:p>
        </w:tc>
      </w:tr>
      <w:tr w:rsidR="00710FA6" w:rsidRPr="00710FA6" w:rsidTr="00710FA6">
        <w:tc>
          <w:tcPr>
            <w:tcW w:w="15276" w:type="dxa"/>
            <w:gridSpan w:val="2"/>
          </w:tcPr>
          <w:p w:rsidR="00710FA6" w:rsidRPr="00710FA6" w:rsidRDefault="00710FA6" w:rsidP="00710FA6">
            <w:pPr>
              <w:jc w:val="center"/>
              <w:rPr>
                <w:rFonts w:ascii="Times New Roman" w:eastAsiaTheme="minorHAnsi" w:hAnsi="Times New Roman" w:cs="Times New Roman"/>
                <w:b/>
                <w:iCs/>
                <w:sz w:val="24"/>
                <w:szCs w:val="24"/>
                <w:lang w:eastAsia="en-US"/>
              </w:rPr>
            </w:pPr>
            <w:r w:rsidRPr="00710FA6">
              <w:rPr>
                <w:rFonts w:ascii="Times New Roman" w:eastAsiaTheme="minorHAnsi" w:hAnsi="Times New Roman" w:cs="Times New Roman"/>
                <w:b/>
                <w:iCs/>
                <w:sz w:val="24"/>
                <w:szCs w:val="24"/>
                <w:lang w:eastAsia="en-US"/>
              </w:rPr>
              <w:t>Наша речь (4 ч)</w:t>
            </w:r>
          </w:p>
        </w:tc>
      </w:tr>
      <w:tr w:rsidR="00710FA6" w:rsidRPr="00710FA6" w:rsidTr="00710FA6">
        <w:tc>
          <w:tcPr>
            <w:tcW w:w="5028" w:type="dxa"/>
          </w:tcPr>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Виды речи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Знакомство с учебником.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Язык и речь, их значение в жизни людей. Родной язык, его значение в жизни людей.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Роль русского языка как национального</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языка русского народа, как государственного языка Российской Федерации и языка межнационального общения.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Виды речевой деятельности человека.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Речь устная, письменная, внутренняя (речь про себя). Характеристика человека по его речи. Требования к речи.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Диалог и монолог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Речь диалогическая и монологическая.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*Слова с непроверяемым написанием: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i/>
                <w:iCs/>
                <w:color w:val="231F20"/>
                <w:sz w:val="24"/>
                <w:szCs w:val="24"/>
                <w:lang w:eastAsia="en-US"/>
              </w:rPr>
              <w:t>здравствуй (здравствуйте), прощай (прощайте)</w:t>
            </w:r>
          </w:p>
        </w:tc>
        <w:tc>
          <w:tcPr>
            <w:tcW w:w="10248" w:type="dxa"/>
          </w:tcPr>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Рассуждать </w:t>
            </w:r>
            <w:r w:rsidRPr="00710FA6">
              <w:rPr>
                <w:rFonts w:ascii="Times New Roman" w:eastAsiaTheme="minorHAnsi" w:hAnsi="Times New Roman" w:cs="Times New Roman"/>
                <w:color w:val="231F20"/>
                <w:sz w:val="24"/>
                <w:szCs w:val="24"/>
                <w:lang w:eastAsia="en-US"/>
              </w:rPr>
              <w:t>о значении языка и речи в жизни людей, о роли русского языка в жизни и общении.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Анализировать </w:t>
            </w:r>
            <w:r w:rsidRPr="00710FA6">
              <w:rPr>
                <w:rFonts w:ascii="Times New Roman" w:eastAsiaTheme="minorHAnsi" w:hAnsi="Times New Roman" w:cs="Times New Roman"/>
                <w:color w:val="231F20"/>
                <w:sz w:val="24"/>
                <w:szCs w:val="24"/>
                <w:lang w:eastAsia="en-US"/>
              </w:rPr>
              <w:t>речь людей (при анализе текстов).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Наблюдать </w:t>
            </w:r>
            <w:r w:rsidRPr="00710FA6">
              <w:rPr>
                <w:rFonts w:ascii="Times New Roman" w:eastAsiaTheme="minorHAnsi" w:hAnsi="Times New Roman" w:cs="Times New Roman"/>
                <w:color w:val="231F20"/>
                <w:sz w:val="24"/>
                <w:szCs w:val="24"/>
                <w:lang w:eastAsia="en-US"/>
              </w:rPr>
              <w:t xml:space="preserve">за особенностями собственной речи и </w:t>
            </w:r>
            <w:r w:rsidRPr="00710FA6">
              <w:rPr>
                <w:rFonts w:ascii="Times New Roman" w:eastAsiaTheme="minorHAnsi" w:hAnsi="Times New Roman" w:cs="Times New Roman"/>
                <w:b/>
                <w:bCs/>
                <w:color w:val="231F20"/>
                <w:sz w:val="24"/>
                <w:szCs w:val="24"/>
                <w:lang w:eastAsia="en-US"/>
              </w:rPr>
              <w:t xml:space="preserve">оценивать </w:t>
            </w:r>
            <w:r w:rsidRPr="00710FA6">
              <w:rPr>
                <w:rFonts w:ascii="Times New Roman" w:eastAsiaTheme="minorHAnsi" w:hAnsi="Times New Roman" w:cs="Times New Roman"/>
                <w:color w:val="231F20"/>
                <w:sz w:val="24"/>
                <w:szCs w:val="24"/>
                <w:lang w:eastAsia="en-US"/>
              </w:rPr>
              <w:t>её.</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устную, письменную речь и речь про себя.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с памяткой «Как научиться правильно списывать предложение».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Отличать </w:t>
            </w:r>
            <w:r w:rsidRPr="00710FA6">
              <w:rPr>
                <w:rFonts w:ascii="Times New Roman" w:eastAsiaTheme="minorHAnsi" w:hAnsi="Times New Roman" w:cs="Times New Roman"/>
                <w:color w:val="231F20"/>
                <w:sz w:val="24"/>
                <w:szCs w:val="24"/>
                <w:lang w:eastAsia="en-US"/>
              </w:rPr>
              <w:t>диалогическую речь от монологической.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Использовать </w:t>
            </w:r>
            <w:r w:rsidRPr="00710FA6">
              <w:rPr>
                <w:rFonts w:ascii="Times New Roman" w:eastAsiaTheme="minorHAnsi" w:hAnsi="Times New Roman" w:cs="Times New Roman"/>
                <w:color w:val="231F20"/>
                <w:sz w:val="24"/>
                <w:szCs w:val="24"/>
                <w:lang w:eastAsia="en-US"/>
              </w:rPr>
              <w:t>в речи диалог и монолог.</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Участвовать </w:t>
            </w:r>
            <w:r w:rsidRPr="00710FA6">
              <w:rPr>
                <w:rFonts w:ascii="Times New Roman" w:eastAsiaTheme="minorHAnsi" w:hAnsi="Times New Roman" w:cs="Times New Roman"/>
                <w:color w:val="231F20"/>
                <w:sz w:val="24"/>
                <w:szCs w:val="24"/>
                <w:lang w:eastAsia="en-US"/>
              </w:rPr>
              <w:t>в учебном диалоге.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Соблюдать </w:t>
            </w:r>
            <w:r w:rsidRPr="00710FA6">
              <w:rPr>
                <w:rFonts w:ascii="Times New Roman" w:eastAsiaTheme="minorHAnsi" w:hAnsi="Times New Roman" w:cs="Times New Roman"/>
                <w:color w:val="231F20"/>
                <w:sz w:val="24"/>
                <w:szCs w:val="24"/>
                <w:lang w:eastAsia="en-US"/>
              </w:rPr>
              <w:t xml:space="preserve">в речи правила речевого этикета, </w:t>
            </w:r>
            <w:r w:rsidRPr="00710FA6">
              <w:rPr>
                <w:rFonts w:ascii="Times New Roman" w:eastAsiaTheme="minorHAnsi" w:hAnsi="Times New Roman" w:cs="Times New Roman"/>
                <w:b/>
                <w:bCs/>
                <w:color w:val="231F20"/>
                <w:sz w:val="24"/>
                <w:szCs w:val="24"/>
                <w:lang w:eastAsia="en-US"/>
              </w:rPr>
              <w:t xml:space="preserve">оценивать </w:t>
            </w:r>
            <w:r w:rsidRPr="00710FA6">
              <w:rPr>
                <w:rFonts w:ascii="Times New Roman" w:eastAsiaTheme="minorHAnsi" w:hAnsi="Times New Roman" w:cs="Times New Roman"/>
                <w:color w:val="231F20"/>
                <w:sz w:val="24"/>
                <w:szCs w:val="24"/>
                <w:lang w:eastAsia="en-US"/>
              </w:rPr>
              <w:t>свою речь на предмет её вежливости и доброжелательности по отношению к</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собеседнику.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со страничкой для любознательных.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Знакомиться </w:t>
            </w:r>
            <w:r w:rsidRPr="00710FA6">
              <w:rPr>
                <w:rFonts w:ascii="Times New Roman" w:eastAsiaTheme="minorHAnsi" w:hAnsi="Times New Roman" w:cs="Times New Roman"/>
                <w:color w:val="231F20"/>
                <w:sz w:val="24"/>
                <w:szCs w:val="24"/>
                <w:lang w:eastAsia="en-US"/>
              </w:rPr>
              <w:t xml:space="preserve">с этимологией слов </w:t>
            </w:r>
            <w:r w:rsidRPr="00710FA6">
              <w:rPr>
                <w:rFonts w:ascii="Times New Roman" w:eastAsiaTheme="minorHAnsi" w:hAnsi="Times New Roman" w:cs="Times New Roman"/>
                <w:i/>
                <w:iCs/>
                <w:color w:val="231F20"/>
                <w:sz w:val="24"/>
                <w:szCs w:val="24"/>
                <w:lang w:eastAsia="en-US"/>
              </w:rPr>
              <w:t xml:space="preserve">диалог </w:t>
            </w:r>
            <w:r w:rsidRPr="00710FA6">
              <w:rPr>
                <w:rFonts w:ascii="Times New Roman" w:eastAsiaTheme="minorHAnsi" w:hAnsi="Times New Roman" w:cs="Times New Roman"/>
                <w:color w:val="231F20"/>
                <w:sz w:val="24"/>
                <w:szCs w:val="24"/>
                <w:lang w:eastAsia="en-US"/>
              </w:rPr>
              <w:t xml:space="preserve">и </w:t>
            </w:r>
            <w:r w:rsidRPr="00710FA6">
              <w:rPr>
                <w:rFonts w:ascii="Times New Roman" w:eastAsiaTheme="minorHAnsi" w:hAnsi="Times New Roman" w:cs="Times New Roman"/>
                <w:i/>
                <w:iCs/>
                <w:color w:val="231F20"/>
                <w:sz w:val="24"/>
                <w:szCs w:val="24"/>
                <w:lang w:eastAsia="en-US"/>
              </w:rPr>
              <w:t>монолог.</w:t>
            </w:r>
            <w:r w:rsidRPr="00710FA6">
              <w:rPr>
                <w:rFonts w:ascii="Times New Roman" w:eastAsiaTheme="minorHAnsi" w:hAnsi="Times New Roman" w:cs="Times New Roman"/>
                <w:b/>
                <w:bCs/>
                <w:color w:val="231F20"/>
                <w:sz w:val="24"/>
                <w:szCs w:val="24"/>
                <w:lang w:eastAsia="en-US"/>
              </w:rPr>
              <w:t xml:space="preserve"> Составлять </w:t>
            </w:r>
            <w:r w:rsidRPr="00710FA6">
              <w:rPr>
                <w:rFonts w:ascii="Times New Roman" w:eastAsiaTheme="minorHAnsi" w:hAnsi="Times New Roman" w:cs="Times New Roman"/>
                <w:color w:val="231F20"/>
                <w:sz w:val="24"/>
                <w:szCs w:val="24"/>
                <w:lang w:eastAsia="en-US"/>
              </w:rPr>
              <w:t>по рисункам диалог и монолог.</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Оценивать </w:t>
            </w:r>
            <w:r w:rsidRPr="00710FA6">
              <w:rPr>
                <w:rFonts w:ascii="Times New Roman" w:eastAsiaTheme="minorHAnsi" w:hAnsi="Times New Roman" w:cs="Times New Roman"/>
                <w:color w:val="231F20"/>
                <w:sz w:val="24"/>
                <w:szCs w:val="24"/>
                <w:lang w:eastAsia="en-US"/>
              </w:rPr>
              <w:t>результаты выполненного задании «Проверь себя» по учебнику и электронному приложению</w:t>
            </w:r>
          </w:p>
        </w:tc>
      </w:tr>
      <w:tr w:rsidR="00710FA6" w:rsidRPr="00710FA6" w:rsidTr="00710FA6">
        <w:tc>
          <w:tcPr>
            <w:tcW w:w="15276" w:type="dxa"/>
            <w:gridSpan w:val="2"/>
          </w:tcPr>
          <w:p w:rsidR="00710FA6" w:rsidRPr="00710FA6" w:rsidRDefault="00710FA6" w:rsidP="00710FA6">
            <w:pPr>
              <w:jc w:val="center"/>
              <w:rPr>
                <w:rFonts w:ascii="Times New Roman" w:eastAsiaTheme="minorHAnsi" w:hAnsi="Times New Roman" w:cs="Times New Roman"/>
                <w:b/>
                <w:iCs/>
                <w:sz w:val="24"/>
                <w:szCs w:val="24"/>
                <w:lang w:eastAsia="en-US"/>
              </w:rPr>
            </w:pPr>
            <w:r w:rsidRPr="00710FA6">
              <w:rPr>
                <w:rFonts w:ascii="Times New Roman" w:eastAsiaTheme="minorHAnsi" w:hAnsi="Times New Roman" w:cs="Times New Roman"/>
                <w:b/>
                <w:sz w:val="24"/>
                <w:szCs w:val="24"/>
                <w:lang w:eastAsia="en-US"/>
              </w:rPr>
              <w:t>Текст (5 ч)</w:t>
            </w:r>
          </w:p>
        </w:tc>
      </w:tr>
      <w:tr w:rsidR="00710FA6" w:rsidRPr="00710FA6" w:rsidTr="00710FA6">
        <w:tc>
          <w:tcPr>
            <w:tcW w:w="5028" w:type="dxa"/>
          </w:tcPr>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Текст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Признаки текста: целостность, связность, законченность.</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lastRenderedPageBreak/>
              <w:t>Тема и главная мысль текста.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Заглавие.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Части текста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Построение текста: вступление, основная часть, заключение.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Воспроизведение прочитанного текста.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Создание устных и письменных текстов в соответствии с поставленной учебной коммуникативной задачей.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*Слово с непроверяемым написанием: </w:t>
            </w:r>
            <w:r w:rsidRPr="00710FA6">
              <w:rPr>
                <w:rFonts w:ascii="Times New Roman" w:eastAsiaTheme="minorHAnsi" w:hAnsi="Times New Roman" w:cs="Times New Roman"/>
                <w:i/>
                <w:iCs/>
                <w:color w:val="231F20"/>
                <w:sz w:val="24"/>
                <w:szCs w:val="24"/>
                <w:lang w:eastAsia="en-US"/>
              </w:rPr>
              <w:t>сентябрь.</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Развитие речи</w:t>
            </w:r>
            <w:r w:rsidRPr="00710FA6">
              <w:rPr>
                <w:rFonts w:ascii="Times New Roman" w:eastAsiaTheme="minorHAnsi" w:hAnsi="Times New Roman" w:cs="Times New Roman"/>
                <w:color w:val="231F20"/>
                <w:sz w:val="24"/>
                <w:szCs w:val="24"/>
                <w:lang w:eastAsia="en-US"/>
              </w:rPr>
              <w:t>. Составление рассказа по рисунку, данному началу и опорным словам.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i/>
                <w:sz w:val="24"/>
                <w:szCs w:val="24"/>
                <w:lang w:eastAsia="en-US"/>
              </w:rPr>
              <w:t>Диктант</w:t>
            </w:r>
            <w:r w:rsidRPr="00710FA6">
              <w:rPr>
                <w:rFonts w:ascii="Times New Roman" w:eastAsiaTheme="minorHAnsi" w:hAnsi="Times New Roman" w:cs="Times New Roman"/>
                <w:sz w:val="24"/>
                <w:szCs w:val="24"/>
                <w:lang w:eastAsia="en-US"/>
              </w:rPr>
              <w:t xml:space="preserve"> по теме «Оформление предложений на письме»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Смысловое чтение текстов различных стилей и жанров в соответствии с учебными целями и задачами (</w:t>
            </w:r>
            <w:r w:rsidRPr="00710FA6">
              <w:rPr>
                <w:rFonts w:ascii="Times New Roman" w:eastAsiaTheme="minorHAnsi" w:hAnsi="Times New Roman" w:cs="Times New Roman"/>
                <w:i/>
                <w:iCs/>
                <w:color w:val="231F20"/>
                <w:sz w:val="24"/>
                <w:szCs w:val="24"/>
                <w:lang w:eastAsia="en-US"/>
              </w:rPr>
              <w:t>это учебное действиеформируется при изучении всего курсарусского языка</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jc w:val="both"/>
              <w:rPr>
                <w:rFonts w:ascii="Times New Roman" w:eastAsiaTheme="minorHAnsi" w:hAnsi="Times New Roman" w:cs="Times New Roman"/>
                <w:i/>
                <w:iCs/>
                <w:sz w:val="24"/>
                <w:szCs w:val="24"/>
                <w:lang w:eastAsia="en-US"/>
              </w:rPr>
            </w:pPr>
          </w:p>
        </w:tc>
        <w:tc>
          <w:tcPr>
            <w:tcW w:w="10248" w:type="dxa"/>
          </w:tcPr>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iCs/>
                <w:sz w:val="24"/>
                <w:szCs w:val="24"/>
                <w:lang w:eastAsia="en-US"/>
              </w:rPr>
              <w:lastRenderedPageBreak/>
              <w:t>Различать</w:t>
            </w:r>
            <w:r w:rsidRPr="00710FA6">
              <w:rPr>
                <w:rFonts w:ascii="Times New Roman" w:eastAsiaTheme="minorHAnsi" w:hAnsi="Times New Roman" w:cs="Times New Roman"/>
                <w:iCs/>
                <w:sz w:val="24"/>
                <w:szCs w:val="24"/>
                <w:lang w:eastAsia="en-US"/>
              </w:rPr>
              <w:t xml:space="preserve"> текст и предложение.                                                                             </w:t>
            </w:r>
            <w:r w:rsidRPr="00710FA6">
              <w:rPr>
                <w:rFonts w:ascii="Times New Roman" w:eastAsiaTheme="minorHAnsi" w:hAnsi="Times New Roman" w:cs="Times New Roman"/>
                <w:b/>
                <w:bCs/>
                <w:color w:val="231F20"/>
                <w:sz w:val="24"/>
                <w:szCs w:val="24"/>
                <w:lang w:eastAsia="en-US"/>
              </w:rPr>
              <w:t xml:space="preserve"> Отличать </w:t>
            </w:r>
            <w:r w:rsidRPr="00710FA6">
              <w:rPr>
                <w:rFonts w:ascii="Times New Roman" w:eastAsiaTheme="minorHAnsi" w:hAnsi="Times New Roman" w:cs="Times New Roman"/>
                <w:color w:val="231F20"/>
                <w:sz w:val="24"/>
                <w:szCs w:val="24"/>
                <w:lang w:eastAsia="en-US"/>
              </w:rPr>
              <w:t xml:space="preserve">текст от других записей по его признакам. Осмысленно </w:t>
            </w:r>
            <w:r w:rsidRPr="00710FA6">
              <w:rPr>
                <w:rFonts w:ascii="Times New Roman" w:eastAsiaTheme="minorHAnsi" w:hAnsi="Times New Roman" w:cs="Times New Roman"/>
                <w:b/>
                <w:bCs/>
                <w:color w:val="231F20"/>
                <w:sz w:val="24"/>
                <w:szCs w:val="24"/>
                <w:lang w:eastAsia="en-US"/>
              </w:rPr>
              <w:t xml:space="preserve">читать </w:t>
            </w:r>
            <w:r w:rsidRPr="00710FA6">
              <w:rPr>
                <w:rFonts w:ascii="Times New Roman" w:eastAsiaTheme="minorHAnsi" w:hAnsi="Times New Roman" w:cs="Times New Roman"/>
                <w:color w:val="231F20"/>
                <w:sz w:val="24"/>
                <w:szCs w:val="24"/>
                <w:lang w:eastAsia="en-US"/>
              </w:rPr>
              <w:t>текст.</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тему и главную мысль текста.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lastRenderedPageBreak/>
              <w:t xml:space="preserve">Соотносить </w:t>
            </w:r>
            <w:r w:rsidRPr="00710FA6">
              <w:rPr>
                <w:rFonts w:ascii="Times New Roman" w:eastAsiaTheme="minorHAnsi" w:hAnsi="Times New Roman" w:cs="Times New Roman"/>
                <w:color w:val="231F20"/>
                <w:sz w:val="24"/>
                <w:szCs w:val="24"/>
                <w:lang w:eastAsia="en-US"/>
              </w:rPr>
              <w:t xml:space="preserve">текст и заголовок. </w:t>
            </w:r>
            <w:r w:rsidRPr="00710FA6">
              <w:rPr>
                <w:rFonts w:ascii="Times New Roman" w:eastAsiaTheme="minorHAnsi" w:hAnsi="Times New Roman" w:cs="Times New Roman"/>
                <w:b/>
                <w:bCs/>
                <w:color w:val="231F20"/>
                <w:sz w:val="24"/>
                <w:szCs w:val="24"/>
                <w:lang w:eastAsia="en-US"/>
              </w:rPr>
              <w:t xml:space="preserve">Подбирать </w:t>
            </w:r>
            <w:r w:rsidRPr="00710FA6">
              <w:rPr>
                <w:rFonts w:ascii="Times New Roman" w:eastAsiaTheme="minorHAnsi" w:hAnsi="Times New Roman" w:cs="Times New Roman"/>
                <w:color w:val="231F20"/>
                <w:sz w:val="24"/>
                <w:szCs w:val="24"/>
                <w:lang w:eastAsia="en-US"/>
              </w:rPr>
              <w:t>заголовок к заданному тексту.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 xml:space="preserve">текст по заданной теме. </w:t>
            </w:r>
            <w:r w:rsidRPr="00710FA6">
              <w:rPr>
                <w:rFonts w:ascii="Times New Roman" w:eastAsiaTheme="minorHAnsi" w:hAnsi="Times New Roman" w:cs="Times New Roman"/>
                <w:b/>
                <w:bCs/>
                <w:color w:val="231F20"/>
                <w:sz w:val="24"/>
                <w:szCs w:val="24"/>
                <w:lang w:eastAsia="en-US"/>
              </w:rPr>
              <w:t xml:space="preserve">Выделять </w:t>
            </w:r>
            <w:r w:rsidRPr="00710FA6">
              <w:rPr>
                <w:rFonts w:ascii="Times New Roman" w:eastAsiaTheme="minorHAnsi" w:hAnsi="Times New Roman" w:cs="Times New Roman"/>
                <w:color w:val="231F20"/>
                <w:sz w:val="24"/>
                <w:szCs w:val="24"/>
                <w:lang w:eastAsia="en-US"/>
              </w:rPr>
              <w:t xml:space="preserve">части текста и </w:t>
            </w:r>
            <w:r w:rsidRPr="00710FA6">
              <w:rPr>
                <w:rFonts w:ascii="Times New Roman" w:eastAsiaTheme="minorHAnsi" w:hAnsi="Times New Roman" w:cs="Times New Roman"/>
                <w:b/>
                <w:bCs/>
                <w:color w:val="231F20"/>
                <w:sz w:val="24"/>
                <w:szCs w:val="24"/>
                <w:lang w:eastAsia="en-US"/>
              </w:rPr>
              <w:t xml:space="preserve">обосновывать </w:t>
            </w:r>
            <w:r w:rsidRPr="00710FA6">
              <w:rPr>
                <w:rFonts w:ascii="Times New Roman" w:eastAsiaTheme="minorHAnsi" w:hAnsi="Times New Roman" w:cs="Times New Roman"/>
                <w:color w:val="231F20"/>
                <w:sz w:val="24"/>
                <w:szCs w:val="24"/>
                <w:lang w:eastAsia="en-US"/>
              </w:rPr>
              <w:t>пра-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вильность их выделения. </w:t>
            </w:r>
            <w:r w:rsidRPr="00710FA6">
              <w:rPr>
                <w:rFonts w:ascii="Times New Roman" w:eastAsiaTheme="minorHAnsi" w:hAnsi="Times New Roman" w:cs="Times New Roman"/>
                <w:b/>
                <w:bCs/>
                <w:color w:val="231F20"/>
                <w:sz w:val="24"/>
                <w:szCs w:val="24"/>
                <w:lang w:eastAsia="en-US"/>
              </w:rPr>
              <w:t xml:space="preserve">Выбирать </w:t>
            </w:r>
            <w:r w:rsidRPr="00710FA6">
              <w:rPr>
                <w:rFonts w:ascii="Times New Roman" w:eastAsiaTheme="minorHAnsi" w:hAnsi="Times New Roman" w:cs="Times New Roman"/>
                <w:color w:val="231F20"/>
                <w:sz w:val="24"/>
                <w:szCs w:val="24"/>
                <w:lang w:eastAsia="en-US"/>
              </w:rPr>
              <w:t xml:space="preserve">ту часть текста, которая соответствует заданной коммуникативной задаче.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Передавать </w:t>
            </w:r>
            <w:r w:rsidRPr="00710FA6">
              <w:rPr>
                <w:rFonts w:ascii="Times New Roman" w:eastAsiaTheme="minorHAnsi" w:hAnsi="Times New Roman" w:cs="Times New Roman"/>
                <w:color w:val="231F20"/>
                <w:sz w:val="24"/>
                <w:szCs w:val="24"/>
                <w:lang w:eastAsia="en-US"/>
              </w:rPr>
              <w:t xml:space="preserve">устно содержание прочитанного текста-образца или составленного текста.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Создавать </w:t>
            </w:r>
            <w:r w:rsidRPr="00710FA6">
              <w:rPr>
                <w:rFonts w:ascii="Times New Roman" w:eastAsiaTheme="minorHAnsi" w:hAnsi="Times New Roman" w:cs="Times New Roman"/>
                <w:color w:val="231F20"/>
                <w:sz w:val="24"/>
                <w:szCs w:val="24"/>
                <w:lang w:eastAsia="en-US"/>
              </w:rPr>
              <w:t>устный и письменный текст в соответствии с поставленной коммуникативной задачей.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рассказ по рисунку, данному началу и опорным словам.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Оценивать </w:t>
            </w:r>
            <w:r w:rsidRPr="00710FA6">
              <w:rPr>
                <w:rFonts w:ascii="Times New Roman" w:eastAsiaTheme="minorHAnsi" w:hAnsi="Times New Roman" w:cs="Times New Roman"/>
                <w:color w:val="231F20"/>
                <w:sz w:val="24"/>
                <w:szCs w:val="24"/>
                <w:lang w:eastAsia="en-US"/>
              </w:rPr>
              <w:t>результаты выполненного задания «Проверь себя» по учебнику и электронному приложению</w:t>
            </w:r>
          </w:p>
        </w:tc>
      </w:tr>
      <w:tr w:rsidR="00710FA6" w:rsidRPr="00710FA6" w:rsidTr="00710FA6">
        <w:tc>
          <w:tcPr>
            <w:tcW w:w="15276" w:type="dxa"/>
            <w:gridSpan w:val="2"/>
          </w:tcPr>
          <w:p w:rsidR="00710FA6" w:rsidRPr="00710FA6" w:rsidRDefault="00710FA6" w:rsidP="00710FA6">
            <w:pPr>
              <w:jc w:val="center"/>
              <w:rPr>
                <w:rFonts w:ascii="Times New Roman" w:eastAsiaTheme="minorHAnsi" w:hAnsi="Times New Roman" w:cs="Times New Roman"/>
                <w:b/>
                <w:iCs/>
                <w:sz w:val="24"/>
                <w:szCs w:val="24"/>
                <w:lang w:eastAsia="en-US"/>
              </w:rPr>
            </w:pPr>
            <w:r w:rsidRPr="00710FA6">
              <w:rPr>
                <w:rFonts w:ascii="Times New Roman" w:eastAsiaTheme="minorHAnsi" w:hAnsi="Times New Roman" w:cs="Times New Roman"/>
                <w:b/>
                <w:iCs/>
                <w:sz w:val="24"/>
                <w:szCs w:val="24"/>
                <w:lang w:eastAsia="en-US"/>
              </w:rPr>
              <w:lastRenderedPageBreak/>
              <w:t>Предложение (12 ч)</w:t>
            </w:r>
          </w:p>
        </w:tc>
      </w:tr>
      <w:tr w:rsidR="00710FA6" w:rsidRPr="00710FA6" w:rsidTr="00710FA6">
        <w:trPr>
          <w:trHeight w:val="550"/>
        </w:trPr>
        <w:tc>
          <w:tcPr>
            <w:tcW w:w="5028" w:type="dxa"/>
          </w:tcPr>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Предложение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Предложение как единица речи, его назначение и признаки: законченность мысли, связь слов в предложении.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Наблюдение за значением предложений, различных по цели высказывания (без терминологии).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Логическое (смысловое) ударение в предложении.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lastRenderedPageBreak/>
              <w:t>Знаки препинания конца предложения (точка, вопросительный, восклицательный знаки).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Члены предложения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Главные члены предложения (основа).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Второстепенные члены предложения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(без деления на виды).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Подлежащее и сказуемое — главные члены предложения.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Распространённые и нераспространённые предложения.</w:t>
            </w:r>
          </w:p>
          <w:p w:rsidR="00710FA6" w:rsidRPr="00710FA6" w:rsidRDefault="00710FA6" w:rsidP="00710FA6">
            <w:pPr>
              <w:jc w:val="both"/>
              <w:rPr>
                <w:rFonts w:ascii="Times New Roman" w:eastAsiaTheme="minorHAnsi" w:hAnsi="Times New Roman" w:cs="Times New Roman"/>
                <w:color w:val="231F20"/>
                <w:sz w:val="24"/>
                <w:szCs w:val="24"/>
                <w:lang w:eastAsia="en-US"/>
              </w:rPr>
            </w:pPr>
          </w:p>
          <w:p w:rsidR="00710FA6" w:rsidRPr="00710FA6" w:rsidRDefault="00710FA6" w:rsidP="00710FA6">
            <w:pPr>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Связь слов в предложении.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 xml:space="preserve">Развитие речи. </w:t>
            </w:r>
            <w:r w:rsidRPr="00710FA6">
              <w:rPr>
                <w:rFonts w:ascii="Times New Roman" w:eastAsiaTheme="minorHAnsi" w:hAnsi="Times New Roman" w:cs="Times New Roman"/>
                <w:color w:val="231F20"/>
                <w:sz w:val="24"/>
                <w:szCs w:val="24"/>
                <w:lang w:eastAsia="en-US"/>
              </w:rPr>
              <w:t>Коллективное составление рассказа по репродукции картины И. С. Остроухова «Золотая осень». Формирование чувства прекрасного в процессе анализа репродукции пейзажной картины художника И. С. Остроухова в «Кар-тинной галерее» учебника.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*Слова с непроверяемым написанием: </w:t>
            </w:r>
            <w:r w:rsidRPr="00710FA6">
              <w:rPr>
                <w:rFonts w:ascii="Times New Roman" w:eastAsiaTheme="minorHAnsi" w:hAnsi="Times New Roman" w:cs="Times New Roman"/>
                <w:i/>
                <w:iCs/>
                <w:color w:val="231F20"/>
                <w:sz w:val="24"/>
                <w:szCs w:val="24"/>
                <w:lang w:eastAsia="en-US"/>
              </w:rPr>
              <w:t>родина, скоро, быстро, ветер (ветерок), рисунок (рисовать), яблоко (яблочко), яблоня.</w:t>
            </w:r>
          </w:p>
          <w:p w:rsidR="00710FA6" w:rsidRPr="00710FA6" w:rsidRDefault="00710FA6" w:rsidP="00710FA6">
            <w:pPr>
              <w:jc w:val="both"/>
              <w:rPr>
                <w:rFonts w:ascii="Times New Roman" w:eastAsiaTheme="minorHAnsi" w:hAnsi="Times New Roman" w:cs="Times New Roman"/>
                <w:b/>
                <w:i/>
                <w:iCs/>
                <w:sz w:val="24"/>
                <w:szCs w:val="24"/>
                <w:lang w:eastAsia="en-US"/>
              </w:rPr>
            </w:pPr>
            <w:r w:rsidRPr="00710FA6">
              <w:rPr>
                <w:rFonts w:ascii="Times New Roman" w:eastAsiaTheme="minorHAnsi" w:hAnsi="Times New Roman" w:cs="Times New Roman"/>
                <w:b/>
                <w:bCs/>
                <w:color w:val="231F20"/>
                <w:sz w:val="24"/>
                <w:szCs w:val="24"/>
                <w:lang w:eastAsia="en-US"/>
              </w:rPr>
              <w:t>Проверочная работа или диктант</w:t>
            </w:r>
          </w:p>
        </w:tc>
        <w:tc>
          <w:tcPr>
            <w:tcW w:w="10248" w:type="dxa"/>
          </w:tcPr>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lastRenderedPageBreak/>
              <w:t xml:space="preserve">Отличать </w:t>
            </w:r>
            <w:r w:rsidRPr="00710FA6">
              <w:rPr>
                <w:rFonts w:ascii="Times New Roman" w:eastAsiaTheme="minorHAnsi" w:hAnsi="Times New Roman" w:cs="Times New Roman"/>
                <w:color w:val="231F20"/>
                <w:sz w:val="24"/>
                <w:szCs w:val="24"/>
                <w:lang w:eastAsia="en-US"/>
              </w:rPr>
              <w:t>предложение от группы слов, не составляющих предложение.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 xml:space="preserve">границы предложения в деформированном тексте, </w:t>
            </w:r>
            <w:r w:rsidRPr="00710FA6">
              <w:rPr>
                <w:rFonts w:ascii="Times New Roman" w:eastAsiaTheme="minorHAnsi" w:hAnsi="Times New Roman" w:cs="Times New Roman"/>
                <w:b/>
                <w:bCs/>
                <w:color w:val="231F20"/>
                <w:sz w:val="24"/>
                <w:szCs w:val="24"/>
                <w:lang w:eastAsia="en-US"/>
              </w:rPr>
              <w:t xml:space="preserve">выбирать </w:t>
            </w:r>
            <w:r w:rsidRPr="00710FA6">
              <w:rPr>
                <w:rFonts w:ascii="Times New Roman" w:eastAsiaTheme="minorHAnsi" w:hAnsi="Times New Roman" w:cs="Times New Roman"/>
                <w:color w:val="231F20"/>
                <w:sz w:val="24"/>
                <w:szCs w:val="24"/>
                <w:lang w:eastAsia="en-US"/>
              </w:rPr>
              <w:t>знак для обозначения конца предложения.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Обосновывать </w:t>
            </w:r>
            <w:r w:rsidRPr="00710FA6">
              <w:rPr>
                <w:rFonts w:ascii="Times New Roman" w:eastAsiaTheme="minorHAnsi" w:hAnsi="Times New Roman" w:cs="Times New Roman"/>
                <w:color w:val="231F20"/>
                <w:sz w:val="24"/>
                <w:szCs w:val="24"/>
                <w:lang w:eastAsia="en-US"/>
              </w:rPr>
              <w:t>выбор знака препинания в конце предложения.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Соблюдать </w:t>
            </w:r>
            <w:r w:rsidRPr="00710FA6">
              <w:rPr>
                <w:rFonts w:ascii="Times New Roman" w:eastAsiaTheme="minorHAnsi" w:hAnsi="Times New Roman" w:cs="Times New Roman"/>
                <w:color w:val="231F20"/>
                <w:sz w:val="24"/>
                <w:szCs w:val="24"/>
                <w:lang w:eastAsia="en-US"/>
              </w:rPr>
              <w:t>в устной речи логическое (смысловое) ударение и интонацию конца предложения.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предложения из слов.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(устно и письменно) ответы на вопросы.</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Употреблять </w:t>
            </w:r>
            <w:r w:rsidRPr="00710FA6">
              <w:rPr>
                <w:rFonts w:ascii="Times New Roman" w:eastAsiaTheme="minorHAnsi" w:hAnsi="Times New Roman" w:cs="Times New Roman"/>
                <w:color w:val="231F20"/>
                <w:sz w:val="24"/>
                <w:szCs w:val="24"/>
                <w:lang w:eastAsia="en-US"/>
              </w:rPr>
              <w:t xml:space="preserve">заглавную букву в начале предложения и необходимый знак препинания в конце </w:t>
            </w:r>
            <w:r w:rsidRPr="00710FA6">
              <w:rPr>
                <w:rFonts w:ascii="Times New Roman" w:eastAsiaTheme="minorHAnsi" w:hAnsi="Times New Roman" w:cs="Times New Roman"/>
                <w:color w:val="231F20"/>
                <w:sz w:val="24"/>
                <w:szCs w:val="24"/>
                <w:lang w:eastAsia="en-US"/>
              </w:rPr>
              <w:lastRenderedPageBreak/>
              <w:t>предложения.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Писать </w:t>
            </w:r>
            <w:r w:rsidRPr="00710FA6">
              <w:rPr>
                <w:rFonts w:ascii="Times New Roman" w:eastAsiaTheme="minorHAnsi" w:hAnsi="Times New Roman" w:cs="Times New Roman"/>
                <w:color w:val="231F20"/>
                <w:sz w:val="24"/>
                <w:szCs w:val="24"/>
                <w:lang w:eastAsia="en-US"/>
              </w:rPr>
              <w:t>слова в предложении раздельно.</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главные члены (основу) предложения.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Обозначать </w:t>
            </w:r>
            <w:r w:rsidRPr="00710FA6">
              <w:rPr>
                <w:rFonts w:ascii="Times New Roman" w:eastAsiaTheme="minorHAnsi" w:hAnsi="Times New Roman" w:cs="Times New Roman"/>
                <w:color w:val="231F20"/>
                <w:sz w:val="24"/>
                <w:szCs w:val="24"/>
                <w:lang w:eastAsia="en-US"/>
              </w:rPr>
              <w:t>графически грамматическую основу.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 xml:space="preserve">и </w:t>
            </w:r>
            <w:r w:rsidRPr="00710FA6">
              <w:rPr>
                <w:rFonts w:ascii="Times New Roman" w:eastAsiaTheme="minorHAnsi" w:hAnsi="Times New Roman" w:cs="Times New Roman"/>
                <w:b/>
                <w:bCs/>
                <w:color w:val="231F20"/>
                <w:sz w:val="24"/>
                <w:szCs w:val="24"/>
                <w:lang w:eastAsia="en-US"/>
              </w:rPr>
              <w:t xml:space="preserve">выделять </w:t>
            </w:r>
            <w:r w:rsidRPr="00710FA6">
              <w:rPr>
                <w:rFonts w:ascii="Times New Roman" w:eastAsiaTheme="minorHAnsi" w:hAnsi="Times New Roman" w:cs="Times New Roman"/>
                <w:color w:val="231F20"/>
                <w:sz w:val="24"/>
                <w:szCs w:val="24"/>
                <w:lang w:eastAsia="en-US"/>
              </w:rPr>
              <w:t>главные и второстепенные члены предложения.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Обосновывать </w:t>
            </w:r>
            <w:r w:rsidRPr="00710FA6">
              <w:rPr>
                <w:rFonts w:ascii="Times New Roman" w:eastAsiaTheme="minorHAnsi" w:hAnsi="Times New Roman" w:cs="Times New Roman"/>
                <w:color w:val="231F20"/>
                <w:sz w:val="24"/>
                <w:szCs w:val="24"/>
                <w:lang w:eastAsia="en-US"/>
              </w:rPr>
              <w:t>правильность выделения подлежащего и сказуемого.</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Анализировать </w:t>
            </w:r>
            <w:r w:rsidRPr="00710FA6">
              <w:rPr>
                <w:rFonts w:ascii="Times New Roman" w:eastAsiaTheme="minorHAnsi" w:hAnsi="Times New Roman" w:cs="Times New Roman"/>
                <w:color w:val="231F20"/>
                <w:sz w:val="24"/>
                <w:szCs w:val="24"/>
                <w:lang w:eastAsia="en-US"/>
              </w:rPr>
              <w:t xml:space="preserve">схему и </w:t>
            </w: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по ней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сообщение о главных членах предложения.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Обсуждать </w:t>
            </w:r>
            <w:r w:rsidRPr="00710FA6">
              <w:rPr>
                <w:rFonts w:ascii="Times New Roman" w:eastAsiaTheme="minorHAnsi" w:hAnsi="Times New Roman" w:cs="Times New Roman"/>
                <w:color w:val="231F20"/>
                <w:sz w:val="24"/>
                <w:szCs w:val="24"/>
                <w:lang w:eastAsia="en-US"/>
              </w:rPr>
              <w:t>алгоритм выделения в предложении подлежащего и сказуемого.</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распространённое (с второстепенными членами) и нераспространённое (без второстепенных членов) предложения.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нераспространённые и распространённые предложения.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Распространять </w:t>
            </w:r>
            <w:r w:rsidRPr="00710FA6">
              <w:rPr>
                <w:rFonts w:ascii="Times New Roman" w:eastAsiaTheme="minorHAnsi" w:hAnsi="Times New Roman" w:cs="Times New Roman"/>
                <w:color w:val="231F20"/>
                <w:sz w:val="24"/>
                <w:szCs w:val="24"/>
                <w:lang w:eastAsia="en-US"/>
              </w:rPr>
              <w:t>нераспространённые предложения.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Устанавливать </w:t>
            </w:r>
            <w:r w:rsidRPr="00710FA6">
              <w:rPr>
                <w:rFonts w:ascii="Times New Roman" w:eastAsiaTheme="minorHAnsi" w:hAnsi="Times New Roman" w:cs="Times New Roman"/>
                <w:color w:val="231F20"/>
                <w:sz w:val="24"/>
                <w:szCs w:val="24"/>
                <w:lang w:eastAsia="en-US"/>
              </w:rPr>
              <w:t>при помощи вопросов связь слов между членами предложения.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предложение из деформированных слов (слов, не связанных по смыслу).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Рассматривать </w:t>
            </w:r>
            <w:r w:rsidRPr="00710FA6">
              <w:rPr>
                <w:rFonts w:ascii="Times New Roman" w:eastAsiaTheme="minorHAnsi" w:hAnsi="Times New Roman" w:cs="Times New Roman"/>
                <w:color w:val="231F20"/>
                <w:sz w:val="24"/>
                <w:szCs w:val="24"/>
                <w:lang w:eastAsia="en-US"/>
              </w:rPr>
              <w:t xml:space="preserve">репродукцию картины И. С. Остроухова «Золотая осень» в «Картинной галерее» учебника.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рассказ по репродукции картины И. С. Остроухова «Золотая осень», используя данное начало и опорные слова.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Оценивать </w:t>
            </w:r>
            <w:r w:rsidRPr="00710FA6">
              <w:rPr>
                <w:rFonts w:ascii="Times New Roman" w:eastAsiaTheme="minorHAnsi" w:hAnsi="Times New Roman" w:cs="Times New Roman"/>
                <w:color w:val="231F20"/>
                <w:sz w:val="24"/>
                <w:szCs w:val="24"/>
                <w:lang w:eastAsia="en-US"/>
              </w:rPr>
              <w:t>результаты выполненного задания «Проверь себя» по учебнику и электронному приложению</w:t>
            </w:r>
          </w:p>
          <w:p w:rsidR="00710FA6" w:rsidRPr="00710FA6" w:rsidRDefault="00710FA6" w:rsidP="00710FA6">
            <w:pPr>
              <w:rPr>
                <w:rFonts w:ascii="Times New Roman" w:eastAsiaTheme="minorHAnsi" w:hAnsi="Times New Roman" w:cs="Times New Roman"/>
                <w:iCs/>
                <w:sz w:val="24"/>
                <w:szCs w:val="24"/>
                <w:lang w:eastAsia="en-US"/>
              </w:rPr>
            </w:pPr>
          </w:p>
        </w:tc>
      </w:tr>
      <w:tr w:rsidR="00710FA6" w:rsidRPr="00710FA6" w:rsidTr="00710FA6">
        <w:tc>
          <w:tcPr>
            <w:tcW w:w="15276" w:type="dxa"/>
            <w:gridSpan w:val="2"/>
          </w:tcPr>
          <w:p w:rsidR="00710FA6" w:rsidRPr="00710FA6" w:rsidRDefault="00710FA6" w:rsidP="00710FA6">
            <w:pPr>
              <w:jc w:val="center"/>
              <w:rPr>
                <w:rFonts w:ascii="Times New Roman" w:eastAsiaTheme="minorHAnsi" w:hAnsi="Times New Roman" w:cs="Times New Roman"/>
                <w:b/>
                <w:iCs/>
                <w:sz w:val="24"/>
                <w:szCs w:val="24"/>
                <w:lang w:eastAsia="en-US"/>
              </w:rPr>
            </w:pPr>
            <w:r w:rsidRPr="00710FA6">
              <w:rPr>
                <w:rFonts w:ascii="Times New Roman" w:eastAsiaTheme="minorHAnsi" w:hAnsi="Times New Roman" w:cs="Times New Roman"/>
                <w:b/>
                <w:sz w:val="24"/>
                <w:szCs w:val="24"/>
                <w:lang w:eastAsia="en-US"/>
              </w:rPr>
              <w:lastRenderedPageBreak/>
              <w:t>Слова, слова, слова… (22 ч)</w:t>
            </w:r>
          </w:p>
        </w:tc>
      </w:tr>
      <w:tr w:rsidR="00710FA6" w:rsidRPr="00710FA6" w:rsidTr="00710FA6">
        <w:tc>
          <w:tcPr>
            <w:tcW w:w="5028" w:type="dxa"/>
          </w:tcPr>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Слово и его значение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Номинативная (назывная) функция слова. Понимание слова как единства звучания и значения. Слово как общее название многих однородных предметов.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Однозначные и многозначные слова. Прямое и переносное значения слов.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 xml:space="preserve">Развитие речи. </w:t>
            </w:r>
            <w:r w:rsidRPr="00710FA6">
              <w:rPr>
                <w:rFonts w:ascii="Times New Roman" w:eastAsiaTheme="minorHAnsi" w:hAnsi="Times New Roman" w:cs="Times New Roman"/>
                <w:color w:val="231F20"/>
                <w:sz w:val="24"/>
                <w:szCs w:val="24"/>
                <w:lang w:eastAsia="en-US"/>
              </w:rPr>
              <w:t>Наблюдение за переносным значением слов как средством создания словесно-художественных образов.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Работа с толковым и орфографическим словарями.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*Слова с непроверяемым написанием: </w:t>
            </w:r>
            <w:r w:rsidRPr="00710FA6">
              <w:rPr>
                <w:rFonts w:ascii="Times New Roman" w:eastAsiaTheme="minorHAnsi" w:hAnsi="Times New Roman" w:cs="Times New Roman"/>
                <w:i/>
                <w:iCs/>
                <w:color w:val="231F20"/>
                <w:sz w:val="24"/>
                <w:szCs w:val="24"/>
                <w:lang w:eastAsia="en-US"/>
              </w:rPr>
              <w:t>берёза (берёзка), лопата (лопатка), дорога (дорожка), ягода (ягодка).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Синонимы и антонимы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Расширение представлений о предметах и явлениях окружающего мира через лексику слов.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Работа со словарями синонимов и антонимов.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*Слова с непроверяемым написанием: </w:t>
            </w:r>
            <w:r w:rsidRPr="00710FA6">
              <w:rPr>
                <w:rFonts w:ascii="Times New Roman" w:eastAsiaTheme="minorHAnsi" w:hAnsi="Times New Roman" w:cs="Times New Roman"/>
                <w:i/>
                <w:iCs/>
                <w:color w:val="231F20"/>
                <w:sz w:val="24"/>
                <w:szCs w:val="24"/>
                <w:lang w:eastAsia="en-US"/>
              </w:rPr>
              <w:t>осина (осинка), до свидания.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i/>
                <w:sz w:val="24"/>
                <w:szCs w:val="24"/>
                <w:lang w:eastAsia="en-US"/>
              </w:rPr>
              <w:t>Диктант</w:t>
            </w:r>
            <w:r w:rsidRPr="00710FA6">
              <w:rPr>
                <w:rFonts w:ascii="Times New Roman" w:eastAsiaTheme="minorHAnsi" w:hAnsi="Times New Roman" w:cs="Times New Roman"/>
                <w:sz w:val="24"/>
                <w:szCs w:val="24"/>
                <w:lang w:eastAsia="en-US"/>
              </w:rPr>
              <w:t>по теме «Оформление предложений на письме»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Однокоренные слова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Родственные (однокоренные) слова.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Корень слова (первое представление).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Различение родственных (однокоренных) слов и синонимов, родственных (однокоренных) </w:t>
            </w:r>
            <w:r w:rsidRPr="00710FA6">
              <w:rPr>
                <w:rFonts w:ascii="Times New Roman" w:eastAsiaTheme="minorHAnsi" w:hAnsi="Times New Roman" w:cs="Times New Roman"/>
                <w:color w:val="231F20"/>
                <w:sz w:val="24"/>
                <w:szCs w:val="24"/>
                <w:lang w:eastAsia="en-US"/>
              </w:rPr>
              <w:lastRenderedPageBreak/>
              <w:t>слов и слов с омонимичными корнями.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Выделение корня в однокоренных словах.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Работа со словарём однокоренных слов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учебника.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Единообразное написание корня в однокоренных словах.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*Слова с непроверяемым написанием: </w:t>
            </w:r>
            <w:r w:rsidRPr="00710FA6">
              <w:rPr>
                <w:rFonts w:ascii="Times New Roman" w:eastAsiaTheme="minorHAnsi" w:hAnsi="Times New Roman" w:cs="Times New Roman"/>
                <w:i/>
                <w:iCs/>
                <w:color w:val="231F20"/>
                <w:sz w:val="24"/>
                <w:szCs w:val="24"/>
                <w:lang w:eastAsia="en-US"/>
              </w:rPr>
              <w:t>сахар (сахарный).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Формирование умения выполнять логические действия: анализ, сравнение, обобщение.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Слог. Ударение. Перенос слова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(повторение и уточнение представлений)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Слог как минимальная произносительная единица.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Слогообразующая роль гласных звуков.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Ударение. </w:t>
            </w:r>
            <w:r w:rsidRPr="00710FA6">
              <w:rPr>
                <w:rFonts w:ascii="Times New Roman" w:eastAsiaTheme="minorHAnsi" w:hAnsi="Times New Roman" w:cs="Times New Roman"/>
                <w:color w:val="231F20"/>
                <w:sz w:val="24"/>
                <w:szCs w:val="24"/>
                <w:lang w:eastAsia="en-US"/>
              </w:rPr>
              <w:t>Словесное и логическое (смысловое) ударение в предложении.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Словообразующая функция ударения. </w:t>
            </w:r>
            <w:r w:rsidRPr="00710FA6">
              <w:rPr>
                <w:rFonts w:ascii="Times New Roman" w:eastAsiaTheme="minorHAnsi" w:hAnsi="Times New Roman" w:cs="Times New Roman"/>
                <w:i/>
                <w:iCs/>
                <w:color w:val="231F20"/>
                <w:sz w:val="24"/>
                <w:szCs w:val="24"/>
                <w:lang w:eastAsia="en-US"/>
              </w:rPr>
              <w:t>Разноместность и подвижность русского ударения</w:t>
            </w:r>
            <w:r w:rsidRPr="00710FA6">
              <w:rPr>
                <w:rFonts w:ascii="Times New Roman" w:eastAsiaTheme="minorHAnsi" w:hAnsi="Times New Roman" w:cs="Times New Roman"/>
                <w:color w:val="231F20"/>
                <w:sz w:val="24"/>
                <w:szCs w:val="24"/>
                <w:lang w:eastAsia="en-US"/>
              </w:rPr>
              <w:t>. Произношение звуков и сочетаний звуков в соответствии с нормами современного русского языка.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Работа с орфоэпическим словарём.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Орфоэпические нормы современного русского литературного языка.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*Слова с непроверяемым написанием: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i/>
                <w:iCs/>
                <w:color w:val="231F20"/>
                <w:sz w:val="24"/>
                <w:szCs w:val="24"/>
                <w:lang w:eastAsia="en-US"/>
              </w:rPr>
              <w:t>извини(те), капуста.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Перенос слов по слогам</w:t>
            </w:r>
            <w:r w:rsidRPr="00710FA6">
              <w:rPr>
                <w:rFonts w:ascii="Times New Roman" w:eastAsiaTheme="minorHAnsi" w:hAnsi="Times New Roman" w:cs="Times New Roman"/>
                <w:color w:val="231F20"/>
                <w:sz w:val="24"/>
                <w:szCs w:val="24"/>
                <w:lang w:eastAsia="en-US"/>
              </w:rPr>
              <w:t>. Правила переноса части слова с одной строки на другую (</w:t>
            </w:r>
            <w:r w:rsidRPr="00710FA6">
              <w:rPr>
                <w:rFonts w:ascii="Times New Roman" w:eastAsiaTheme="minorHAnsi" w:hAnsi="Times New Roman" w:cs="Times New Roman"/>
                <w:i/>
                <w:iCs/>
                <w:color w:val="231F20"/>
                <w:sz w:val="24"/>
                <w:szCs w:val="24"/>
                <w:lang w:eastAsia="en-US"/>
              </w:rPr>
              <w:t>якорь, уче-ник, коль-цо, суб-бота, чай-ка</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lastRenderedPageBreak/>
              <w:t xml:space="preserve">*Слова с непроверяемым написанием: </w:t>
            </w:r>
            <w:r w:rsidRPr="00710FA6">
              <w:rPr>
                <w:rFonts w:ascii="Times New Roman" w:eastAsiaTheme="minorHAnsi" w:hAnsi="Times New Roman" w:cs="Times New Roman"/>
                <w:i/>
                <w:iCs/>
                <w:color w:val="231F20"/>
                <w:sz w:val="24"/>
                <w:szCs w:val="24"/>
                <w:lang w:eastAsia="en-US"/>
              </w:rPr>
              <w:t>жёлтый, посуда.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Формирование чувства ответственности за братьев наших меньших, попавших в беду, готовность прийти им на помощь (на основе нравственного содержания текстов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учебника).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Проверочная работа (диктант).</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Развитие речи</w:t>
            </w:r>
            <w:r w:rsidRPr="00710FA6">
              <w:rPr>
                <w:rFonts w:ascii="Times New Roman" w:eastAsiaTheme="minorHAnsi" w:hAnsi="Times New Roman" w:cs="Times New Roman"/>
                <w:color w:val="231F20"/>
                <w:sz w:val="24"/>
                <w:szCs w:val="24"/>
                <w:lang w:eastAsia="en-US"/>
              </w:rPr>
              <w:t>. Составление рассказа по серии сюжетных рисунков, вопросам и опорным словам</w:t>
            </w:r>
          </w:p>
        </w:tc>
        <w:tc>
          <w:tcPr>
            <w:tcW w:w="10248" w:type="dxa"/>
          </w:tcPr>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lastRenderedPageBreak/>
              <w:t xml:space="preserve">Определять </w:t>
            </w:r>
            <w:r w:rsidRPr="00710FA6">
              <w:rPr>
                <w:rFonts w:ascii="Times New Roman" w:eastAsiaTheme="minorHAnsi" w:hAnsi="Times New Roman" w:cs="Times New Roman"/>
                <w:color w:val="231F20"/>
                <w:sz w:val="24"/>
                <w:szCs w:val="24"/>
                <w:lang w:eastAsia="en-US"/>
              </w:rPr>
              <w:t>значение слова по толковому словарю.</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Объяснять </w:t>
            </w:r>
            <w:r w:rsidRPr="00710FA6">
              <w:rPr>
                <w:rFonts w:ascii="Times New Roman" w:eastAsiaTheme="minorHAnsi" w:hAnsi="Times New Roman" w:cs="Times New Roman"/>
                <w:color w:val="231F20"/>
                <w:sz w:val="24"/>
                <w:szCs w:val="24"/>
                <w:lang w:eastAsia="en-US"/>
              </w:rPr>
              <w:t>лексическое значение слова.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в тексте незнакомые слова.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Классифицировать </w:t>
            </w:r>
            <w:r w:rsidRPr="00710FA6">
              <w:rPr>
                <w:rFonts w:ascii="Times New Roman" w:eastAsiaTheme="minorHAnsi" w:hAnsi="Times New Roman" w:cs="Times New Roman"/>
                <w:color w:val="231F20"/>
                <w:sz w:val="24"/>
                <w:szCs w:val="24"/>
                <w:lang w:eastAsia="en-US"/>
              </w:rPr>
              <w:t>слова по тематическим группам.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Распознавать </w:t>
            </w:r>
            <w:r w:rsidRPr="00710FA6">
              <w:rPr>
                <w:rFonts w:ascii="Times New Roman" w:eastAsiaTheme="minorHAnsi" w:hAnsi="Times New Roman" w:cs="Times New Roman"/>
                <w:color w:val="231F20"/>
                <w:sz w:val="24"/>
                <w:szCs w:val="24"/>
                <w:lang w:eastAsia="en-US"/>
              </w:rPr>
              <w:t>многозначные слова, слова в прямом и переносном значениях.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 xml:space="preserve">со страничкой для любознательных. Наблюдать за этимологией слова </w:t>
            </w:r>
            <w:r w:rsidRPr="00710FA6">
              <w:rPr>
                <w:rFonts w:ascii="Times New Roman" w:eastAsiaTheme="minorHAnsi" w:hAnsi="Times New Roman" w:cs="Times New Roman"/>
                <w:i/>
                <w:iCs/>
                <w:color w:val="231F20"/>
                <w:sz w:val="24"/>
                <w:szCs w:val="24"/>
                <w:lang w:eastAsia="en-US"/>
              </w:rPr>
              <w:t>лопата</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с толковым и орфографическим словарями.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Создавать </w:t>
            </w:r>
            <w:r w:rsidRPr="00710FA6">
              <w:rPr>
                <w:rFonts w:ascii="Times New Roman" w:eastAsiaTheme="minorHAnsi" w:hAnsi="Times New Roman" w:cs="Times New Roman"/>
                <w:color w:val="231F20"/>
                <w:sz w:val="24"/>
                <w:szCs w:val="24"/>
                <w:lang w:eastAsia="en-US"/>
              </w:rPr>
              <w:t>в воображении яркие словесные образы, рисуемые авторами в пейзажных зарисовках.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Оценивать </w:t>
            </w:r>
            <w:r w:rsidRPr="00710FA6">
              <w:rPr>
                <w:rFonts w:ascii="Times New Roman" w:eastAsiaTheme="minorHAnsi" w:hAnsi="Times New Roman" w:cs="Times New Roman"/>
                <w:color w:val="231F20"/>
                <w:sz w:val="24"/>
                <w:szCs w:val="24"/>
                <w:lang w:eastAsia="en-US"/>
              </w:rPr>
              <w:t>эстетическую сторону речевого высказывания.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Распознавать </w:t>
            </w:r>
            <w:r w:rsidRPr="00710FA6">
              <w:rPr>
                <w:rFonts w:ascii="Times New Roman" w:eastAsiaTheme="minorHAnsi" w:hAnsi="Times New Roman" w:cs="Times New Roman"/>
                <w:color w:val="231F20"/>
                <w:sz w:val="24"/>
                <w:szCs w:val="24"/>
                <w:lang w:eastAsia="en-US"/>
              </w:rPr>
              <w:t>среди данных пар слов синонимы, антонимы.</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Подбирать </w:t>
            </w:r>
            <w:r w:rsidRPr="00710FA6">
              <w:rPr>
                <w:rFonts w:ascii="Times New Roman" w:eastAsiaTheme="minorHAnsi" w:hAnsi="Times New Roman" w:cs="Times New Roman"/>
                <w:color w:val="231F20"/>
                <w:sz w:val="24"/>
                <w:szCs w:val="24"/>
                <w:lang w:eastAsia="en-US"/>
              </w:rPr>
              <w:t>к слову синонимы, антонимы.</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со страничкой для любознательных.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Знакомиться </w:t>
            </w:r>
            <w:r w:rsidRPr="00710FA6">
              <w:rPr>
                <w:rFonts w:ascii="Times New Roman" w:eastAsiaTheme="minorHAnsi" w:hAnsi="Times New Roman" w:cs="Times New Roman"/>
                <w:color w:val="231F20"/>
                <w:sz w:val="24"/>
                <w:szCs w:val="24"/>
                <w:lang w:eastAsia="en-US"/>
              </w:rPr>
              <w:t xml:space="preserve">с этимологией слов </w:t>
            </w:r>
            <w:r w:rsidRPr="00710FA6">
              <w:rPr>
                <w:rFonts w:ascii="Times New Roman" w:eastAsiaTheme="minorHAnsi" w:hAnsi="Times New Roman" w:cs="Times New Roman"/>
                <w:i/>
                <w:iCs/>
                <w:color w:val="231F20"/>
                <w:sz w:val="24"/>
                <w:szCs w:val="24"/>
                <w:lang w:eastAsia="en-US"/>
              </w:rPr>
              <w:t xml:space="preserve">синоним </w:t>
            </w:r>
            <w:r w:rsidRPr="00710FA6">
              <w:rPr>
                <w:rFonts w:ascii="Times New Roman" w:eastAsiaTheme="minorHAnsi" w:hAnsi="Times New Roman" w:cs="Times New Roman"/>
                <w:color w:val="231F20"/>
                <w:sz w:val="24"/>
                <w:szCs w:val="24"/>
                <w:lang w:eastAsia="en-US"/>
              </w:rPr>
              <w:t xml:space="preserve">и </w:t>
            </w:r>
            <w:r w:rsidRPr="00710FA6">
              <w:rPr>
                <w:rFonts w:ascii="Times New Roman" w:eastAsiaTheme="minorHAnsi" w:hAnsi="Times New Roman" w:cs="Times New Roman"/>
                <w:i/>
                <w:iCs/>
                <w:color w:val="231F20"/>
                <w:sz w:val="24"/>
                <w:szCs w:val="24"/>
                <w:lang w:eastAsia="en-US"/>
              </w:rPr>
              <w:t>антоним.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 xml:space="preserve">со словарями синонимов и антонимов учебника. </w:t>
            </w: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нужную информацию о слове в этих словарях.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 xml:space="preserve">смысловое значение пословиц и </w:t>
            </w:r>
            <w:r w:rsidRPr="00710FA6">
              <w:rPr>
                <w:rFonts w:ascii="Times New Roman" w:eastAsiaTheme="minorHAnsi" w:hAnsi="Times New Roman" w:cs="Times New Roman"/>
                <w:b/>
                <w:bCs/>
                <w:color w:val="231F20"/>
                <w:sz w:val="24"/>
                <w:szCs w:val="24"/>
                <w:lang w:eastAsia="en-US"/>
              </w:rPr>
              <w:t xml:space="preserve">соотносить </w:t>
            </w:r>
            <w:r w:rsidRPr="00710FA6">
              <w:rPr>
                <w:rFonts w:ascii="Times New Roman" w:eastAsiaTheme="minorHAnsi" w:hAnsi="Times New Roman" w:cs="Times New Roman"/>
                <w:color w:val="231F20"/>
                <w:sz w:val="24"/>
                <w:szCs w:val="24"/>
                <w:lang w:eastAsia="en-US"/>
              </w:rPr>
              <w:t xml:space="preserve">их с определёнными жизненными ситуациями. </w:t>
            </w:r>
            <w:r w:rsidRPr="00710FA6">
              <w:rPr>
                <w:rFonts w:ascii="Times New Roman" w:eastAsiaTheme="minorHAnsi" w:hAnsi="Times New Roman" w:cs="Times New Roman"/>
                <w:b/>
                <w:bCs/>
                <w:color w:val="231F20"/>
                <w:sz w:val="24"/>
                <w:szCs w:val="24"/>
                <w:lang w:eastAsia="en-US"/>
              </w:rPr>
              <w:t xml:space="preserve">Анализировать </w:t>
            </w:r>
            <w:r w:rsidRPr="00710FA6">
              <w:rPr>
                <w:rFonts w:ascii="Times New Roman" w:eastAsiaTheme="minorHAnsi" w:hAnsi="Times New Roman" w:cs="Times New Roman"/>
                <w:color w:val="231F20"/>
                <w:sz w:val="24"/>
                <w:szCs w:val="24"/>
                <w:lang w:eastAsia="en-US"/>
              </w:rPr>
              <w:t>речевые высказывания с использованием в них языковых средств.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однокоренные слова в тексте и среди других слов.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Выделять </w:t>
            </w:r>
            <w:r w:rsidRPr="00710FA6">
              <w:rPr>
                <w:rFonts w:ascii="Times New Roman" w:eastAsiaTheme="minorHAnsi" w:hAnsi="Times New Roman" w:cs="Times New Roman"/>
                <w:color w:val="231F20"/>
                <w:sz w:val="24"/>
                <w:szCs w:val="24"/>
                <w:lang w:eastAsia="en-US"/>
              </w:rPr>
              <w:t xml:space="preserve">корень в однокоренных словах, </w:t>
            </w: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однокоренные слова и синонимы, однокоренные слова и слова с омонимичными корнями.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Группировать </w:t>
            </w:r>
            <w:r w:rsidRPr="00710FA6">
              <w:rPr>
                <w:rFonts w:ascii="Times New Roman" w:eastAsiaTheme="minorHAnsi" w:hAnsi="Times New Roman" w:cs="Times New Roman"/>
                <w:color w:val="231F20"/>
                <w:sz w:val="24"/>
                <w:szCs w:val="24"/>
                <w:lang w:eastAsia="en-US"/>
              </w:rPr>
              <w:t xml:space="preserve">однокоренные слова с разными корнями. </w:t>
            </w:r>
            <w:r w:rsidRPr="00710FA6">
              <w:rPr>
                <w:rFonts w:ascii="Times New Roman" w:eastAsiaTheme="minorHAnsi" w:hAnsi="Times New Roman" w:cs="Times New Roman"/>
                <w:b/>
                <w:bCs/>
                <w:color w:val="231F20"/>
                <w:sz w:val="24"/>
                <w:szCs w:val="24"/>
                <w:lang w:eastAsia="en-US"/>
              </w:rPr>
              <w:t xml:space="preserve">Доказывать </w:t>
            </w:r>
            <w:r w:rsidRPr="00710FA6">
              <w:rPr>
                <w:rFonts w:ascii="Times New Roman" w:eastAsiaTheme="minorHAnsi" w:hAnsi="Times New Roman" w:cs="Times New Roman"/>
                <w:color w:val="231F20"/>
                <w:sz w:val="24"/>
                <w:szCs w:val="24"/>
                <w:lang w:eastAsia="en-US"/>
              </w:rPr>
              <w:t xml:space="preserve">правильность выделения </w:t>
            </w:r>
            <w:r w:rsidRPr="00710FA6">
              <w:rPr>
                <w:rFonts w:ascii="Times New Roman" w:eastAsiaTheme="minorHAnsi" w:hAnsi="Times New Roman" w:cs="Times New Roman"/>
                <w:color w:val="231F20"/>
                <w:sz w:val="24"/>
                <w:szCs w:val="24"/>
                <w:lang w:eastAsia="en-US"/>
              </w:rPr>
              <w:lastRenderedPageBreak/>
              <w:t xml:space="preserve">корня в однокоренных словах. </w:t>
            </w: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с памяткой «Как найти корень слова».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Подбирать </w:t>
            </w:r>
            <w:r w:rsidRPr="00710FA6">
              <w:rPr>
                <w:rFonts w:ascii="Times New Roman" w:eastAsiaTheme="minorHAnsi" w:hAnsi="Times New Roman" w:cs="Times New Roman"/>
                <w:color w:val="231F20"/>
                <w:sz w:val="24"/>
                <w:szCs w:val="24"/>
                <w:lang w:eastAsia="en-US"/>
              </w:rPr>
              <w:t>однокоренные слова к данному слову и выделять в них корень.</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 xml:space="preserve">со словарём однокоренных слов учебника. </w:t>
            </w:r>
            <w:r w:rsidRPr="00710FA6">
              <w:rPr>
                <w:rFonts w:ascii="Times New Roman" w:eastAsiaTheme="minorHAnsi" w:hAnsi="Times New Roman" w:cs="Times New Roman"/>
                <w:b/>
                <w:bCs/>
                <w:color w:val="231F20"/>
                <w:sz w:val="24"/>
                <w:szCs w:val="24"/>
                <w:lang w:eastAsia="en-US"/>
              </w:rPr>
              <w:t xml:space="preserve">Производить </w:t>
            </w:r>
            <w:r w:rsidRPr="00710FA6">
              <w:rPr>
                <w:rFonts w:ascii="Times New Roman" w:eastAsiaTheme="minorHAnsi" w:hAnsi="Times New Roman" w:cs="Times New Roman"/>
                <w:color w:val="231F20"/>
                <w:sz w:val="24"/>
                <w:szCs w:val="24"/>
                <w:lang w:eastAsia="en-US"/>
              </w:rPr>
              <w:t>анализ, сравнение, обобщение при выделении в словах корня.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Делить </w:t>
            </w:r>
            <w:r w:rsidRPr="00710FA6">
              <w:rPr>
                <w:rFonts w:ascii="Times New Roman" w:eastAsiaTheme="minorHAnsi" w:hAnsi="Times New Roman" w:cs="Times New Roman"/>
                <w:color w:val="231F20"/>
                <w:sz w:val="24"/>
                <w:szCs w:val="24"/>
                <w:lang w:eastAsia="en-US"/>
              </w:rPr>
              <w:t xml:space="preserve">слова на слоги. </w:t>
            </w: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количество в слове слогов.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Классифицировать </w:t>
            </w:r>
            <w:r w:rsidRPr="00710FA6">
              <w:rPr>
                <w:rFonts w:ascii="Times New Roman" w:eastAsiaTheme="minorHAnsi" w:hAnsi="Times New Roman" w:cs="Times New Roman"/>
                <w:color w:val="231F20"/>
                <w:sz w:val="24"/>
                <w:szCs w:val="24"/>
                <w:lang w:eastAsia="en-US"/>
              </w:rPr>
              <w:t>слова по количеству в них слогов.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 xml:space="preserve">ударение в слове. </w:t>
            </w:r>
            <w:r w:rsidRPr="00710FA6">
              <w:rPr>
                <w:rFonts w:ascii="Times New Roman" w:eastAsiaTheme="minorHAnsi" w:hAnsi="Times New Roman" w:cs="Times New Roman"/>
                <w:b/>
                <w:bCs/>
                <w:color w:val="231F20"/>
                <w:sz w:val="24"/>
                <w:szCs w:val="24"/>
                <w:lang w:eastAsia="en-US"/>
              </w:rPr>
              <w:t xml:space="preserve">Наблюдать </w:t>
            </w:r>
            <w:r w:rsidRPr="00710FA6">
              <w:rPr>
                <w:rFonts w:ascii="Times New Roman" w:eastAsiaTheme="minorHAnsi" w:hAnsi="Times New Roman" w:cs="Times New Roman"/>
                <w:color w:val="231F20"/>
                <w:sz w:val="24"/>
                <w:szCs w:val="24"/>
                <w:lang w:eastAsia="en-US"/>
              </w:rPr>
              <w:t>за ролью словесного ударения.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ударные и безударные слоги.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Наблюдать </w:t>
            </w:r>
            <w:r w:rsidRPr="00710FA6">
              <w:rPr>
                <w:rFonts w:ascii="Times New Roman" w:eastAsiaTheme="minorHAnsi" w:hAnsi="Times New Roman" w:cs="Times New Roman"/>
                <w:color w:val="231F20"/>
                <w:sz w:val="24"/>
                <w:szCs w:val="24"/>
                <w:lang w:eastAsia="en-US"/>
              </w:rPr>
              <w:t>за разноместностью и подвижностью русского ударения.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простейшие слогоударные модели слов.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слова по заданной модели.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Сравнивать </w:t>
            </w:r>
            <w:r w:rsidRPr="00710FA6">
              <w:rPr>
                <w:rFonts w:ascii="Times New Roman" w:eastAsiaTheme="minorHAnsi" w:hAnsi="Times New Roman" w:cs="Times New Roman"/>
                <w:color w:val="231F20"/>
                <w:sz w:val="24"/>
                <w:szCs w:val="24"/>
                <w:lang w:eastAsia="en-US"/>
              </w:rPr>
              <w:t xml:space="preserve">модели слогоударной структуры слова и </w:t>
            </w:r>
            <w:r w:rsidRPr="00710FA6">
              <w:rPr>
                <w:rFonts w:ascii="Times New Roman" w:eastAsiaTheme="minorHAnsi" w:hAnsi="Times New Roman" w:cs="Times New Roman"/>
                <w:b/>
                <w:bCs/>
                <w:color w:val="231F20"/>
                <w:sz w:val="24"/>
                <w:szCs w:val="24"/>
                <w:lang w:eastAsia="en-US"/>
              </w:rPr>
              <w:t xml:space="preserve">подбирать </w:t>
            </w:r>
            <w:r w:rsidRPr="00710FA6">
              <w:rPr>
                <w:rFonts w:ascii="Times New Roman" w:eastAsiaTheme="minorHAnsi" w:hAnsi="Times New Roman" w:cs="Times New Roman"/>
                <w:color w:val="231F20"/>
                <w:sz w:val="24"/>
                <w:szCs w:val="24"/>
                <w:lang w:eastAsia="en-US"/>
              </w:rPr>
              <w:t>к ним слова.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 xml:space="preserve">с орфоэпическим словарём, </w:t>
            </w: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в нём нужную информацию о произношении слова.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Соблюдать </w:t>
            </w:r>
            <w:r w:rsidRPr="00710FA6">
              <w:rPr>
                <w:rFonts w:ascii="Times New Roman" w:eastAsiaTheme="minorHAnsi" w:hAnsi="Times New Roman" w:cs="Times New Roman"/>
                <w:color w:val="231F20"/>
                <w:sz w:val="24"/>
                <w:szCs w:val="24"/>
                <w:lang w:eastAsia="en-US"/>
              </w:rPr>
              <w:t>в практике речевого общения изучаемые нормы произношения слов.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Оценивать </w:t>
            </w:r>
            <w:r w:rsidRPr="00710FA6">
              <w:rPr>
                <w:rFonts w:ascii="Times New Roman" w:eastAsiaTheme="minorHAnsi" w:hAnsi="Times New Roman" w:cs="Times New Roman"/>
                <w:color w:val="231F20"/>
                <w:sz w:val="24"/>
                <w:szCs w:val="24"/>
                <w:lang w:eastAsia="en-US"/>
              </w:rPr>
              <w:t>в процессе совместной деятельности в парах правильность произношения слов.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Сравнивать </w:t>
            </w:r>
            <w:r w:rsidRPr="00710FA6">
              <w:rPr>
                <w:rFonts w:ascii="Times New Roman" w:eastAsiaTheme="minorHAnsi" w:hAnsi="Times New Roman" w:cs="Times New Roman"/>
                <w:color w:val="231F20"/>
                <w:sz w:val="24"/>
                <w:szCs w:val="24"/>
                <w:lang w:eastAsia="en-US"/>
              </w:rPr>
              <w:t>слова по возможности переноса слов с одной строки на другую (</w:t>
            </w:r>
            <w:r w:rsidRPr="00710FA6">
              <w:rPr>
                <w:rFonts w:ascii="Times New Roman" w:eastAsiaTheme="minorHAnsi" w:hAnsi="Times New Roman" w:cs="Times New Roman"/>
                <w:i/>
                <w:iCs/>
                <w:color w:val="231F20"/>
                <w:sz w:val="24"/>
                <w:szCs w:val="24"/>
                <w:lang w:eastAsia="en-US"/>
              </w:rPr>
              <w:t>крот, улей,зима</w:t>
            </w:r>
            <w:r w:rsidRPr="00710FA6">
              <w:rPr>
                <w:rFonts w:ascii="Times New Roman" w:eastAsiaTheme="minorHAnsi" w:hAnsi="Times New Roman" w:cs="Times New Roman"/>
                <w:color w:val="231F20"/>
                <w:sz w:val="24"/>
                <w:szCs w:val="24"/>
                <w:lang w:eastAsia="en-US"/>
              </w:rPr>
              <w:t xml:space="preserve">).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Переносить </w:t>
            </w:r>
            <w:r w:rsidRPr="00710FA6">
              <w:rPr>
                <w:rFonts w:ascii="Times New Roman" w:eastAsiaTheme="minorHAnsi" w:hAnsi="Times New Roman" w:cs="Times New Roman"/>
                <w:color w:val="231F20"/>
                <w:sz w:val="24"/>
                <w:szCs w:val="24"/>
                <w:lang w:eastAsia="en-US"/>
              </w:rPr>
              <w:t xml:space="preserve">слова по слогам.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способы переноса (</w:t>
            </w:r>
            <w:r w:rsidRPr="00710FA6">
              <w:rPr>
                <w:rFonts w:ascii="Times New Roman" w:eastAsiaTheme="minorHAnsi" w:hAnsi="Times New Roman" w:cs="Times New Roman"/>
                <w:i/>
                <w:iCs/>
                <w:color w:val="231F20"/>
                <w:sz w:val="24"/>
                <w:szCs w:val="24"/>
                <w:lang w:eastAsia="en-US"/>
              </w:rPr>
              <w:t>ко-локольчик,коло-кольчик, колоколь-чик</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Оценивать </w:t>
            </w:r>
            <w:r w:rsidRPr="00710FA6">
              <w:rPr>
                <w:rFonts w:ascii="Times New Roman" w:eastAsiaTheme="minorHAnsi" w:hAnsi="Times New Roman" w:cs="Times New Roman"/>
                <w:color w:val="231F20"/>
                <w:sz w:val="24"/>
                <w:szCs w:val="24"/>
                <w:lang w:eastAsia="en-US"/>
              </w:rPr>
              <w:t>свои достижения при выполнении заданий «Проверь себя» в учебнике и по электронному приложению.</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рассказ по серии сюжетных рисунков, вопросам и опорным словам</w:t>
            </w:r>
          </w:p>
        </w:tc>
      </w:tr>
      <w:tr w:rsidR="00710FA6" w:rsidRPr="00710FA6" w:rsidTr="00710FA6">
        <w:tc>
          <w:tcPr>
            <w:tcW w:w="15276" w:type="dxa"/>
            <w:gridSpan w:val="2"/>
          </w:tcPr>
          <w:p w:rsidR="00710FA6" w:rsidRPr="00710FA6" w:rsidRDefault="00710FA6" w:rsidP="00710FA6">
            <w:pPr>
              <w:jc w:val="center"/>
              <w:rPr>
                <w:rFonts w:ascii="Times New Roman" w:eastAsiaTheme="minorHAnsi" w:hAnsi="Times New Roman" w:cs="Times New Roman"/>
                <w:b/>
                <w:iCs/>
                <w:sz w:val="24"/>
                <w:szCs w:val="24"/>
                <w:lang w:val="en-US" w:eastAsia="en-US"/>
              </w:rPr>
            </w:pPr>
            <w:r w:rsidRPr="00710FA6">
              <w:rPr>
                <w:rFonts w:ascii="Times New Roman" w:eastAsiaTheme="minorHAnsi" w:hAnsi="Times New Roman" w:cs="Times New Roman"/>
                <w:b/>
                <w:iCs/>
                <w:sz w:val="24"/>
                <w:szCs w:val="24"/>
                <w:lang w:eastAsia="en-US"/>
              </w:rPr>
              <w:lastRenderedPageBreak/>
              <w:t>Звуки и буквы (63 ч)</w:t>
            </w:r>
          </w:p>
        </w:tc>
      </w:tr>
      <w:tr w:rsidR="00710FA6" w:rsidRPr="00710FA6" w:rsidTr="00710FA6">
        <w:tc>
          <w:tcPr>
            <w:tcW w:w="5028" w:type="dxa"/>
          </w:tcPr>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Звуки и буквы </w:t>
            </w:r>
            <w:r w:rsidRPr="00710FA6">
              <w:rPr>
                <w:rFonts w:ascii="Times New Roman" w:eastAsiaTheme="minorHAnsi" w:hAnsi="Times New Roman" w:cs="Times New Roman"/>
                <w:color w:val="231F20"/>
                <w:sz w:val="24"/>
                <w:szCs w:val="24"/>
                <w:lang w:eastAsia="en-US"/>
              </w:rPr>
              <w:t xml:space="preserve">(повторение и уточнение представлений)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Различие звуков и букв.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Звуки и их обозначение буквами на письме.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Условные звуковые обозначения слов.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Замена звука буквой и наоборот.</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*Слово с непроверяемым написанием: </w:t>
            </w:r>
            <w:r w:rsidRPr="00710FA6">
              <w:rPr>
                <w:rFonts w:ascii="Times New Roman" w:eastAsiaTheme="minorHAnsi" w:hAnsi="Times New Roman" w:cs="Times New Roman"/>
                <w:i/>
                <w:iCs/>
                <w:color w:val="231F20"/>
                <w:sz w:val="24"/>
                <w:szCs w:val="24"/>
                <w:lang w:eastAsia="en-US"/>
              </w:rPr>
              <w:t>октябрь.</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Русский алфавит, или Азбука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Значение алфавита. Знание алфавита: правильное называние букв, знание их последовательности. Употребление прописной (заглавной) буквы.</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Использование алфавита при работе со словарями.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i/>
                <w:iCs/>
                <w:color w:val="231F20"/>
                <w:sz w:val="24"/>
                <w:szCs w:val="24"/>
                <w:lang w:eastAsia="en-US"/>
              </w:rPr>
              <w:t>*</w:t>
            </w:r>
            <w:r w:rsidRPr="00710FA6">
              <w:rPr>
                <w:rFonts w:ascii="Times New Roman" w:eastAsiaTheme="minorHAnsi" w:hAnsi="Times New Roman" w:cs="Times New Roman"/>
                <w:color w:val="231F20"/>
                <w:sz w:val="24"/>
                <w:szCs w:val="24"/>
                <w:lang w:eastAsia="en-US"/>
              </w:rPr>
              <w:t xml:space="preserve">Слова с непроверяемым написанием: </w:t>
            </w:r>
            <w:r w:rsidRPr="00710FA6">
              <w:rPr>
                <w:rFonts w:ascii="Times New Roman" w:eastAsiaTheme="minorHAnsi" w:hAnsi="Times New Roman" w:cs="Times New Roman"/>
                <w:i/>
                <w:iCs/>
                <w:color w:val="231F20"/>
                <w:sz w:val="24"/>
                <w:szCs w:val="24"/>
                <w:lang w:eastAsia="en-US"/>
              </w:rPr>
              <w:lastRenderedPageBreak/>
              <w:t>алфавит, ноябрь.</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Сведения из истории русского языка: о самых молодых буквах в алфавите, о прописных и строчных буквах и др.</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Проверочная работа.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Гласные звуки </w:t>
            </w:r>
            <w:r w:rsidRPr="00710FA6">
              <w:rPr>
                <w:rFonts w:ascii="Times New Roman" w:eastAsiaTheme="minorHAnsi" w:hAnsi="Times New Roman" w:cs="Times New Roman"/>
                <w:color w:val="231F20"/>
                <w:sz w:val="24"/>
                <w:szCs w:val="24"/>
                <w:lang w:eastAsia="en-US"/>
              </w:rPr>
              <w:t xml:space="preserve">(повторение и обобщение представлений)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Признаки гласного звука.</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Смыслоразличительная и слогообразующая роль гласных звуков. Буквы, обозначающие гласные звуки.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Буквы </w:t>
            </w:r>
            <w:r w:rsidRPr="00710FA6">
              <w:rPr>
                <w:rFonts w:ascii="Times New Roman" w:eastAsiaTheme="minorHAnsi" w:hAnsi="Times New Roman" w:cs="Times New Roman"/>
                <w:b/>
                <w:bCs/>
                <w:color w:val="231F20"/>
                <w:sz w:val="24"/>
                <w:szCs w:val="24"/>
                <w:lang w:eastAsia="en-US"/>
              </w:rPr>
              <w:t xml:space="preserve">е, ё, ю, я </w:t>
            </w:r>
            <w:r w:rsidRPr="00710FA6">
              <w:rPr>
                <w:rFonts w:ascii="Times New Roman" w:eastAsiaTheme="minorHAnsi" w:hAnsi="Times New Roman" w:cs="Times New Roman"/>
                <w:color w:val="231F20"/>
                <w:sz w:val="24"/>
                <w:szCs w:val="24"/>
                <w:lang w:eastAsia="en-US"/>
              </w:rPr>
              <w:t>и их функции в слове: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обозначают один гласный звук и указывают на мягкость предшествующего согласного звука на письме; обозначают в определённых позициях два звука — согласный звук [й’] и последующий гласный звук.</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Сведения об источниках пополнения словарного запаса русского языка.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Формирование на основе нравственного содержания текстов учебника готовности оказывать помощь тем, кто в этом нуждается.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Развитие речи</w:t>
            </w:r>
            <w:r w:rsidRPr="00710FA6">
              <w:rPr>
                <w:rFonts w:ascii="Times New Roman" w:eastAsiaTheme="minorHAnsi" w:hAnsi="Times New Roman" w:cs="Times New Roman"/>
                <w:color w:val="231F20"/>
                <w:sz w:val="24"/>
                <w:szCs w:val="24"/>
                <w:lang w:eastAsia="en-US"/>
              </w:rPr>
              <w:t>. Работа с текстом. Запись ответов на вопросы к тексту.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Правописание слов с безударным гласным звуком в корне </w:t>
            </w:r>
            <w:r w:rsidRPr="00710FA6">
              <w:rPr>
                <w:rFonts w:ascii="Times New Roman" w:eastAsiaTheme="minorHAnsi" w:hAnsi="Times New Roman" w:cs="Times New Roman"/>
                <w:color w:val="231F20"/>
                <w:sz w:val="24"/>
                <w:szCs w:val="24"/>
                <w:lang w:eastAsia="en-US"/>
              </w:rPr>
              <w:t>Произношение ударного гласного звука в корне слова и его обозначение на письме.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Произношение безударного гласного звука в </w:t>
            </w:r>
            <w:r w:rsidRPr="00710FA6">
              <w:rPr>
                <w:rFonts w:ascii="Times New Roman" w:eastAsiaTheme="minorHAnsi" w:hAnsi="Times New Roman" w:cs="Times New Roman"/>
                <w:color w:val="231F20"/>
                <w:sz w:val="24"/>
                <w:szCs w:val="24"/>
                <w:lang w:eastAsia="en-US"/>
              </w:rPr>
              <w:lastRenderedPageBreak/>
              <w:t>корне слова и его обозначение на письме.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Особенности проверяемых и проверочных слов (для правила обозначения буквой безударного гласного звука в корне слова).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Способы проверки написания буквы, обозначающей безударный гласный звук в корне слова (изменение формы слова и подбор однокоренных слов с ударным гласным).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Представление об орфограмме. Проверяемые и непроверяемые орфограммы.</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Слова с непроверяемой буквой безударного гласного звука (</w:t>
            </w:r>
            <w:r w:rsidRPr="00710FA6">
              <w:rPr>
                <w:rFonts w:ascii="Times New Roman" w:eastAsiaTheme="minorHAnsi" w:hAnsi="Times New Roman" w:cs="Times New Roman"/>
                <w:i/>
                <w:iCs/>
                <w:color w:val="231F20"/>
                <w:sz w:val="24"/>
                <w:szCs w:val="24"/>
                <w:lang w:eastAsia="en-US"/>
              </w:rPr>
              <w:t>в</w:t>
            </w:r>
            <w:r w:rsidRPr="00710FA6">
              <w:rPr>
                <w:rFonts w:ascii="Times New Roman" w:eastAsiaTheme="minorHAnsi" w:hAnsi="Times New Roman" w:cs="Times New Roman"/>
                <w:b/>
                <w:bCs/>
                <w:i/>
                <w:iCs/>
                <w:color w:val="231F20"/>
                <w:sz w:val="24"/>
                <w:szCs w:val="24"/>
                <w:lang w:eastAsia="en-US"/>
              </w:rPr>
              <w:t>о</w:t>
            </w:r>
            <w:r w:rsidRPr="00710FA6">
              <w:rPr>
                <w:rFonts w:ascii="Times New Roman" w:eastAsiaTheme="minorHAnsi" w:hAnsi="Times New Roman" w:cs="Times New Roman"/>
                <w:i/>
                <w:iCs/>
                <w:color w:val="231F20"/>
                <w:sz w:val="24"/>
                <w:szCs w:val="24"/>
                <w:lang w:eastAsia="en-US"/>
              </w:rPr>
              <w:t>рона, с</w:t>
            </w:r>
            <w:r w:rsidRPr="00710FA6">
              <w:rPr>
                <w:rFonts w:ascii="Times New Roman" w:eastAsiaTheme="minorHAnsi" w:hAnsi="Times New Roman" w:cs="Times New Roman"/>
                <w:b/>
                <w:bCs/>
                <w:i/>
                <w:iCs/>
                <w:color w:val="231F20"/>
                <w:sz w:val="24"/>
                <w:szCs w:val="24"/>
                <w:lang w:eastAsia="en-US"/>
              </w:rPr>
              <w:t>о</w:t>
            </w:r>
            <w:r w:rsidRPr="00710FA6">
              <w:rPr>
                <w:rFonts w:ascii="Times New Roman" w:eastAsiaTheme="minorHAnsi" w:hAnsi="Times New Roman" w:cs="Times New Roman"/>
                <w:i/>
                <w:iCs/>
                <w:color w:val="231F20"/>
                <w:sz w:val="24"/>
                <w:szCs w:val="24"/>
                <w:lang w:eastAsia="en-US"/>
              </w:rPr>
              <w:t xml:space="preserve">рока </w:t>
            </w:r>
            <w:r w:rsidRPr="00710FA6">
              <w:rPr>
                <w:rFonts w:ascii="Times New Roman" w:eastAsiaTheme="minorHAnsi" w:hAnsi="Times New Roman" w:cs="Times New Roman"/>
                <w:color w:val="231F20"/>
                <w:sz w:val="24"/>
                <w:szCs w:val="24"/>
                <w:lang w:eastAsia="en-US"/>
              </w:rPr>
              <w:t>и др.).</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*Слова с непроверяемым написанием: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i/>
                <w:iCs/>
                <w:color w:val="231F20"/>
                <w:sz w:val="24"/>
                <w:szCs w:val="24"/>
                <w:lang w:eastAsia="en-US"/>
              </w:rPr>
              <w:t>одежда, снегирь, лягушка, земляника, малина, молоток.</w:t>
            </w:r>
          </w:p>
          <w:p w:rsidR="00710FA6" w:rsidRPr="00710FA6" w:rsidRDefault="00710FA6" w:rsidP="00710FA6">
            <w:pPr>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Проверочный диктант.</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 xml:space="preserve">Развитие речи. </w:t>
            </w:r>
            <w:r w:rsidRPr="00710FA6">
              <w:rPr>
                <w:rFonts w:ascii="Times New Roman" w:eastAsiaTheme="minorHAnsi" w:hAnsi="Times New Roman" w:cs="Times New Roman"/>
                <w:color w:val="231F20"/>
                <w:sz w:val="24"/>
                <w:szCs w:val="24"/>
                <w:lang w:eastAsia="en-US"/>
              </w:rPr>
              <w:t>Наблюдение за использованием в речи фразеологизмов как выразительных средств языка.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Составление текста из предложений с нарушенным порядком повествования.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Коллективное составление рассказа по репродукции картины С. А. Тутунова «Зима пришла. Детство».</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Согласные звуки </w:t>
            </w:r>
            <w:r w:rsidRPr="00710FA6">
              <w:rPr>
                <w:rFonts w:ascii="Times New Roman" w:eastAsiaTheme="minorHAnsi" w:hAnsi="Times New Roman" w:cs="Times New Roman"/>
                <w:color w:val="231F20"/>
                <w:sz w:val="24"/>
                <w:szCs w:val="24"/>
                <w:lang w:eastAsia="en-US"/>
              </w:rPr>
              <w:t xml:space="preserve">(повторение и углубление представлений)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Признаки согласного звука.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Смыслоразличительная роль согласных звуков в слове.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*Слова с непроверяемым написанием: </w:t>
            </w:r>
            <w:r w:rsidRPr="00710FA6">
              <w:rPr>
                <w:rFonts w:ascii="Times New Roman" w:eastAsiaTheme="minorHAnsi" w:hAnsi="Times New Roman" w:cs="Times New Roman"/>
                <w:i/>
                <w:iCs/>
                <w:color w:val="231F20"/>
                <w:sz w:val="24"/>
                <w:szCs w:val="24"/>
                <w:lang w:eastAsia="en-US"/>
              </w:rPr>
              <w:t>мороз (морозный).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Формирование на основе содержания текстов </w:t>
            </w:r>
            <w:r w:rsidRPr="00710FA6">
              <w:rPr>
                <w:rFonts w:ascii="Times New Roman" w:eastAsiaTheme="minorHAnsi" w:hAnsi="Times New Roman" w:cs="Times New Roman"/>
                <w:color w:val="231F20"/>
                <w:sz w:val="24"/>
                <w:szCs w:val="24"/>
                <w:lang w:eastAsia="en-US"/>
              </w:rPr>
              <w:lastRenderedPageBreak/>
              <w:t>учебника чувства уважения к старшим по возрасту и готовности оказать им посильную помощь.</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 xml:space="preserve">Развитие речи. </w:t>
            </w:r>
            <w:r w:rsidRPr="00710FA6">
              <w:rPr>
                <w:rFonts w:ascii="Times New Roman" w:eastAsiaTheme="minorHAnsi" w:hAnsi="Times New Roman" w:cs="Times New Roman"/>
                <w:color w:val="231F20"/>
                <w:sz w:val="24"/>
                <w:szCs w:val="24"/>
                <w:lang w:eastAsia="en-US"/>
              </w:rPr>
              <w:t>Восстановление деформированного текста по рисунку.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Согласный звук [й’] и буква «и крат-</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кое</w:t>
            </w:r>
            <w:r w:rsidRPr="00710FA6">
              <w:rPr>
                <w:rFonts w:ascii="Times New Roman" w:eastAsiaTheme="minorHAnsi" w:hAnsi="Times New Roman" w:cs="Times New Roman"/>
                <w:color w:val="231F20"/>
                <w:sz w:val="24"/>
                <w:szCs w:val="24"/>
                <w:lang w:eastAsia="en-US"/>
              </w:rPr>
              <w:t xml:space="preserve">»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*Слова с непроверяемым написанием: </w:t>
            </w:r>
            <w:r w:rsidRPr="00710FA6">
              <w:rPr>
                <w:rFonts w:ascii="Times New Roman" w:eastAsiaTheme="minorHAnsi" w:hAnsi="Times New Roman" w:cs="Times New Roman"/>
                <w:i/>
                <w:iCs/>
                <w:color w:val="231F20"/>
                <w:sz w:val="24"/>
                <w:szCs w:val="24"/>
                <w:lang w:eastAsia="en-US"/>
              </w:rPr>
              <w:t>урожай (урожайный).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Слова с удвоенными согласными </w:t>
            </w:r>
            <w:r w:rsidRPr="00710FA6">
              <w:rPr>
                <w:rFonts w:ascii="Times New Roman" w:eastAsiaTheme="minorHAnsi" w:hAnsi="Times New Roman" w:cs="Times New Roman"/>
                <w:color w:val="231F20"/>
                <w:sz w:val="24"/>
                <w:szCs w:val="24"/>
                <w:lang w:eastAsia="en-US"/>
              </w:rPr>
              <w:t>Произношение и написание слов с удвоенными согласными.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*Слова с непроверяемым написанием: </w:t>
            </w:r>
            <w:r w:rsidRPr="00710FA6">
              <w:rPr>
                <w:rFonts w:ascii="Times New Roman" w:eastAsiaTheme="minorHAnsi" w:hAnsi="Times New Roman" w:cs="Times New Roman"/>
                <w:i/>
                <w:iCs/>
                <w:color w:val="231F20"/>
                <w:sz w:val="24"/>
                <w:szCs w:val="24"/>
                <w:lang w:eastAsia="en-US"/>
              </w:rPr>
              <w:t>суббота (субботний).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Развитие речи</w:t>
            </w:r>
            <w:r w:rsidRPr="00710FA6">
              <w:rPr>
                <w:rFonts w:ascii="Times New Roman" w:eastAsiaTheme="minorHAnsi" w:hAnsi="Times New Roman" w:cs="Times New Roman"/>
                <w:color w:val="231F20"/>
                <w:sz w:val="24"/>
                <w:szCs w:val="24"/>
                <w:lang w:eastAsia="en-US"/>
              </w:rPr>
              <w:t>. Коллективное составление рассказа по репродукции картины А. С. Степанова «Лоси» и по опорным словам.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Проект «И в шутку и всерьёз». </w:t>
            </w:r>
            <w:r w:rsidRPr="00710FA6">
              <w:rPr>
                <w:rFonts w:ascii="Times New Roman" w:eastAsiaTheme="minorHAnsi" w:hAnsi="Times New Roman" w:cs="Times New Roman"/>
                <w:color w:val="231F20"/>
                <w:sz w:val="24"/>
                <w:szCs w:val="24"/>
                <w:lang w:eastAsia="en-US"/>
              </w:rPr>
              <w:t>Создание нового информационного объекта — занимательных заданий по русскому языку.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Твёрдые и мягкие согласные звуки и буквы для их обозначения </w:t>
            </w:r>
            <w:r w:rsidRPr="00710FA6">
              <w:rPr>
                <w:rFonts w:ascii="Times New Roman" w:eastAsiaTheme="minorHAnsi" w:hAnsi="Times New Roman" w:cs="Times New Roman"/>
                <w:color w:val="231F20"/>
                <w:sz w:val="24"/>
                <w:szCs w:val="24"/>
                <w:lang w:eastAsia="en-US"/>
              </w:rPr>
              <w:t xml:space="preserve">Обозначение мягкости согласных звуков на письме буквами </w:t>
            </w:r>
            <w:r w:rsidRPr="00710FA6">
              <w:rPr>
                <w:rFonts w:ascii="Times New Roman" w:eastAsiaTheme="minorHAnsi" w:hAnsi="Times New Roman" w:cs="Times New Roman"/>
                <w:b/>
                <w:bCs/>
                <w:color w:val="231F20"/>
                <w:sz w:val="24"/>
                <w:szCs w:val="24"/>
                <w:lang w:eastAsia="en-US"/>
              </w:rPr>
              <w:t>и, е, ё, ю, я, ь</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Формирование бережного отношения к материальным ценностям, к тому, что создано трудом человека, на основе содержания текстов учебника.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Мягкий знак (ь)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lastRenderedPageBreak/>
              <w:t>Правописание мягкого знака (ь) на конце и в середине слова перед другими согласными.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Правописание слов с мягким знаком (ь) на конце и в середине перед согласным.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*Слова с непроверяемым написанием: </w:t>
            </w:r>
            <w:r w:rsidRPr="00710FA6">
              <w:rPr>
                <w:rFonts w:ascii="Times New Roman" w:eastAsiaTheme="minorHAnsi" w:hAnsi="Times New Roman" w:cs="Times New Roman"/>
                <w:i/>
                <w:iCs/>
                <w:color w:val="231F20"/>
                <w:sz w:val="24"/>
                <w:szCs w:val="24"/>
                <w:lang w:eastAsia="en-US"/>
              </w:rPr>
              <w:t>декабрь, мебель, коньки</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Развитие на основе текстов учебника положительных качеств личности: скромности, бережливости, совестливости.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Развитие речи</w:t>
            </w:r>
            <w:r w:rsidRPr="00710FA6">
              <w:rPr>
                <w:rFonts w:ascii="Times New Roman" w:eastAsiaTheme="minorHAnsi" w:hAnsi="Times New Roman" w:cs="Times New Roman"/>
                <w:color w:val="231F20"/>
                <w:sz w:val="24"/>
                <w:szCs w:val="24"/>
                <w:lang w:eastAsia="en-US"/>
              </w:rPr>
              <w:t>. Работа с текстом. Составление ответов на вопросы к тексту.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Проект «Пишем письмо».</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Правописание буквосочетаний с шипящими звуками.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Буквосочетания </w:t>
            </w:r>
            <w:r w:rsidRPr="00710FA6">
              <w:rPr>
                <w:rFonts w:ascii="Times New Roman" w:eastAsiaTheme="minorHAnsi" w:hAnsi="Times New Roman" w:cs="Times New Roman"/>
                <w:b/>
                <w:bCs/>
                <w:color w:val="231F20"/>
                <w:sz w:val="24"/>
                <w:szCs w:val="24"/>
                <w:lang w:eastAsia="en-US"/>
              </w:rPr>
              <w:t>чк, чн, чт, щн, нч</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Орфоэпические нормы произношения слов с сочетаниями </w:t>
            </w:r>
            <w:r w:rsidRPr="00710FA6">
              <w:rPr>
                <w:rFonts w:ascii="Times New Roman" w:eastAsiaTheme="minorHAnsi" w:hAnsi="Times New Roman" w:cs="Times New Roman"/>
                <w:b/>
                <w:bCs/>
                <w:color w:val="231F20"/>
                <w:sz w:val="24"/>
                <w:szCs w:val="24"/>
                <w:lang w:eastAsia="en-US"/>
              </w:rPr>
              <w:t>чн, чт</w:t>
            </w:r>
            <w:r w:rsidRPr="00710FA6">
              <w:rPr>
                <w:rFonts w:ascii="Times New Roman" w:eastAsiaTheme="minorHAnsi" w:hAnsi="Times New Roman" w:cs="Times New Roman"/>
                <w:color w:val="231F20"/>
                <w:sz w:val="24"/>
                <w:szCs w:val="24"/>
                <w:lang w:eastAsia="en-US"/>
              </w:rPr>
              <w:t>(</w:t>
            </w:r>
            <w:r w:rsidRPr="00710FA6">
              <w:rPr>
                <w:rFonts w:ascii="Times New Roman" w:eastAsiaTheme="minorHAnsi" w:hAnsi="Times New Roman" w:cs="Times New Roman"/>
                <w:i/>
                <w:iCs/>
                <w:color w:val="231F20"/>
                <w:sz w:val="24"/>
                <w:szCs w:val="24"/>
                <w:lang w:eastAsia="en-US"/>
              </w:rPr>
              <w:t>[ш]то, наро[ш]но</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Правописание сочетаний </w:t>
            </w:r>
            <w:r w:rsidRPr="00710FA6">
              <w:rPr>
                <w:rFonts w:ascii="Times New Roman" w:eastAsiaTheme="minorHAnsi" w:hAnsi="Times New Roman" w:cs="Times New Roman"/>
                <w:b/>
                <w:bCs/>
                <w:color w:val="231F20"/>
                <w:sz w:val="24"/>
                <w:szCs w:val="24"/>
                <w:lang w:eastAsia="en-US"/>
              </w:rPr>
              <w:t>чк, чн, чт, щн, нч</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*Слова с непроверяемым написанием: </w:t>
            </w:r>
            <w:r w:rsidRPr="00710FA6">
              <w:rPr>
                <w:rFonts w:ascii="Times New Roman" w:eastAsiaTheme="minorHAnsi" w:hAnsi="Times New Roman" w:cs="Times New Roman"/>
                <w:i/>
                <w:iCs/>
                <w:color w:val="231F20"/>
                <w:sz w:val="24"/>
                <w:szCs w:val="24"/>
                <w:lang w:eastAsia="en-US"/>
              </w:rPr>
              <w:t>тарелка</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Развитие речи</w:t>
            </w:r>
            <w:r w:rsidRPr="00710FA6">
              <w:rPr>
                <w:rFonts w:ascii="Times New Roman" w:eastAsiaTheme="minorHAnsi" w:hAnsi="Times New Roman" w:cs="Times New Roman"/>
                <w:color w:val="231F20"/>
                <w:sz w:val="24"/>
                <w:szCs w:val="24"/>
                <w:lang w:eastAsia="en-US"/>
              </w:rPr>
              <w:t>. Работа с текстом.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Проект «Рифма». </w:t>
            </w:r>
            <w:r w:rsidRPr="00710FA6">
              <w:rPr>
                <w:rFonts w:ascii="Times New Roman" w:eastAsiaTheme="minorHAnsi" w:hAnsi="Times New Roman" w:cs="Times New Roman"/>
                <w:color w:val="231F20"/>
                <w:sz w:val="24"/>
                <w:szCs w:val="24"/>
                <w:lang w:eastAsia="en-US"/>
              </w:rPr>
              <w:t>Формирование мотивации к исследовательской и творческой деятельности.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Буквосочетания </w:t>
            </w:r>
            <w:r w:rsidRPr="00710FA6">
              <w:rPr>
                <w:rFonts w:ascii="Times New Roman" w:eastAsiaTheme="minorHAnsi" w:hAnsi="Times New Roman" w:cs="Times New Roman"/>
                <w:b/>
                <w:bCs/>
                <w:color w:val="231F20"/>
                <w:sz w:val="24"/>
                <w:szCs w:val="24"/>
                <w:lang w:eastAsia="en-US"/>
              </w:rPr>
              <w:t>жи—ши, ча—ща, чу—щу.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Правописание буквосочетаний </w:t>
            </w:r>
            <w:r w:rsidRPr="00710FA6">
              <w:rPr>
                <w:rFonts w:ascii="Times New Roman" w:eastAsiaTheme="minorHAnsi" w:hAnsi="Times New Roman" w:cs="Times New Roman"/>
                <w:b/>
                <w:bCs/>
                <w:color w:val="231F20"/>
                <w:sz w:val="24"/>
                <w:szCs w:val="24"/>
                <w:lang w:eastAsia="en-US"/>
              </w:rPr>
              <w:t>жи—ши, ча—ща, чу—щу</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*Слова с непроверяемым написанием: </w:t>
            </w:r>
            <w:r w:rsidRPr="00710FA6">
              <w:rPr>
                <w:rFonts w:ascii="Times New Roman" w:eastAsiaTheme="minorHAnsi" w:hAnsi="Times New Roman" w:cs="Times New Roman"/>
                <w:i/>
                <w:iCs/>
                <w:color w:val="231F20"/>
                <w:sz w:val="24"/>
                <w:szCs w:val="24"/>
                <w:lang w:eastAsia="en-US"/>
              </w:rPr>
              <w:lastRenderedPageBreak/>
              <w:t>товарищ, щавель, метель.</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Проверочный диктант.</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 xml:space="preserve">Развитие речи. </w:t>
            </w:r>
            <w:r w:rsidRPr="00710FA6">
              <w:rPr>
                <w:rFonts w:ascii="Times New Roman" w:eastAsiaTheme="minorHAnsi" w:hAnsi="Times New Roman" w:cs="Times New Roman"/>
                <w:color w:val="231F20"/>
                <w:sz w:val="24"/>
                <w:szCs w:val="24"/>
                <w:lang w:eastAsia="en-US"/>
              </w:rPr>
              <w:t>Работа с предложением и текстом.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Звонкие и глухие согласные звуки </w:t>
            </w:r>
            <w:r w:rsidRPr="00710FA6">
              <w:rPr>
                <w:rFonts w:ascii="Times New Roman" w:eastAsiaTheme="minorHAnsi" w:hAnsi="Times New Roman" w:cs="Times New Roman"/>
                <w:color w:val="231F20"/>
                <w:sz w:val="24"/>
                <w:szCs w:val="24"/>
                <w:lang w:eastAsia="en-US"/>
              </w:rPr>
              <w:t>Звонкие и глухие согласные звуки (парные и непарные) и их обозначение буквами.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Правописание слов с парным по глухости-звонкости согласным на конце слова и перед согласным.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Произношение парного по глухости-звонкости согласного звука на конце слова и в корне перед согласным и его обозначение буквой на письме.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Особенности проверяемых и проверочных слов для правила обозначения буквой парного по глухости-звонкости согласного звука на конце слова и перед согласным.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Способы проверки написания буквы, обозначающей парный по глухости-звонкости согласный звук, на конце слова или перед согласным в корне (кроме сонорного): изменение формы слова, подбор однокоренного слова.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Формирование умений ставить перед собой орфографическую задачу при написании слов, определять пути её решения, решать её в соответствии с изученным правилом.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*Слова с непроверяемым написанием: </w:t>
            </w:r>
            <w:r w:rsidRPr="00710FA6">
              <w:rPr>
                <w:rFonts w:ascii="Times New Roman" w:eastAsiaTheme="minorHAnsi" w:hAnsi="Times New Roman" w:cs="Times New Roman"/>
                <w:i/>
                <w:iCs/>
                <w:color w:val="231F20"/>
                <w:sz w:val="24"/>
                <w:szCs w:val="24"/>
                <w:lang w:eastAsia="en-US"/>
              </w:rPr>
              <w:t>народ, вдруг, завод, сапог.</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Обобщение знаний об изученных правилах письма.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Правописание гласных и согласных в корне слова.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Сопоставление правил обозначения буквами гласного звука в безударном слоге корня и парных по глухости-звонкости согласных на конце слова и в корне перед согласным.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Фонетический разбор слова (проводится в процессе изучения всей темы).</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Проверочный диктант.</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Развитие речи</w:t>
            </w:r>
            <w:r w:rsidRPr="00710FA6">
              <w:rPr>
                <w:rFonts w:ascii="Times New Roman" w:eastAsiaTheme="minorHAnsi" w:hAnsi="Times New Roman" w:cs="Times New Roman"/>
                <w:color w:val="231F20"/>
                <w:sz w:val="24"/>
                <w:szCs w:val="24"/>
                <w:lang w:eastAsia="en-US"/>
              </w:rPr>
              <w:t>. Составление поздравительной открытки; письменное изложение текста по вопросам.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Разделительный мягкий знак (ь) </w:t>
            </w:r>
            <w:r w:rsidRPr="00710FA6">
              <w:rPr>
                <w:rFonts w:ascii="Times New Roman" w:eastAsiaTheme="minorHAnsi" w:hAnsi="Times New Roman" w:cs="Times New Roman"/>
                <w:color w:val="231F20"/>
                <w:sz w:val="24"/>
                <w:szCs w:val="24"/>
                <w:lang w:eastAsia="en-US"/>
              </w:rPr>
              <w:t>Использование на письме разделительного мягкого знака (ь).</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Наблюдение за произношением слов с разделительным мягким знаком (ь).</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Соотношение звукового и буквенного состава в словах типа </w:t>
            </w:r>
            <w:r w:rsidRPr="00710FA6">
              <w:rPr>
                <w:rFonts w:ascii="Times New Roman" w:eastAsiaTheme="minorHAnsi" w:hAnsi="Times New Roman" w:cs="Times New Roman"/>
                <w:i/>
                <w:iCs/>
                <w:color w:val="231F20"/>
                <w:sz w:val="24"/>
                <w:szCs w:val="24"/>
                <w:lang w:eastAsia="en-US"/>
              </w:rPr>
              <w:t>друзья, ручьи.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Правило написания разделительного мягкого знака (ь) в словах.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*Слова с непроверяемым написанием: </w:t>
            </w:r>
            <w:r w:rsidRPr="00710FA6">
              <w:rPr>
                <w:rFonts w:ascii="Times New Roman" w:eastAsiaTheme="minorHAnsi" w:hAnsi="Times New Roman" w:cs="Times New Roman"/>
                <w:i/>
                <w:iCs/>
                <w:color w:val="231F20"/>
                <w:sz w:val="24"/>
                <w:szCs w:val="24"/>
                <w:lang w:eastAsia="en-US"/>
              </w:rPr>
              <w:t>обезьяна (обезьянка).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lastRenderedPageBreak/>
              <w:t>Развитие речи</w:t>
            </w:r>
            <w:r w:rsidRPr="00710FA6">
              <w:rPr>
                <w:rFonts w:ascii="Times New Roman" w:eastAsiaTheme="minorHAnsi" w:hAnsi="Times New Roman" w:cs="Times New Roman"/>
                <w:color w:val="231F20"/>
                <w:sz w:val="24"/>
                <w:szCs w:val="24"/>
                <w:lang w:eastAsia="en-US"/>
              </w:rPr>
              <w:t>. Составление устного рассказа по серии рисунков.</w:t>
            </w:r>
          </w:p>
          <w:p w:rsidR="00710FA6" w:rsidRPr="00710FA6" w:rsidRDefault="00710FA6" w:rsidP="00710FA6">
            <w:pPr>
              <w:jc w:val="both"/>
              <w:rPr>
                <w:rFonts w:ascii="Times New Roman" w:eastAsiaTheme="minorHAnsi" w:hAnsi="Times New Roman" w:cs="Times New Roman"/>
                <w:sz w:val="24"/>
                <w:szCs w:val="24"/>
                <w:lang w:eastAsia="en-US"/>
              </w:rPr>
            </w:pPr>
            <w:r w:rsidRPr="00710FA6">
              <w:rPr>
                <w:rFonts w:ascii="Times New Roman" w:eastAsiaTheme="minorHAnsi" w:hAnsi="Times New Roman" w:cs="Times New Roman"/>
                <w:b/>
                <w:bCs/>
                <w:color w:val="231F20"/>
                <w:sz w:val="24"/>
                <w:szCs w:val="24"/>
                <w:lang w:eastAsia="en-US"/>
              </w:rPr>
              <w:t>Проверочная работа</w:t>
            </w:r>
          </w:p>
        </w:tc>
        <w:tc>
          <w:tcPr>
            <w:tcW w:w="10248" w:type="dxa"/>
          </w:tcPr>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lastRenderedPageBreak/>
              <w:t xml:space="preserve">Различать </w:t>
            </w:r>
            <w:r w:rsidRPr="00710FA6">
              <w:rPr>
                <w:rFonts w:ascii="Times New Roman" w:eastAsiaTheme="minorHAnsi" w:hAnsi="Times New Roman" w:cs="Times New Roman"/>
                <w:color w:val="231F20"/>
                <w:sz w:val="24"/>
                <w:szCs w:val="24"/>
                <w:lang w:eastAsia="en-US"/>
              </w:rPr>
              <w:t>звуки и буквы.</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Осознавать </w:t>
            </w:r>
            <w:r w:rsidRPr="00710FA6">
              <w:rPr>
                <w:rFonts w:ascii="Times New Roman" w:eastAsiaTheme="minorHAnsi" w:hAnsi="Times New Roman" w:cs="Times New Roman"/>
                <w:color w:val="231F20"/>
                <w:sz w:val="24"/>
                <w:szCs w:val="24"/>
                <w:lang w:eastAsia="en-US"/>
              </w:rPr>
              <w:t xml:space="preserve">смыслоразличительную роль звуков и букв в слове. </w:t>
            </w:r>
            <w:r w:rsidRPr="00710FA6">
              <w:rPr>
                <w:rFonts w:ascii="Times New Roman" w:eastAsiaTheme="minorHAnsi" w:hAnsi="Times New Roman" w:cs="Times New Roman"/>
                <w:b/>
                <w:bCs/>
                <w:color w:val="231F20"/>
                <w:sz w:val="24"/>
                <w:szCs w:val="24"/>
                <w:lang w:eastAsia="en-US"/>
              </w:rPr>
              <w:t xml:space="preserve">Распознавать </w:t>
            </w:r>
            <w:r w:rsidRPr="00710FA6">
              <w:rPr>
                <w:rFonts w:ascii="Times New Roman" w:eastAsiaTheme="minorHAnsi" w:hAnsi="Times New Roman" w:cs="Times New Roman"/>
                <w:color w:val="231F20"/>
                <w:sz w:val="24"/>
                <w:szCs w:val="24"/>
                <w:lang w:eastAsia="en-US"/>
              </w:rPr>
              <w:t>условные обозначения звуков речи.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Сопоставлять </w:t>
            </w:r>
            <w:r w:rsidRPr="00710FA6">
              <w:rPr>
                <w:rFonts w:ascii="Times New Roman" w:eastAsiaTheme="minorHAnsi" w:hAnsi="Times New Roman" w:cs="Times New Roman"/>
                <w:color w:val="231F20"/>
                <w:sz w:val="24"/>
                <w:szCs w:val="24"/>
                <w:lang w:eastAsia="en-US"/>
              </w:rPr>
              <w:t>звуковое и буквенное обозначения слова.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Наблюдать </w:t>
            </w:r>
            <w:r w:rsidRPr="00710FA6">
              <w:rPr>
                <w:rFonts w:ascii="Times New Roman" w:eastAsiaTheme="minorHAnsi" w:hAnsi="Times New Roman" w:cs="Times New Roman"/>
                <w:color w:val="231F20"/>
                <w:sz w:val="24"/>
                <w:szCs w:val="24"/>
                <w:lang w:eastAsia="en-US"/>
              </w:rPr>
              <w:t xml:space="preserve">модели слов (звуковые и буквенные), </w:t>
            </w:r>
            <w:r w:rsidRPr="00710FA6">
              <w:rPr>
                <w:rFonts w:ascii="Times New Roman" w:eastAsiaTheme="minorHAnsi" w:hAnsi="Times New Roman" w:cs="Times New Roman"/>
                <w:b/>
                <w:bCs/>
                <w:color w:val="231F20"/>
                <w:sz w:val="24"/>
                <w:szCs w:val="24"/>
                <w:lang w:eastAsia="en-US"/>
              </w:rPr>
              <w:t xml:space="preserve">анализировать </w:t>
            </w:r>
            <w:r w:rsidRPr="00710FA6">
              <w:rPr>
                <w:rFonts w:ascii="Times New Roman" w:eastAsiaTheme="minorHAnsi" w:hAnsi="Times New Roman" w:cs="Times New Roman"/>
                <w:color w:val="231F20"/>
                <w:sz w:val="24"/>
                <w:szCs w:val="24"/>
                <w:lang w:eastAsia="en-US"/>
              </w:rPr>
              <w:t>их.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Объяснять</w:t>
            </w:r>
            <w:r w:rsidRPr="00710FA6">
              <w:rPr>
                <w:rFonts w:ascii="Times New Roman" w:eastAsiaTheme="minorHAnsi" w:hAnsi="Times New Roman" w:cs="Times New Roman"/>
                <w:color w:val="231F20"/>
                <w:sz w:val="24"/>
                <w:szCs w:val="24"/>
                <w:lang w:eastAsia="en-US"/>
              </w:rPr>
              <w:t>, где могут пригодиться знания об алфавите.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Называть </w:t>
            </w:r>
            <w:r w:rsidRPr="00710FA6">
              <w:rPr>
                <w:rFonts w:ascii="Times New Roman" w:eastAsiaTheme="minorHAnsi" w:hAnsi="Times New Roman" w:cs="Times New Roman"/>
                <w:color w:val="231F20"/>
                <w:sz w:val="24"/>
                <w:szCs w:val="24"/>
                <w:lang w:eastAsia="en-US"/>
              </w:rPr>
              <w:t xml:space="preserve">буквы правильно и </w:t>
            </w:r>
            <w:r w:rsidRPr="00710FA6">
              <w:rPr>
                <w:rFonts w:ascii="Times New Roman" w:eastAsiaTheme="minorHAnsi" w:hAnsi="Times New Roman" w:cs="Times New Roman"/>
                <w:b/>
                <w:bCs/>
                <w:color w:val="231F20"/>
                <w:sz w:val="24"/>
                <w:szCs w:val="24"/>
                <w:lang w:eastAsia="en-US"/>
              </w:rPr>
              <w:t xml:space="preserve">располагать </w:t>
            </w:r>
            <w:r w:rsidRPr="00710FA6">
              <w:rPr>
                <w:rFonts w:ascii="Times New Roman" w:eastAsiaTheme="minorHAnsi" w:hAnsi="Times New Roman" w:cs="Times New Roman"/>
                <w:color w:val="231F20"/>
                <w:sz w:val="24"/>
                <w:szCs w:val="24"/>
                <w:lang w:eastAsia="en-US"/>
              </w:rPr>
              <w:t>их в алфавитном порядке.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Классифицировать </w:t>
            </w:r>
            <w:r w:rsidRPr="00710FA6">
              <w:rPr>
                <w:rFonts w:ascii="Times New Roman" w:eastAsiaTheme="minorHAnsi" w:hAnsi="Times New Roman" w:cs="Times New Roman"/>
                <w:color w:val="231F20"/>
                <w:sz w:val="24"/>
                <w:szCs w:val="24"/>
                <w:lang w:eastAsia="en-US"/>
              </w:rPr>
              <w:t>буквы по сходству в их названии, по характеристике звука, который они обозначают.</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 xml:space="preserve">положение заданной буквы в алфавите: ближе к концу, к середине, к началу, </w:t>
            </w:r>
            <w:r w:rsidRPr="00710FA6">
              <w:rPr>
                <w:rFonts w:ascii="Times New Roman" w:eastAsiaTheme="minorHAnsi" w:hAnsi="Times New Roman" w:cs="Times New Roman"/>
                <w:b/>
                <w:bCs/>
                <w:color w:val="231F20"/>
                <w:sz w:val="24"/>
                <w:szCs w:val="24"/>
                <w:lang w:eastAsia="en-US"/>
              </w:rPr>
              <w:t xml:space="preserve">называть </w:t>
            </w:r>
            <w:r w:rsidRPr="00710FA6">
              <w:rPr>
                <w:rFonts w:ascii="Times New Roman" w:eastAsiaTheme="minorHAnsi" w:hAnsi="Times New Roman" w:cs="Times New Roman"/>
                <w:color w:val="231F20"/>
                <w:sz w:val="24"/>
                <w:szCs w:val="24"/>
                <w:lang w:eastAsia="en-US"/>
              </w:rPr>
              <w:t>соседние буквы по отношению к заданной.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с памяткой «Алфавит».</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Располагать </w:t>
            </w:r>
            <w:r w:rsidRPr="00710FA6">
              <w:rPr>
                <w:rFonts w:ascii="Times New Roman" w:eastAsiaTheme="minorHAnsi" w:hAnsi="Times New Roman" w:cs="Times New Roman"/>
                <w:color w:val="231F20"/>
                <w:sz w:val="24"/>
                <w:szCs w:val="24"/>
                <w:lang w:eastAsia="en-US"/>
              </w:rPr>
              <w:t>заданные слова в алфавитном порядке.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lastRenderedPageBreak/>
              <w:t xml:space="preserve">Использовать </w:t>
            </w:r>
            <w:r w:rsidRPr="00710FA6">
              <w:rPr>
                <w:rFonts w:ascii="Times New Roman" w:eastAsiaTheme="minorHAnsi" w:hAnsi="Times New Roman" w:cs="Times New Roman"/>
                <w:color w:val="231F20"/>
                <w:sz w:val="24"/>
                <w:szCs w:val="24"/>
                <w:lang w:eastAsia="en-US"/>
              </w:rPr>
              <w:t>знание алфавита при работе со словарями.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Сопоставлять </w:t>
            </w:r>
            <w:r w:rsidRPr="00710FA6">
              <w:rPr>
                <w:rFonts w:ascii="Times New Roman" w:eastAsiaTheme="minorHAnsi" w:hAnsi="Times New Roman" w:cs="Times New Roman"/>
                <w:color w:val="231F20"/>
                <w:sz w:val="24"/>
                <w:szCs w:val="24"/>
                <w:lang w:eastAsia="en-US"/>
              </w:rPr>
              <w:t>случаи употребления заглавной (прописной) и строчной буквы в словах.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Использовать </w:t>
            </w:r>
            <w:r w:rsidRPr="00710FA6">
              <w:rPr>
                <w:rFonts w:ascii="Times New Roman" w:eastAsiaTheme="minorHAnsi" w:hAnsi="Times New Roman" w:cs="Times New Roman"/>
                <w:color w:val="231F20"/>
                <w:sz w:val="24"/>
                <w:szCs w:val="24"/>
                <w:lang w:eastAsia="en-US"/>
              </w:rPr>
              <w:t>правило написания имён собственных и первого слова в предложении.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со cтраничками для любознательных (знакомство со сведениями из истории русского языка: о самых молодых буквах в алфавите, о прописных и строчных буквах и др.).</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в слове гласные звуки. Объяснять особенности гласных звуков.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Правильно </w:t>
            </w:r>
            <w:r w:rsidRPr="00710FA6">
              <w:rPr>
                <w:rFonts w:ascii="Times New Roman" w:eastAsiaTheme="minorHAnsi" w:hAnsi="Times New Roman" w:cs="Times New Roman"/>
                <w:b/>
                <w:bCs/>
                <w:color w:val="231F20"/>
                <w:sz w:val="24"/>
                <w:szCs w:val="24"/>
                <w:lang w:eastAsia="en-US"/>
              </w:rPr>
              <w:t xml:space="preserve">произносить </w:t>
            </w:r>
            <w:r w:rsidRPr="00710FA6">
              <w:rPr>
                <w:rFonts w:ascii="Times New Roman" w:eastAsiaTheme="minorHAnsi" w:hAnsi="Times New Roman" w:cs="Times New Roman"/>
                <w:color w:val="231F20"/>
                <w:sz w:val="24"/>
                <w:szCs w:val="24"/>
                <w:lang w:eastAsia="en-US"/>
              </w:rPr>
              <w:t>гласные звуки.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гласные звуки и буквы, обозначающие гласные звуки.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с памяткой «Гласные звуки и буквы для их обозначения».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«работу» букв, обозначающих гласные звуки в слове.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Соотносить </w:t>
            </w:r>
            <w:r w:rsidRPr="00710FA6">
              <w:rPr>
                <w:rFonts w:ascii="Times New Roman" w:eastAsiaTheme="minorHAnsi" w:hAnsi="Times New Roman" w:cs="Times New Roman"/>
                <w:color w:val="231F20"/>
                <w:sz w:val="24"/>
                <w:szCs w:val="24"/>
                <w:lang w:eastAsia="en-US"/>
              </w:rPr>
              <w:t xml:space="preserve">количество звуков и букв в таких словах, как </w:t>
            </w:r>
            <w:r w:rsidRPr="00710FA6">
              <w:rPr>
                <w:rFonts w:ascii="Times New Roman" w:eastAsiaTheme="minorHAnsi" w:hAnsi="Times New Roman" w:cs="Times New Roman"/>
                <w:i/>
                <w:iCs/>
                <w:color w:val="231F20"/>
                <w:sz w:val="24"/>
                <w:szCs w:val="24"/>
                <w:lang w:eastAsia="en-US"/>
              </w:rPr>
              <w:t>клюв, юла, поют</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Объяснять </w:t>
            </w:r>
            <w:r w:rsidRPr="00710FA6">
              <w:rPr>
                <w:rFonts w:ascii="Times New Roman" w:eastAsiaTheme="minorHAnsi" w:hAnsi="Times New Roman" w:cs="Times New Roman"/>
                <w:color w:val="231F20"/>
                <w:sz w:val="24"/>
                <w:szCs w:val="24"/>
                <w:lang w:eastAsia="en-US"/>
              </w:rPr>
              <w:t>причины разного количества звуков и букв в слове.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Соотносить </w:t>
            </w:r>
            <w:r w:rsidRPr="00710FA6">
              <w:rPr>
                <w:rFonts w:ascii="Times New Roman" w:eastAsiaTheme="minorHAnsi" w:hAnsi="Times New Roman" w:cs="Times New Roman"/>
                <w:color w:val="231F20"/>
                <w:sz w:val="24"/>
                <w:szCs w:val="24"/>
                <w:lang w:eastAsia="en-US"/>
              </w:rPr>
              <w:t>звуковой и буквенный состав слов (</w:t>
            </w:r>
            <w:r w:rsidRPr="00710FA6">
              <w:rPr>
                <w:rFonts w:ascii="Times New Roman" w:eastAsiaTheme="minorHAnsi" w:hAnsi="Times New Roman" w:cs="Times New Roman"/>
                <w:i/>
                <w:iCs/>
                <w:color w:val="231F20"/>
                <w:sz w:val="24"/>
                <w:szCs w:val="24"/>
                <w:lang w:eastAsia="en-US"/>
              </w:rPr>
              <w:t>роса, река</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качественную характеристику гласного звука: гласный ударный или безударный.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 xml:space="preserve">со страничкой для любознательных. </w:t>
            </w:r>
            <w:r w:rsidRPr="00710FA6">
              <w:rPr>
                <w:rFonts w:ascii="Times New Roman" w:eastAsiaTheme="minorHAnsi" w:hAnsi="Times New Roman" w:cs="Times New Roman"/>
                <w:b/>
                <w:bCs/>
                <w:color w:val="231F20"/>
                <w:sz w:val="24"/>
                <w:szCs w:val="24"/>
                <w:lang w:eastAsia="en-US"/>
              </w:rPr>
              <w:t xml:space="preserve">Знакомиться </w:t>
            </w:r>
            <w:r w:rsidRPr="00710FA6">
              <w:rPr>
                <w:rFonts w:ascii="Times New Roman" w:eastAsiaTheme="minorHAnsi" w:hAnsi="Times New Roman" w:cs="Times New Roman"/>
                <w:color w:val="231F20"/>
                <w:sz w:val="24"/>
                <w:szCs w:val="24"/>
                <w:lang w:eastAsia="en-US"/>
              </w:rPr>
              <w:t xml:space="preserve">со сведениями из истории русского языка (о букве </w:t>
            </w:r>
            <w:r w:rsidRPr="00710FA6">
              <w:rPr>
                <w:rFonts w:ascii="Times New Roman" w:eastAsiaTheme="minorHAnsi" w:hAnsi="Times New Roman" w:cs="Times New Roman"/>
                <w:b/>
                <w:bCs/>
                <w:color w:val="231F20"/>
                <w:sz w:val="24"/>
                <w:szCs w:val="24"/>
                <w:lang w:eastAsia="en-US"/>
              </w:rPr>
              <w:t>э</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Наблюдать</w:t>
            </w:r>
            <w:r w:rsidRPr="00710FA6">
              <w:rPr>
                <w:rFonts w:ascii="Times New Roman" w:eastAsiaTheme="minorHAnsi" w:hAnsi="Times New Roman" w:cs="Times New Roman"/>
                <w:color w:val="231F20"/>
                <w:sz w:val="24"/>
                <w:szCs w:val="24"/>
                <w:lang w:eastAsia="en-US"/>
              </w:rPr>
              <w:t>, из каких языков пришли в нашу речь слова.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 xml:space="preserve">с текстом. </w:t>
            </w: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 xml:space="preserve">тему и главную мысль текста. </w:t>
            </w: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 xml:space="preserve">и </w:t>
            </w:r>
            <w:r w:rsidRPr="00710FA6">
              <w:rPr>
                <w:rFonts w:ascii="Times New Roman" w:eastAsiaTheme="minorHAnsi" w:hAnsi="Times New Roman" w:cs="Times New Roman"/>
                <w:b/>
                <w:bCs/>
                <w:color w:val="231F20"/>
                <w:sz w:val="24"/>
                <w:szCs w:val="24"/>
                <w:lang w:eastAsia="en-US"/>
              </w:rPr>
              <w:t>записывать</w:t>
            </w:r>
            <w:r w:rsidRPr="00710FA6">
              <w:rPr>
                <w:rFonts w:ascii="Times New Roman" w:eastAsiaTheme="minorHAnsi" w:hAnsi="Times New Roman" w:cs="Times New Roman"/>
                <w:color w:val="231F20"/>
                <w:sz w:val="24"/>
                <w:szCs w:val="24"/>
                <w:lang w:eastAsia="en-US"/>
              </w:rPr>
              <w:t xml:space="preserve"> ответы на вопросы к тексту с опорой на текст и рисунок.</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безударный гласный звук в слове и его место в слове.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в двусложных словах букву безударного гласного звука, написание которой надо проверять.</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проверочное и проверяемое слова.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Подбирать </w:t>
            </w:r>
            <w:r w:rsidRPr="00710FA6">
              <w:rPr>
                <w:rFonts w:ascii="Times New Roman" w:eastAsiaTheme="minorHAnsi" w:hAnsi="Times New Roman" w:cs="Times New Roman"/>
                <w:color w:val="231F20"/>
                <w:sz w:val="24"/>
                <w:szCs w:val="24"/>
                <w:lang w:eastAsia="en-US"/>
              </w:rPr>
              <w:t xml:space="preserve">проверочные слова путём изменения формы слова и подбора однокоренного слова </w:t>
            </w:r>
            <w:r w:rsidRPr="00710FA6">
              <w:rPr>
                <w:rFonts w:ascii="Times New Roman" w:eastAsiaTheme="minorHAnsi" w:hAnsi="Times New Roman" w:cs="Times New Roman"/>
                <w:color w:val="231F20"/>
                <w:sz w:val="24"/>
                <w:szCs w:val="24"/>
                <w:lang w:eastAsia="en-US"/>
              </w:rPr>
              <w:lastRenderedPageBreak/>
              <w:t>(</w:t>
            </w:r>
            <w:r w:rsidRPr="00710FA6">
              <w:rPr>
                <w:rFonts w:ascii="Times New Roman" w:eastAsiaTheme="minorHAnsi" w:hAnsi="Times New Roman" w:cs="Times New Roman"/>
                <w:i/>
                <w:iCs/>
                <w:color w:val="231F20"/>
                <w:sz w:val="24"/>
                <w:szCs w:val="24"/>
                <w:lang w:eastAsia="en-US"/>
              </w:rPr>
              <w:t>слоны — слон, слоник; трава —травы, травка</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Наблюдать </w:t>
            </w:r>
            <w:r w:rsidRPr="00710FA6">
              <w:rPr>
                <w:rFonts w:ascii="Times New Roman" w:eastAsiaTheme="minorHAnsi" w:hAnsi="Times New Roman" w:cs="Times New Roman"/>
                <w:color w:val="231F20"/>
                <w:sz w:val="24"/>
                <w:szCs w:val="24"/>
                <w:lang w:eastAsia="en-US"/>
              </w:rPr>
              <w:t>за единообразным написанием корня в однокоренных словах.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Использовать </w:t>
            </w:r>
            <w:r w:rsidRPr="00710FA6">
              <w:rPr>
                <w:rFonts w:ascii="Times New Roman" w:eastAsiaTheme="minorHAnsi" w:hAnsi="Times New Roman" w:cs="Times New Roman"/>
                <w:color w:val="231F20"/>
                <w:sz w:val="24"/>
                <w:szCs w:val="24"/>
                <w:lang w:eastAsia="en-US"/>
              </w:rPr>
              <w:t>правило при написании слов с безударным гласным в корне.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Планировать </w:t>
            </w:r>
            <w:r w:rsidRPr="00710FA6">
              <w:rPr>
                <w:rFonts w:ascii="Times New Roman" w:eastAsiaTheme="minorHAnsi" w:hAnsi="Times New Roman" w:cs="Times New Roman"/>
                <w:color w:val="231F20"/>
                <w:sz w:val="24"/>
                <w:szCs w:val="24"/>
                <w:lang w:eastAsia="en-US"/>
              </w:rPr>
              <w:t xml:space="preserve">учебные действия при решении орфографической задачи (обозначение буквой безударного гласного звука в слове), </w:t>
            </w: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 xml:space="preserve">пути её решения, </w:t>
            </w:r>
            <w:r w:rsidRPr="00710FA6">
              <w:rPr>
                <w:rFonts w:ascii="Times New Roman" w:eastAsiaTheme="minorHAnsi" w:hAnsi="Times New Roman" w:cs="Times New Roman"/>
                <w:b/>
                <w:bCs/>
                <w:color w:val="231F20"/>
                <w:sz w:val="24"/>
                <w:szCs w:val="24"/>
                <w:lang w:eastAsia="en-US"/>
              </w:rPr>
              <w:t xml:space="preserve">решать </w:t>
            </w:r>
            <w:r w:rsidRPr="00710FA6">
              <w:rPr>
                <w:rFonts w:ascii="Times New Roman" w:eastAsiaTheme="minorHAnsi" w:hAnsi="Times New Roman" w:cs="Times New Roman"/>
                <w:color w:val="231F20"/>
                <w:sz w:val="24"/>
                <w:szCs w:val="24"/>
                <w:lang w:eastAsia="en-US"/>
              </w:rPr>
              <w:t>её в соответствии с изученным правилом.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Объяснять </w:t>
            </w:r>
            <w:r w:rsidRPr="00710FA6">
              <w:rPr>
                <w:rFonts w:ascii="Times New Roman" w:eastAsiaTheme="minorHAnsi" w:hAnsi="Times New Roman" w:cs="Times New Roman"/>
                <w:color w:val="231F20"/>
                <w:sz w:val="24"/>
                <w:szCs w:val="24"/>
                <w:lang w:eastAsia="en-US"/>
              </w:rPr>
              <w:t>правописание слова с безударным гласным в корне, пользуясь алгоритмом проверки написания.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проверяемые и непроверяемые орфограммы.</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Запоминать </w:t>
            </w:r>
            <w:r w:rsidRPr="00710FA6">
              <w:rPr>
                <w:rFonts w:ascii="Times New Roman" w:eastAsiaTheme="minorHAnsi" w:hAnsi="Times New Roman" w:cs="Times New Roman"/>
                <w:color w:val="231F20"/>
                <w:sz w:val="24"/>
                <w:szCs w:val="24"/>
                <w:lang w:eastAsia="en-US"/>
              </w:rPr>
              <w:t>написание непроверяемой орфограммы безударного гласного звука в словах, предусмотренных программой 1 и 2 классов.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 xml:space="preserve">с орфографическим словарём учебника: </w:t>
            </w: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 xml:space="preserve">слова с изучаемой орфограммой и </w:t>
            </w:r>
            <w:r w:rsidRPr="00710FA6">
              <w:rPr>
                <w:rFonts w:ascii="Times New Roman" w:eastAsiaTheme="minorHAnsi" w:hAnsi="Times New Roman" w:cs="Times New Roman"/>
                <w:b/>
                <w:bCs/>
                <w:color w:val="231F20"/>
                <w:sz w:val="24"/>
                <w:szCs w:val="24"/>
                <w:lang w:eastAsia="en-US"/>
              </w:rPr>
              <w:t xml:space="preserve">проверять </w:t>
            </w:r>
            <w:r w:rsidRPr="00710FA6">
              <w:rPr>
                <w:rFonts w:ascii="Times New Roman" w:eastAsiaTheme="minorHAnsi" w:hAnsi="Times New Roman" w:cs="Times New Roman"/>
                <w:color w:val="231F20"/>
                <w:sz w:val="24"/>
                <w:szCs w:val="24"/>
                <w:lang w:eastAsia="en-US"/>
              </w:rPr>
              <w:t>написание слова по орфографическому словарю.</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Подбирать </w:t>
            </w:r>
            <w:r w:rsidRPr="00710FA6">
              <w:rPr>
                <w:rFonts w:ascii="Times New Roman" w:eastAsiaTheme="minorHAnsi" w:hAnsi="Times New Roman" w:cs="Times New Roman"/>
                <w:color w:val="231F20"/>
                <w:sz w:val="24"/>
                <w:szCs w:val="24"/>
                <w:lang w:eastAsia="en-US"/>
              </w:rPr>
              <w:t>примеры слов с изучаемой орфограммой.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 xml:space="preserve">со страничками для любознательных. </w:t>
            </w:r>
            <w:r w:rsidRPr="00710FA6">
              <w:rPr>
                <w:rFonts w:ascii="Times New Roman" w:eastAsiaTheme="minorHAnsi" w:hAnsi="Times New Roman" w:cs="Times New Roman"/>
                <w:b/>
                <w:bCs/>
                <w:color w:val="231F20"/>
                <w:sz w:val="24"/>
                <w:szCs w:val="24"/>
                <w:lang w:eastAsia="en-US"/>
              </w:rPr>
              <w:t xml:space="preserve">Знакомиться </w:t>
            </w:r>
            <w:r w:rsidRPr="00710FA6">
              <w:rPr>
                <w:rFonts w:ascii="Times New Roman" w:eastAsiaTheme="minorHAnsi" w:hAnsi="Times New Roman" w:cs="Times New Roman"/>
                <w:color w:val="231F20"/>
                <w:sz w:val="24"/>
                <w:szCs w:val="24"/>
                <w:lang w:eastAsia="en-US"/>
              </w:rPr>
              <w:t xml:space="preserve">со сведениями о происхождении слов </w:t>
            </w:r>
            <w:r w:rsidRPr="00710FA6">
              <w:rPr>
                <w:rFonts w:ascii="Times New Roman" w:eastAsiaTheme="minorHAnsi" w:hAnsi="Times New Roman" w:cs="Times New Roman"/>
                <w:i/>
                <w:iCs/>
                <w:color w:val="231F20"/>
                <w:sz w:val="24"/>
                <w:szCs w:val="24"/>
                <w:lang w:eastAsia="en-US"/>
              </w:rPr>
              <w:t>орфограмма, малина, земляника.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Объяснять, </w:t>
            </w:r>
            <w:r w:rsidRPr="00710FA6">
              <w:rPr>
                <w:rFonts w:ascii="Times New Roman" w:eastAsiaTheme="minorHAnsi" w:hAnsi="Times New Roman" w:cs="Times New Roman"/>
                <w:color w:val="231F20"/>
                <w:sz w:val="24"/>
                <w:szCs w:val="24"/>
                <w:lang w:eastAsia="en-US"/>
              </w:rPr>
              <w:t xml:space="preserve">когда в речи употребляют образные выражения (фразеологизмы): </w:t>
            </w:r>
            <w:r w:rsidRPr="00710FA6">
              <w:rPr>
                <w:rFonts w:ascii="Times New Roman" w:eastAsiaTheme="minorHAnsi" w:hAnsi="Times New Roman" w:cs="Times New Roman"/>
                <w:i/>
                <w:iCs/>
                <w:color w:val="231F20"/>
                <w:sz w:val="24"/>
                <w:szCs w:val="24"/>
                <w:lang w:eastAsia="en-US"/>
              </w:rPr>
              <w:t xml:space="preserve">язык заплетается, воробью по колено </w:t>
            </w:r>
            <w:r w:rsidRPr="00710FA6">
              <w:rPr>
                <w:rFonts w:ascii="Times New Roman" w:eastAsiaTheme="minorHAnsi" w:hAnsi="Times New Roman" w:cs="Times New Roman"/>
                <w:color w:val="231F20"/>
                <w:sz w:val="24"/>
                <w:szCs w:val="24"/>
                <w:lang w:eastAsia="en-US"/>
              </w:rPr>
              <w:t>и др.</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текст из предложений.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рассказ по репродукции картины С. А. Тутунова «Зима пришла. Детство» (под руководством учителя).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Оценивать </w:t>
            </w:r>
            <w:r w:rsidRPr="00710FA6">
              <w:rPr>
                <w:rFonts w:ascii="Times New Roman" w:eastAsiaTheme="minorHAnsi" w:hAnsi="Times New Roman" w:cs="Times New Roman"/>
                <w:color w:val="231F20"/>
                <w:sz w:val="24"/>
                <w:szCs w:val="24"/>
                <w:lang w:eastAsia="en-US"/>
              </w:rPr>
              <w:t>свои достижения при выполнении заданий «Проверь себя» в учебнике и по электронному приложению.</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в слове согласные звуки.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Правильно </w:t>
            </w:r>
            <w:r w:rsidRPr="00710FA6">
              <w:rPr>
                <w:rFonts w:ascii="Times New Roman" w:eastAsiaTheme="minorHAnsi" w:hAnsi="Times New Roman" w:cs="Times New Roman"/>
                <w:b/>
                <w:bCs/>
                <w:color w:val="231F20"/>
                <w:sz w:val="24"/>
                <w:szCs w:val="24"/>
                <w:lang w:eastAsia="en-US"/>
              </w:rPr>
              <w:t xml:space="preserve">произносить </w:t>
            </w:r>
            <w:r w:rsidRPr="00710FA6">
              <w:rPr>
                <w:rFonts w:ascii="Times New Roman" w:eastAsiaTheme="minorHAnsi" w:hAnsi="Times New Roman" w:cs="Times New Roman"/>
                <w:color w:val="231F20"/>
                <w:sz w:val="24"/>
                <w:szCs w:val="24"/>
                <w:lang w:eastAsia="en-US"/>
              </w:rPr>
              <w:t>согласные звуки.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согласные звуки и буквы, обозначающие согласные звуки.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lastRenderedPageBreak/>
              <w:t xml:space="preserve">Работать </w:t>
            </w:r>
            <w:r w:rsidRPr="00710FA6">
              <w:rPr>
                <w:rFonts w:ascii="Times New Roman" w:eastAsiaTheme="minorHAnsi" w:hAnsi="Times New Roman" w:cs="Times New Roman"/>
                <w:color w:val="231F20"/>
                <w:sz w:val="24"/>
                <w:szCs w:val="24"/>
                <w:lang w:eastAsia="en-US"/>
              </w:rPr>
              <w:t>с памяткой «Согласные звуки русского языка».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предложения из слов, данных в начальной форме, из составленных предложений — рассказ в соответствии с рисунком.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согласный звук [й’] и гласный звук [и].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способы обозначения согласного  звука [й’] буквами.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со страничкой для любознательных: знакомство со сведениями о звуке-невидимке [й’].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Использовать </w:t>
            </w:r>
            <w:r w:rsidRPr="00710FA6">
              <w:rPr>
                <w:rFonts w:ascii="Times New Roman" w:eastAsiaTheme="minorHAnsi" w:hAnsi="Times New Roman" w:cs="Times New Roman"/>
                <w:color w:val="231F20"/>
                <w:sz w:val="24"/>
                <w:szCs w:val="24"/>
                <w:lang w:eastAsia="en-US"/>
              </w:rPr>
              <w:t>правило при переносе слов с буквой «и краткое» (</w:t>
            </w:r>
            <w:r w:rsidRPr="00710FA6">
              <w:rPr>
                <w:rFonts w:ascii="Times New Roman" w:eastAsiaTheme="minorHAnsi" w:hAnsi="Times New Roman" w:cs="Times New Roman"/>
                <w:i/>
                <w:iCs/>
                <w:color w:val="231F20"/>
                <w:sz w:val="24"/>
                <w:szCs w:val="24"/>
                <w:lang w:eastAsia="en-US"/>
              </w:rPr>
              <w:t>чай-ка</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Наблюдать </w:t>
            </w:r>
            <w:r w:rsidRPr="00710FA6">
              <w:rPr>
                <w:rFonts w:ascii="Times New Roman" w:eastAsiaTheme="minorHAnsi" w:hAnsi="Times New Roman" w:cs="Times New Roman"/>
                <w:color w:val="231F20"/>
                <w:sz w:val="24"/>
                <w:szCs w:val="24"/>
                <w:lang w:eastAsia="en-US"/>
              </w:rPr>
              <w:t>за произношением и правописанием слов с удвоенными согласными.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Использовать </w:t>
            </w:r>
            <w:r w:rsidRPr="00710FA6">
              <w:rPr>
                <w:rFonts w:ascii="Times New Roman" w:eastAsiaTheme="minorHAnsi" w:hAnsi="Times New Roman" w:cs="Times New Roman"/>
                <w:color w:val="231F20"/>
                <w:sz w:val="24"/>
                <w:szCs w:val="24"/>
                <w:lang w:eastAsia="en-US"/>
              </w:rPr>
              <w:t>правило переноса слов с удвоенными согласными (</w:t>
            </w:r>
            <w:r w:rsidRPr="00710FA6">
              <w:rPr>
                <w:rFonts w:ascii="Times New Roman" w:eastAsiaTheme="minorHAnsi" w:hAnsi="Times New Roman" w:cs="Times New Roman"/>
                <w:i/>
                <w:iCs/>
                <w:color w:val="231F20"/>
                <w:sz w:val="24"/>
                <w:szCs w:val="24"/>
                <w:lang w:eastAsia="en-US"/>
              </w:rPr>
              <w:t>ван-на</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 xml:space="preserve">рассказ по репродукции картины А. С. Степанова «Лоси» и опорным словам, </w:t>
            </w:r>
            <w:r w:rsidRPr="00710FA6">
              <w:rPr>
                <w:rFonts w:ascii="Times New Roman" w:eastAsiaTheme="minorHAnsi" w:hAnsi="Times New Roman" w:cs="Times New Roman"/>
                <w:b/>
                <w:bCs/>
                <w:color w:val="231F20"/>
                <w:sz w:val="24"/>
                <w:szCs w:val="24"/>
                <w:lang w:eastAsia="en-US"/>
              </w:rPr>
              <w:t xml:space="preserve">записывать </w:t>
            </w:r>
            <w:r w:rsidRPr="00710FA6">
              <w:rPr>
                <w:rFonts w:ascii="Times New Roman" w:eastAsiaTheme="minorHAnsi" w:hAnsi="Times New Roman" w:cs="Times New Roman"/>
                <w:color w:val="231F20"/>
                <w:sz w:val="24"/>
                <w:szCs w:val="24"/>
                <w:lang w:eastAsia="en-US"/>
              </w:rPr>
              <w:t>составленный рассказ.</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 xml:space="preserve">совместно со сверстниками и взрослыми информацию (занимательные задания) в учебнике, сборнике дидактических материалов, рабочей тетради и других источниках и </w:t>
            </w:r>
            <w:r w:rsidRPr="00710FA6">
              <w:rPr>
                <w:rFonts w:ascii="Times New Roman" w:eastAsiaTheme="minorHAnsi" w:hAnsi="Times New Roman" w:cs="Times New Roman"/>
                <w:b/>
                <w:bCs/>
                <w:color w:val="231F20"/>
                <w:sz w:val="24"/>
                <w:szCs w:val="24"/>
                <w:lang w:eastAsia="en-US"/>
              </w:rPr>
              <w:t xml:space="preserve">создавать </w:t>
            </w:r>
            <w:r w:rsidRPr="00710FA6">
              <w:rPr>
                <w:rFonts w:ascii="Times New Roman" w:eastAsiaTheme="minorHAnsi" w:hAnsi="Times New Roman" w:cs="Times New Roman"/>
                <w:color w:val="231F20"/>
                <w:sz w:val="24"/>
                <w:szCs w:val="24"/>
                <w:lang w:eastAsia="en-US"/>
              </w:rPr>
              <w:t xml:space="preserve">свои занимательные задания. </w:t>
            </w:r>
            <w:r w:rsidRPr="00710FA6">
              <w:rPr>
                <w:rFonts w:ascii="Times New Roman" w:eastAsiaTheme="minorHAnsi" w:hAnsi="Times New Roman" w:cs="Times New Roman"/>
                <w:b/>
                <w:bCs/>
                <w:color w:val="231F20"/>
                <w:sz w:val="24"/>
                <w:szCs w:val="24"/>
                <w:lang w:eastAsia="en-US"/>
              </w:rPr>
              <w:t xml:space="preserve">Участвовать </w:t>
            </w:r>
            <w:r w:rsidRPr="00710FA6">
              <w:rPr>
                <w:rFonts w:ascii="Times New Roman" w:eastAsiaTheme="minorHAnsi" w:hAnsi="Times New Roman" w:cs="Times New Roman"/>
                <w:color w:val="231F20"/>
                <w:sz w:val="24"/>
                <w:szCs w:val="24"/>
                <w:lang w:eastAsia="en-US"/>
              </w:rPr>
              <w:t>в презентации занимательных заданий.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 xml:space="preserve">и </w:t>
            </w:r>
            <w:r w:rsidRPr="00710FA6">
              <w:rPr>
                <w:rFonts w:ascii="Times New Roman" w:eastAsiaTheme="minorHAnsi" w:hAnsi="Times New Roman" w:cs="Times New Roman"/>
                <w:b/>
                <w:bCs/>
                <w:color w:val="231F20"/>
                <w:sz w:val="24"/>
                <w:szCs w:val="24"/>
                <w:lang w:eastAsia="en-US"/>
              </w:rPr>
              <w:t xml:space="preserve">правильно произносить </w:t>
            </w:r>
            <w:r w:rsidRPr="00710FA6">
              <w:rPr>
                <w:rFonts w:ascii="Times New Roman" w:eastAsiaTheme="minorHAnsi" w:hAnsi="Times New Roman" w:cs="Times New Roman"/>
                <w:color w:val="231F20"/>
                <w:sz w:val="24"/>
                <w:szCs w:val="24"/>
                <w:lang w:eastAsia="en-US"/>
              </w:rPr>
              <w:t>мягкие и твёрдые согласные звуки.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твёрдые и мягкие согласные звуки (парные и непарные).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Объяснять</w:t>
            </w:r>
            <w:r w:rsidRPr="00710FA6">
              <w:rPr>
                <w:rFonts w:ascii="Times New Roman" w:eastAsiaTheme="minorHAnsi" w:hAnsi="Times New Roman" w:cs="Times New Roman"/>
                <w:color w:val="231F20"/>
                <w:sz w:val="24"/>
                <w:szCs w:val="24"/>
                <w:lang w:eastAsia="en-US"/>
              </w:rPr>
              <w:t>, как обозначена мягкость согласных на письме.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 xml:space="preserve">с памяткой «Как подготовиться к письму по памяти». </w:t>
            </w:r>
            <w:r w:rsidRPr="00710FA6">
              <w:rPr>
                <w:rFonts w:ascii="Times New Roman" w:eastAsiaTheme="minorHAnsi" w:hAnsi="Times New Roman" w:cs="Times New Roman"/>
                <w:b/>
                <w:bCs/>
                <w:color w:val="231F20"/>
                <w:sz w:val="24"/>
                <w:szCs w:val="24"/>
                <w:lang w:eastAsia="en-US"/>
              </w:rPr>
              <w:t xml:space="preserve">Планировать </w:t>
            </w:r>
            <w:r w:rsidRPr="00710FA6">
              <w:rPr>
                <w:rFonts w:ascii="Times New Roman" w:eastAsiaTheme="minorHAnsi" w:hAnsi="Times New Roman" w:cs="Times New Roman"/>
                <w:color w:val="231F20"/>
                <w:sz w:val="24"/>
                <w:szCs w:val="24"/>
                <w:lang w:eastAsia="en-US"/>
              </w:rPr>
              <w:t>учебные действия при письме по памяти.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Соотносить </w:t>
            </w:r>
            <w:r w:rsidRPr="00710FA6">
              <w:rPr>
                <w:rFonts w:ascii="Times New Roman" w:eastAsiaTheme="minorHAnsi" w:hAnsi="Times New Roman" w:cs="Times New Roman"/>
                <w:color w:val="231F20"/>
                <w:sz w:val="24"/>
                <w:szCs w:val="24"/>
                <w:lang w:eastAsia="en-US"/>
              </w:rPr>
              <w:t xml:space="preserve">количество звуков и букв в таких словах, как </w:t>
            </w:r>
            <w:r w:rsidRPr="00710FA6">
              <w:rPr>
                <w:rFonts w:ascii="Times New Roman" w:eastAsiaTheme="minorHAnsi" w:hAnsi="Times New Roman" w:cs="Times New Roman"/>
                <w:i/>
                <w:iCs/>
                <w:color w:val="231F20"/>
                <w:sz w:val="24"/>
                <w:szCs w:val="24"/>
                <w:lang w:eastAsia="en-US"/>
              </w:rPr>
              <w:t>огонь, кольцо</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Объяснять </w:t>
            </w:r>
            <w:r w:rsidRPr="00710FA6">
              <w:rPr>
                <w:rFonts w:ascii="Times New Roman" w:eastAsiaTheme="minorHAnsi" w:hAnsi="Times New Roman" w:cs="Times New Roman"/>
                <w:color w:val="231F20"/>
                <w:sz w:val="24"/>
                <w:szCs w:val="24"/>
                <w:lang w:eastAsia="en-US"/>
              </w:rPr>
              <w:t>причины расхождения количества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звуков и букв в этих словах.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Подбирать </w:t>
            </w:r>
            <w:r w:rsidRPr="00710FA6">
              <w:rPr>
                <w:rFonts w:ascii="Times New Roman" w:eastAsiaTheme="minorHAnsi" w:hAnsi="Times New Roman" w:cs="Times New Roman"/>
                <w:color w:val="231F20"/>
                <w:sz w:val="24"/>
                <w:szCs w:val="24"/>
                <w:lang w:eastAsia="en-US"/>
              </w:rPr>
              <w:t>примеры слов с мягким знаком (ь).</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Переносить </w:t>
            </w:r>
            <w:r w:rsidRPr="00710FA6">
              <w:rPr>
                <w:rFonts w:ascii="Times New Roman" w:eastAsiaTheme="minorHAnsi" w:hAnsi="Times New Roman" w:cs="Times New Roman"/>
                <w:color w:val="231F20"/>
                <w:sz w:val="24"/>
                <w:szCs w:val="24"/>
                <w:lang w:eastAsia="en-US"/>
              </w:rPr>
              <w:t>слова с мягким знаком (ь) (</w:t>
            </w:r>
            <w:r w:rsidRPr="00710FA6">
              <w:rPr>
                <w:rFonts w:ascii="Times New Roman" w:eastAsiaTheme="minorHAnsi" w:hAnsi="Times New Roman" w:cs="Times New Roman"/>
                <w:i/>
                <w:iCs/>
                <w:color w:val="231F20"/>
                <w:sz w:val="24"/>
                <w:szCs w:val="24"/>
                <w:lang w:eastAsia="en-US"/>
              </w:rPr>
              <w:t>паль-цы, паль-то</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Обозначать </w:t>
            </w:r>
            <w:r w:rsidRPr="00710FA6">
              <w:rPr>
                <w:rFonts w:ascii="Times New Roman" w:eastAsiaTheme="minorHAnsi" w:hAnsi="Times New Roman" w:cs="Times New Roman"/>
                <w:color w:val="231F20"/>
                <w:sz w:val="24"/>
                <w:szCs w:val="24"/>
                <w:lang w:eastAsia="en-US"/>
              </w:rPr>
              <w:t>мягкость согласного звука мягким знаком (ь) на конце слова и в середине слова перед согласным (</w:t>
            </w:r>
            <w:r w:rsidRPr="00710FA6">
              <w:rPr>
                <w:rFonts w:ascii="Times New Roman" w:eastAsiaTheme="minorHAnsi" w:hAnsi="Times New Roman" w:cs="Times New Roman"/>
                <w:i/>
                <w:iCs/>
                <w:color w:val="231F20"/>
                <w:sz w:val="24"/>
                <w:szCs w:val="24"/>
                <w:lang w:eastAsia="en-US"/>
              </w:rPr>
              <w:t>день, коньки</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Оценивать </w:t>
            </w:r>
            <w:r w:rsidRPr="00710FA6">
              <w:rPr>
                <w:rFonts w:ascii="Times New Roman" w:eastAsiaTheme="minorHAnsi" w:hAnsi="Times New Roman" w:cs="Times New Roman"/>
                <w:color w:val="231F20"/>
                <w:sz w:val="24"/>
                <w:szCs w:val="24"/>
                <w:lang w:eastAsia="en-US"/>
              </w:rPr>
              <w:t>свои достижения при выполнении заданий «Проверь себя» в учебнике и по электронному приложению.</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 xml:space="preserve">c текстом: </w:t>
            </w: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 xml:space="preserve">тему текста, </w:t>
            </w:r>
            <w:r w:rsidRPr="00710FA6">
              <w:rPr>
                <w:rFonts w:ascii="Times New Roman" w:eastAsiaTheme="minorHAnsi" w:hAnsi="Times New Roman" w:cs="Times New Roman"/>
                <w:b/>
                <w:bCs/>
                <w:color w:val="231F20"/>
                <w:sz w:val="24"/>
                <w:szCs w:val="24"/>
                <w:lang w:eastAsia="en-US"/>
              </w:rPr>
              <w:t xml:space="preserve">подбирать </w:t>
            </w:r>
            <w:r w:rsidRPr="00710FA6">
              <w:rPr>
                <w:rFonts w:ascii="Times New Roman" w:eastAsiaTheme="minorHAnsi" w:hAnsi="Times New Roman" w:cs="Times New Roman"/>
                <w:color w:val="231F20"/>
                <w:sz w:val="24"/>
                <w:szCs w:val="24"/>
                <w:lang w:eastAsia="en-US"/>
              </w:rPr>
              <w:t xml:space="preserve">к нему заголовок, </w:t>
            </w: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части текста.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Анализировать </w:t>
            </w:r>
            <w:r w:rsidRPr="00710FA6">
              <w:rPr>
                <w:rFonts w:ascii="Times New Roman" w:eastAsiaTheme="minorHAnsi" w:hAnsi="Times New Roman" w:cs="Times New Roman"/>
                <w:color w:val="231F20"/>
                <w:sz w:val="24"/>
                <w:szCs w:val="24"/>
                <w:lang w:eastAsia="en-US"/>
              </w:rPr>
              <w:t xml:space="preserve">текст с целью нахождения в нём информации для ответов на вопросы, </w:t>
            </w:r>
            <w:r w:rsidRPr="00710FA6">
              <w:rPr>
                <w:rFonts w:ascii="Times New Roman" w:eastAsiaTheme="minorHAnsi" w:hAnsi="Times New Roman" w:cs="Times New Roman"/>
                <w:b/>
                <w:bCs/>
                <w:color w:val="231F20"/>
                <w:sz w:val="24"/>
                <w:szCs w:val="24"/>
                <w:lang w:eastAsia="en-US"/>
              </w:rPr>
              <w:t xml:space="preserve">записывать </w:t>
            </w:r>
            <w:r w:rsidRPr="00710FA6">
              <w:rPr>
                <w:rFonts w:ascii="Times New Roman" w:eastAsiaTheme="minorHAnsi" w:hAnsi="Times New Roman" w:cs="Times New Roman"/>
                <w:color w:val="231F20"/>
                <w:sz w:val="24"/>
                <w:szCs w:val="24"/>
                <w:lang w:eastAsia="en-US"/>
              </w:rPr>
              <w:t>ответы.</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продолжение рассказа. Писать письмо Деду Морозу.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непарные мягкие шипящие звуки.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 xml:space="preserve">в словах буквосочетания </w:t>
            </w:r>
            <w:r w:rsidRPr="00710FA6">
              <w:rPr>
                <w:rFonts w:ascii="Times New Roman" w:eastAsiaTheme="minorHAnsi" w:hAnsi="Times New Roman" w:cs="Times New Roman"/>
                <w:b/>
                <w:bCs/>
                <w:color w:val="231F20"/>
                <w:sz w:val="24"/>
                <w:szCs w:val="24"/>
                <w:lang w:eastAsia="en-US"/>
              </w:rPr>
              <w:t xml:space="preserve">чк, чн, чт, щн, нч, подбирать </w:t>
            </w:r>
            <w:r w:rsidRPr="00710FA6">
              <w:rPr>
                <w:rFonts w:ascii="Times New Roman" w:eastAsiaTheme="minorHAnsi" w:hAnsi="Times New Roman" w:cs="Times New Roman"/>
                <w:color w:val="231F20"/>
                <w:sz w:val="24"/>
                <w:szCs w:val="24"/>
                <w:lang w:eastAsia="en-US"/>
              </w:rPr>
              <w:t>примеры слов с такими сочетаниями.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Соблюдать </w:t>
            </w:r>
            <w:r w:rsidRPr="00710FA6">
              <w:rPr>
                <w:rFonts w:ascii="Times New Roman" w:eastAsiaTheme="minorHAnsi" w:hAnsi="Times New Roman" w:cs="Times New Roman"/>
                <w:color w:val="231F20"/>
                <w:sz w:val="24"/>
                <w:szCs w:val="24"/>
                <w:lang w:eastAsia="en-US"/>
              </w:rPr>
              <w:t xml:space="preserve">в речи правильное орфоэпическое произношение слов с сочетаниями </w:t>
            </w:r>
            <w:r w:rsidRPr="00710FA6">
              <w:rPr>
                <w:rFonts w:ascii="Times New Roman" w:eastAsiaTheme="minorHAnsi" w:hAnsi="Times New Roman" w:cs="Times New Roman"/>
                <w:b/>
                <w:bCs/>
                <w:color w:val="231F20"/>
                <w:sz w:val="24"/>
                <w:szCs w:val="24"/>
                <w:lang w:eastAsia="en-US"/>
              </w:rPr>
              <w:t>чн, чт</w:t>
            </w:r>
            <w:r w:rsidRPr="00710FA6">
              <w:rPr>
                <w:rFonts w:ascii="Times New Roman" w:eastAsiaTheme="minorHAnsi" w:hAnsi="Times New Roman" w:cs="Times New Roman"/>
                <w:color w:val="231F20"/>
                <w:sz w:val="24"/>
                <w:szCs w:val="24"/>
                <w:lang w:eastAsia="en-US"/>
              </w:rPr>
              <w:t xml:space="preserve"> (</w:t>
            </w:r>
            <w:r w:rsidRPr="00710FA6">
              <w:rPr>
                <w:rFonts w:ascii="Times New Roman" w:eastAsiaTheme="minorHAnsi" w:hAnsi="Times New Roman" w:cs="Times New Roman"/>
                <w:i/>
                <w:iCs/>
                <w:color w:val="231F20"/>
                <w:sz w:val="24"/>
                <w:szCs w:val="24"/>
                <w:lang w:eastAsia="en-US"/>
              </w:rPr>
              <w:t xml:space="preserve">чтобы, скучно </w:t>
            </w:r>
            <w:r w:rsidRPr="00710FA6">
              <w:rPr>
                <w:rFonts w:ascii="Times New Roman" w:eastAsiaTheme="minorHAnsi" w:hAnsi="Times New Roman" w:cs="Times New Roman"/>
                <w:color w:val="231F20"/>
                <w:sz w:val="24"/>
                <w:szCs w:val="24"/>
                <w:lang w:eastAsia="en-US"/>
              </w:rPr>
              <w:t>и др.).</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с орфоэпическим словарём.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Применять </w:t>
            </w:r>
            <w:r w:rsidRPr="00710FA6">
              <w:rPr>
                <w:rFonts w:ascii="Times New Roman" w:eastAsiaTheme="minorHAnsi" w:hAnsi="Times New Roman" w:cs="Times New Roman"/>
                <w:color w:val="231F20"/>
                <w:sz w:val="24"/>
                <w:szCs w:val="24"/>
                <w:lang w:eastAsia="en-US"/>
              </w:rPr>
              <w:t xml:space="preserve">правило написания слов с буквосочетаниями </w:t>
            </w:r>
            <w:r w:rsidRPr="00710FA6">
              <w:rPr>
                <w:rFonts w:ascii="Times New Roman" w:eastAsiaTheme="minorHAnsi" w:hAnsi="Times New Roman" w:cs="Times New Roman"/>
                <w:b/>
                <w:bCs/>
                <w:color w:val="231F20"/>
                <w:sz w:val="24"/>
                <w:szCs w:val="24"/>
                <w:lang w:eastAsia="en-US"/>
              </w:rPr>
              <w:t>чк, чн, чт, щн, нч</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lastRenderedPageBreak/>
              <w:t xml:space="preserve">Работать </w:t>
            </w:r>
            <w:r w:rsidRPr="00710FA6">
              <w:rPr>
                <w:rFonts w:ascii="Times New Roman" w:eastAsiaTheme="minorHAnsi" w:hAnsi="Times New Roman" w:cs="Times New Roman"/>
                <w:color w:val="231F20"/>
                <w:sz w:val="24"/>
                <w:szCs w:val="24"/>
                <w:lang w:eastAsia="en-US"/>
              </w:rPr>
              <w:t xml:space="preserve">с текстом. </w:t>
            </w:r>
            <w:r w:rsidRPr="00710FA6">
              <w:rPr>
                <w:rFonts w:ascii="Times New Roman" w:eastAsiaTheme="minorHAnsi" w:hAnsi="Times New Roman" w:cs="Times New Roman"/>
                <w:b/>
                <w:bCs/>
                <w:color w:val="231F20"/>
                <w:sz w:val="24"/>
                <w:szCs w:val="24"/>
                <w:lang w:eastAsia="en-US"/>
              </w:rPr>
              <w:t xml:space="preserve">Подбирать </w:t>
            </w:r>
            <w:r w:rsidRPr="00710FA6">
              <w:rPr>
                <w:rFonts w:ascii="Times New Roman" w:eastAsiaTheme="minorHAnsi" w:hAnsi="Times New Roman" w:cs="Times New Roman"/>
                <w:color w:val="231F20"/>
                <w:sz w:val="24"/>
                <w:szCs w:val="24"/>
                <w:lang w:eastAsia="en-US"/>
              </w:rPr>
              <w:t xml:space="preserve">к тексту заголовок. </w:t>
            </w:r>
            <w:r w:rsidRPr="00710FA6">
              <w:rPr>
                <w:rFonts w:ascii="Times New Roman" w:eastAsiaTheme="minorHAnsi" w:hAnsi="Times New Roman" w:cs="Times New Roman"/>
                <w:b/>
                <w:bCs/>
                <w:color w:val="231F20"/>
                <w:sz w:val="24"/>
                <w:szCs w:val="24"/>
                <w:lang w:eastAsia="en-US"/>
              </w:rPr>
              <w:t xml:space="preserve">Выделять </w:t>
            </w:r>
            <w:r w:rsidRPr="00710FA6">
              <w:rPr>
                <w:rFonts w:ascii="Times New Roman" w:eastAsiaTheme="minorHAnsi" w:hAnsi="Times New Roman" w:cs="Times New Roman"/>
                <w:color w:val="231F20"/>
                <w:sz w:val="24"/>
                <w:szCs w:val="24"/>
                <w:lang w:eastAsia="en-US"/>
              </w:rPr>
              <w:t xml:space="preserve">в тексте части и </w:t>
            </w: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 xml:space="preserve">их микротемы. </w:t>
            </w:r>
            <w:r w:rsidRPr="00710FA6">
              <w:rPr>
                <w:rFonts w:ascii="Times New Roman" w:eastAsiaTheme="minorHAnsi" w:hAnsi="Times New Roman" w:cs="Times New Roman"/>
                <w:b/>
                <w:bCs/>
                <w:color w:val="231F20"/>
                <w:sz w:val="24"/>
                <w:szCs w:val="24"/>
                <w:lang w:eastAsia="en-US"/>
              </w:rPr>
              <w:t xml:space="preserve">Записывать </w:t>
            </w:r>
            <w:r w:rsidRPr="00710FA6">
              <w:rPr>
                <w:rFonts w:ascii="Times New Roman" w:eastAsiaTheme="minorHAnsi" w:hAnsi="Times New Roman" w:cs="Times New Roman"/>
                <w:color w:val="231F20"/>
                <w:sz w:val="24"/>
                <w:szCs w:val="24"/>
                <w:lang w:eastAsia="en-US"/>
              </w:rPr>
              <w:t>предложение из текста на заданную тему.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 xml:space="preserve">в тексте рифмующиеся строки, </w:t>
            </w:r>
            <w:r w:rsidRPr="00710FA6">
              <w:rPr>
                <w:rFonts w:ascii="Times New Roman" w:eastAsiaTheme="minorHAnsi" w:hAnsi="Times New Roman" w:cs="Times New Roman"/>
                <w:b/>
                <w:bCs/>
                <w:color w:val="231F20"/>
                <w:sz w:val="24"/>
                <w:szCs w:val="24"/>
                <w:lang w:eastAsia="en-US"/>
              </w:rPr>
              <w:t xml:space="preserve">подбирать </w:t>
            </w:r>
            <w:r w:rsidRPr="00710FA6">
              <w:rPr>
                <w:rFonts w:ascii="Times New Roman" w:eastAsiaTheme="minorHAnsi" w:hAnsi="Times New Roman" w:cs="Times New Roman"/>
                <w:color w:val="231F20"/>
                <w:sz w:val="24"/>
                <w:szCs w:val="24"/>
                <w:lang w:eastAsia="en-US"/>
              </w:rPr>
              <w:t xml:space="preserve">рифмующиеся слова, </w:t>
            </w:r>
            <w:r w:rsidRPr="00710FA6">
              <w:rPr>
                <w:rFonts w:ascii="Times New Roman" w:eastAsiaTheme="minorHAnsi" w:hAnsi="Times New Roman" w:cs="Times New Roman"/>
                <w:b/>
                <w:bCs/>
                <w:color w:val="231F20"/>
                <w:sz w:val="24"/>
                <w:szCs w:val="24"/>
                <w:lang w:eastAsia="en-US"/>
              </w:rPr>
              <w:t>сочинять</w:t>
            </w:r>
            <w:r w:rsidRPr="00710FA6">
              <w:rPr>
                <w:rFonts w:ascii="Times New Roman" w:eastAsiaTheme="minorHAnsi" w:hAnsi="Times New Roman" w:cs="Times New Roman"/>
                <w:color w:val="231F20"/>
                <w:sz w:val="24"/>
                <w:szCs w:val="24"/>
                <w:lang w:eastAsia="en-US"/>
              </w:rPr>
              <w:t xml:space="preserve"> стихи на заданные рифмы, </w:t>
            </w: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 xml:space="preserve">словарик собственных рифм, </w:t>
            </w:r>
            <w:r w:rsidRPr="00710FA6">
              <w:rPr>
                <w:rFonts w:ascii="Times New Roman" w:eastAsiaTheme="minorHAnsi" w:hAnsi="Times New Roman" w:cs="Times New Roman"/>
                <w:b/>
                <w:bCs/>
                <w:color w:val="231F20"/>
                <w:sz w:val="24"/>
                <w:szCs w:val="24"/>
                <w:lang w:eastAsia="en-US"/>
              </w:rPr>
              <w:t xml:space="preserve">участвовать </w:t>
            </w:r>
            <w:r w:rsidRPr="00710FA6">
              <w:rPr>
                <w:rFonts w:ascii="Times New Roman" w:eastAsiaTheme="minorHAnsi" w:hAnsi="Times New Roman" w:cs="Times New Roman"/>
                <w:color w:val="231F20"/>
                <w:sz w:val="24"/>
                <w:szCs w:val="24"/>
                <w:lang w:eastAsia="en-US"/>
              </w:rPr>
              <w:t>в презентации выполненной работы.</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непарные твёрдые и мягкие шипящие звуки.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 xml:space="preserve">в словах буквосочетания </w:t>
            </w:r>
            <w:r w:rsidRPr="00710FA6">
              <w:rPr>
                <w:rFonts w:ascii="Times New Roman" w:eastAsiaTheme="minorHAnsi" w:hAnsi="Times New Roman" w:cs="Times New Roman"/>
                <w:b/>
                <w:bCs/>
                <w:color w:val="231F20"/>
                <w:sz w:val="24"/>
                <w:szCs w:val="24"/>
                <w:lang w:eastAsia="en-US"/>
              </w:rPr>
              <w:t xml:space="preserve">жи—ши, ча—ща, чу—щу, подбирать </w:t>
            </w:r>
            <w:r w:rsidRPr="00710FA6">
              <w:rPr>
                <w:rFonts w:ascii="Times New Roman" w:eastAsiaTheme="minorHAnsi" w:hAnsi="Times New Roman" w:cs="Times New Roman"/>
                <w:color w:val="231F20"/>
                <w:sz w:val="24"/>
                <w:szCs w:val="24"/>
                <w:lang w:eastAsia="en-US"/>
              </w:rPr>
              <w:t>примеры слов стакими буквосочетаниями.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Применять </w:t>
            </w:r>
            <w:r w:rsidRPr="00710FA6">
              <w:rPr>
                <w:rFonts w:ascii="Times New Roman" w:eastAsiaTheme="minorHAnsi" w:hAnsi="Times New Roman" w:cs="Times New Roman"/>
                <w:color w:val="231F20"/>
                <w:sz w:val="24"/>
                <w:szCs w:val="24"/>
                <w:lang w:eastAsia="en-US"/>
              </w:rPr>
              <w:t xml:space="preserve">правило при написании слов с буквосочетаниями </w:t>
            </w:r>
            <w:r w:rsidRPr="00710FA6">
              <w:rPr>
                <w:rFonts w:ascii="Times New Roman" w:eastAsiaTheme="minorHAnsi" w:hAnsi="Times New Roman" w:cs="Times New Roman"/>
                <w:b/>
                <w:bCs/>
                <w:color w:val="231F20"/>
                <w:sz w:val="24"/>
                <w:szCs w:val="24"/>
                <w:lang w:eastAsia="en-US"/>
              </w:rPr>
              <w:t>жи—ши, ча—ща, чу—щу</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Оценивать </w:t>
            </w:r>
            <w:r w:rsidRPr="00710FA6">
              <w:rPr>
                <w:rFonts w:ascii="Times New Roman" w:eastAsiaTheme="minorHAnsi" w:hAnsi="Times New Roman" w:cs="Times New Roman"/>
                <w:color w:val="231F20"/>
                <w:sz w:val="24"/>
                <w:szCs w:val="24"/>
                <w:lang w:eastAsia="en-US"/>
              </w:rPr>
              <w:t>свои достижения при выполнении заданий «Проверь себя» в учебнике и по электронному приложению.</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 xml:space="preserve">с предложением и текстом. </w:t>
            </w: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 xml:space="preserve">предложения из слов, </w:t>
            </w:r>
            <w:r w:rsidRPr="00710FA6">
              <w:rPr>
                <w:rFonts w:ascii="Times New Roman" w:eastAsiaTheme="minorHAnsi" w:hAnsi="Times New Roman" w:cs="Times New Roman"/>
                <w:b/>
                <w:bCs/>
                <w:color w:val="231F20"/>
                <w:sz w:val="24"/>
                <w:szCs w:val="24"/>
                <w:lang w:eastAsia="en-US"/>
              </w:rPr>
              <w:t>обсуждать</w:t>
            </w:r>
            <w:r w:rsidRPr="00710FA6">
              <w:rPr>
                <w:rFonts w:ascii="Times New Roman" w:eastAsiaTheme="minorHAnsi" w:hAnsi="Times New Roman" w:cs="Times New Roman"/>
                <w:color w:val="231F20"/>
                <w:sz w:val="24"/>
                <w:szCs w:val="24"/>
                <w:lang w:eastAsia="en-US"/>
              </w:rPr>
              <w:t xml:space="preserve">, составляют ли они текст, </w:t>
            </w:r>
            <w:r w:rsidRPr="00710FA6">
              <w:rPr>
                <w:rFonts w:ascii="Times New Roman" w:eastAsiaTheme="minorHAnsi" w:hAnsi="Times New Roman" w:cs="Times New Roman"/>
                <w:b/>
                <w:bCs/>
                <w:color w:val="231F20"/>
                <w:sz w:val="24"/>
                <w:szCs w:val="24"/>
                <w:lang w:eastAsia="en-US"/>
              </w:rPr>
              <w:t xml:space="preserve">подбирать </w:t>
            </w:r>
            <w:r w:rsidRPr="00710FA6">
              <w:rPr>
                <w:rFonts w:ascii="Times New Roman" w:eastAsiaTheme="minorHAnsi" w:hAnsi="Times New Roman" w:cs="Times New Roman"/>
                <w:color w:val="231F20"/>
                <w:sz w:val="24"/>
                <w:szCs w:val="24"/>
                <w:lang w:eastAsia="en-US"/>
              </w:rPr>
              <w:t xml:space="preserve">к тексту заголовок, </w:t>
            </w:r>
            <w:r w:rsidRPr="00710FA6">
              <w:rPr>
                <w:rFonts w:ascii="Times New Roman" w:eastAsiaTheme="minorHAnsi" w:hAnsi="Times New Roman" w:cs="Times New Roman"/>
                <w:b/>
                <w:bCs/>
                <w:color w:val="231F20"/>
                <w:sz w:val="24"/>
                <w:szCs w:val="24"/>
                <w:lang w:eastAsia="en-US"/>
              </w:rPr>
              <w:t xml:space="preserve">записывать </w:t>
            </w:r>
            <w:r w:rsidRPr="00710FA6">
              <w:rPr>
                <w:rFonts w:ascii="Times New Roman" w:eastAsiaTheme="minorHAnsi" w:hAnsi="Times New Roman" w:cs="Times New Roman"/>
                <w:color w:val="231F20"/>
                <w:sz w:val="24"/>
                <w:szCs w:val="24"/>
                <w:lang w:eastAsia="en-US"/>
              </w:rPr>
              <w:t>составленный текст.</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глухие и звонкие согласные звуки, парные и непарные.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Характеризовать </w:t>
            </w:r>
            <w:r w:rsidRPr="00710FA6">
              <w:rPr>
                <w:rFonts w:ascii="Times New Roman" w:eastAsiaTheme="minorHAnsi" w:hAnsi="Times New Roman" w:cs="Times New Roman"/>
                <w:color w:val="231F20"/>
                <w:sz w:val="24"/>
                <w:szCs w:val="24"/>
                <w:lang w:eastAsia="en-US"/>
              </w:rPr>
              <w:t xml:space="preserve">согласный звук (глухой — звонкий, парный — непарный) и </w:t>
            </w:r>
            <w:r w:rsidRPr="00710FA6">
              <w:rPr>
                <w:rFonts w:ascii="Times New Roman" w:eastAsiaTheme="minorHAnsi" w:hAnsi="Times New Roman" w:cs="Times New Roman"/>
                <w:b/>
                <w:bCs/>
                <w:color w:val="231F20"/>
                <w:sz w:val="24"/>
                <w:szCs w:val="24"/>
                <w:lang w:eastAsia="en-US"/>
              </w:rPr>
              <w:t>оценивать</w:t>
            </w:r>
            <w:r w:rsidRPr="00710FA6">
              <w:rPr>
                <w:rFonts w:ascii="Times New Roman" w:eastAsiaTheme="minorHAnsi" w:hAnsi="Times New Roman" w:cs="Times New Roman"/>
                <w:color w:val="231F20"/>
                <w:sz w:val="24"/>
                <w:szCs w:val="24"/>
                <w:lang w:eastAsia="en-US"/>
              </w:rPr>
              <w:t xml:space="preserve"> правильность данной характеристики.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Правильно произносить </w:t>
            </w:r>
            <w:r w:rsidRPr="00710FA6">
              <w:rPr>
                <w:rFonts w:ascii="Times New Roman" w:eastAsiaTheme="minorHAnsi" w:hAnsi="Times New Roman" w:cs="Times New Roman"/>
                <w:color w:val="231F20"/>
                <w:sz w:val="24"/>
                <w:szCs w:val="24"/>
                <w:lang w:eastAsia="en-US"/>
              </w:rPr>
              <w:t>звонкие и глухие согласные звуки на конце слова и перед другими согласными (кроме сонорных).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на слух парный по глухости-звонкости согласный звук на конце слова и в корне перед согласным.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Соотносить </w:t>
            </w:r>
            <w:r w:rsidRPr="00710FA6">
              <w:rPr>
                <w:rFonts w:ascii="Times New Roman" w:eastAsiaTheme="minorHAnsi" w:hAnsi="Times New Roman" w:cs="Times New Roman"/>
                <w:color w:val="231F20"/>
                <w:sz w:val="24"/>
                <w:szCs w:val="24"/>
                <w:lang w:eastAsia="en-US"/>
              </w:rPr>
              <w:t>произношение и написание парного по глухости-звонкости согласного звука на конце слова и в корне перед согласным.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в словах букву парного согласного звука, написание которой надо проверять.</w:t>
            </w:r>
          </w:p>
          <w:p w:rsidR="00710FA6" w:rsidRPr="00710FA6" w:rsidRDefault="00710FA6" w:rsidP="00710FA6">
            <w:pPr>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проверочное и проверяемое слова.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Подбирать </w:t>
            </w:r>
            <w:r w:rsidRPr="00710FA6">
              <w:rPr>
                <w:rFonts w:ascii="Times New Roman" w:eastAsiaTheme="minorHAnsi" w:hAnsi="Times New Roman" w:cs="Times New Roman"/>
                <w:color w:val="231F20"/>
                <w:sz w:val="24"/>
                <w:szCs w:val="24"/>
                <w:lang w:eastAsia="en-US"/>
              </w:rPr>
              <w:t>проверочные слова путём изменения формы слова и подбора однокоренных слов (</w:t>
            </w:r>
            <w:r w:rsidRPr="00710FA6">
              <w:rPr>
                <w:rFonts w:ascii="Times New Roman" w:eastAsiaTheme="minorHAnsi" w:hAnsi="Times New Roman" w:cs="Times New Roman"/>
                <w:i/>
                <w:iCs/>
                <w:color w:val="231F20"/>
                <w:sz w:val="24"/>
                <w:szCs w:val="24"/>
                <w:lang w:eastAsia="en-US"/>
              </w:rPr>
              <w:t>тра</w:t>
            </w:r>
            <w:r w:rsidRPr="00710FA6">
              <w:rPr>
                <w:rFonts w:ascii="Times New Roman" w:eastAsiaTheme="minorHAnsi" w:hAnsi="Times New Roman" w:cs="Times New Roman"/>
                <w:b/>
                <w:bCs/>
                <w:i/>
                <w:iCs/>
                <w:color w:val="231F20"/>
                <w:sz w:val="24"/>
                <w:szCs w:val="24"/>
                <w:lang w:eastAsia="en-US"/>
              </w:rPr>
              <w:t>в</w:t>
            </w:r>
            <w:r w:rsidRPr="00710FA6">
              <w:rPr>
                <w:rFonts w:ascii="Times New Roman" w:eastAsiaTheme="minorHAnsi" w:hAnsi="Times New Roman" w:cs="Times New Roman"/>
                <w:i/>
                <w:iCs/>
                <w:color w:val="231F20"/>
                <w:sz w:val="24"/>
                <w:szCs w:val="24"/>
                <w:lang w:eastAsia="en-US"/>
              </w:rPr>
              <w:t>ка — тра</w:t>
            </w:r>
            <w:r w:rsidRPr="00710FA6">
              <w:rPr>
                <w:rFonts w:ascii="Times New Roman" w:eastAsiaTheme="minorHAnsi" w:hAnsi="Times New Roman" w:cs="Times New Roman"/>
                <w:b/>
                <w:bCs/>
                <w:i/>
                <w:iCs/>
                <w:color w:val="231F20"/>
                <w:sz w:val="24"/>
                <w:szCs w:val="24"/>
                <w:lang w:eastAsia="en-US"/>
              </w:rPr>
              <w:t>в</w:t>
            </w:r>
            <w:r w:rsidRPr="00710FA6">
              <w:rPr>
                <w:rFonts w:ascii="Times New Roman" w:eastAsiaTheme="minorHAnsi" w:hAnsi="Times New Roman" w:cs="Times New Roman"/>
                <w:i/>
                <w:iCs/>
                <w:color w:val="231F20"/>
                <w:sz w:val="24"/>
                <w:szCs w:val="24"/>
                <w:lang w:eastAsia="en-US"/>
              </w:rPr>
              <w:t>а, тра</w:t>
            </w:r>
            <w:r w:rsidRPr="00710FA6">
              <w:rPr>
                <w:rFonts w:ascii="Times New Roman" w:eastAsiaTheme="minorHAnsi" w:hAnsi="Times New Roman" w:cs="Times New Roman"/>
                <w:b/>
                <w:bCs/>
                <w:i/>
                <w:iCs/>
                <w:color w:val="231F20"/>
                <w:sz w:val="24"/>
                <w:szCs w:val="24"/>
                <w:lang w:eastAsia="en-US"/>
              </w:rPr>
              <w:t>в</w:t>
            </w:r>
            <w:r w:rsidRPr="00710FA6">
              <w:rPr>
                <w:rFonts w:ascii="Times New Roman" w:eastAsiaTheme="minorHAnsi" w:hAnsi="Times New Roman" w:cs="Times New Roman"/>
                <w:i/>
                <w:iCs/>
                <w:color w:val="231F20"/>
                <w:sz w:val="24"/>
                <w:szCs w:val="24"/>
                <w:lang w:eastAsia="en-US"/>
              </w:rPr>
              <w:t>ушка; моро</w:t>
            </w:r>
            <w:r w:rsidRPr="00710FA6">
              <w:rPr>
                <w:rFonts w:ascii="Times New Roman" w:eastAsiaTheme="minorHAnsi" w:hAnsi="Times New Roman" w:cs="Times New Roman"/>
                <w:b/>
                <w:bCs/>
                <w:i/>
                <w:iCs/>
                <w:color w:val="231F20"/>
                <w:sz w:val="24"/>
                <w:szCs w:val="24"/>
                <w:lang w:eastAsia="en-US"/>
              </w:rPr>
              <w:t xml:space="preserve">з </w:t>
            </w:r>
            <w:r w:rsidRPr="00710FA6">
              <w:rPr>
                <w:rFonts w:ascii="Times New Roman" w:eastAsiaTheme="minorHAnsi" w:hAnsi="Times New Roman" w:cs="Times New Roman"/>
                <w:i/>
                <w:iCs/>
                <w:color w:val="231F20"/>
                <w:sz w:val="24"/>
                <w:szCs w:val="24"/>
                <w:lang w:eastAsia="en-US"/>
              </w:rPr>
              <w:t>— моро</w:t>
            </w:r>
            <w:r w:rsidRPr="00710FA6">
              <w:rPr>
                <w:rFonts w:ascii="Times New Roman" w:eastAsiaTheme="minorHAnsi" w:hAnsi="Times New Roman" w:cs="Times New Roman"/>
                <w:b/>
                <w:bCs/>
                <w:i/>
                <w:iCs/>
                <w:color w:val="231F20"/>
                <w:sz w:val="24"/>
                <w:szCs w:val="24"/>
                <w:lang w:eastAsia="en-US"/>
              </w:rPr>
              <w:t>з</w:t>
            </w:r>
            <w:r w:rsidRPr="00710FA6">
              <w:rPr>
                <w:rFonts w:ascii="Times New Roman" w:eastAsiaTheme="minorHAnsi" w:hAnsi="Times New Roman" w:cs="Times New Roman"/>
                <w:i/>
                <w:iCs/>
                <w:color w:val="231F20"/>
                <w:sz w:val="24"/>
                <w:szCs w:val="24"/>
                <w:lang w:eastAsia="en-US"/>
              </w:rPr>
              <w:t>ы, моро</w:t>
            </w:r>
            <w:r w:rsidRPr="00710FA6">
              <w:rPr>
                <w:rFonts w:ascii="Times New Roman" w:eastAsiaTheme="minorHAnsi" w:hAnsi="Times New Roman" w:cs="Times New Roman"/>
                <w:b/>
                <w:bCs/>
                <w:i/>
                <w:iCs/>
                <w:color w:val="231F20"/>
                <w:sz w:val="24"/>
                <w:szCs w:val="24"/>
                <w:lang w:eastAsia="en-US"/>
              </w:rPr>
              <w:t>з</w:t>
            </w:r>
            <w:r w:rsidRPr="00710FA6">
              <w:rPr>
                <w:rFonts w:ascii="Times New Roman" w:eastAsiaTheme="minorHAnsi" w:hAnsi="Times New Roman" w:cs="Times New Roman"/>
                <w:i/>
                <w:iCs/>
                <w:color w:val="231F20"/>
                <w:sz w:val="24"/>
                <w:szCs w:val="24"/>
                <w:lang w:eastAsia="en-US"/>
              </w:rPr>
              <w:t>ный</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Использовать </w:t>
            </w:r>
            <w:r w:rsidRPr="00710FA6">
              <w:rPr>
                <w:rFonts w:ascii="Times New Roman" w:eastAsiaTheme="minorHAnsi" w:hAnsi="Times New Roman" w:cs="Times New Roman"/>
                <w:color w:val="231F20"/>
                <w:sz w:val="24"/>
                <w:szCs w:val="24"/>
                <w:lang w:eastAsia="en-US"/>
              </w:rPr>
              <w:t>правило при написании слов с парным по глухости-звонкости согласным звуком на конце слова и перед согласным в корне.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Объяснять </w:t>
            </w:r>
            <w:r w:rsidRPr="00710FA6">
              <w:rPr>
                <w:rFonts w:ascii="Times New Roman" w:eastAsiaTheme="minorHAnsi" w:hAnsi="Times New Roman" w:cs="Times New Roman"/>
                <w:color w:val="231F20"/>
                <w:sz w:val="24"/>
                <w:szCs w:val="24"/>
                <w:lang w:eastAsia="en-US"/>
              </w:rPr>
              <w:t>правописание слов с парным по глухости-звонкости согласным звуком на основе алгоритма проверки написания.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Подбирать </w:t>
            </w:r>
            <w:r w:rsidRPr="00710FA6">
              <w:rPr>
                <w:rFonts w:ascii="Times New Roman" w:eastAsiaTheme="minorHAnsi" w:hAnsi="Times New Roman" w:cs="Times New Roman"/>
                <w:color w:val="231F20"/>
                <w:sz w:val="24"/>
                <w:szCs w:val="24"/>
                <w:lang w:eastAsia="en-US"/>
              </w:rPr>
              <w:t>примеры слов с изучаемой орфограммой.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Сопоставлять </w:t>
            </w:r>
            <w:r w:rsidRPr="00710FA6">
              <w:rPr>
                <w:rFonts w:ascii="Times New Roman" w:eastAsiaTheme="minorHAnsi" w:hAnsi="Times New Roman" w:cs="Times New Roman"/>
                <w:color w:val="231F20"/>
                <w:sz w:val="24"/>
                <w:szCs w:val="24"/>
                <w:lang w:eastAsia="en-US"/>
              </w:rPr>
              <w:t>приёмы проверки написания гласных и согласных в корне слова.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Объяснять </w:t>
            </w:r>
            <w:r w:rsidRPr="00710FA6">
              <w:rPr>
                <w:rFonts w:ascii="Times New Roman" w:eastAsiaTheme="minorHAnsi" w:hAnsi="Times New Roman" w:cs="Times New Roman"/>
                <w:color w:val="231F20"/>
                <w:sz w:val="24"/>
                <w:szCs w:val="24"/>
                <w:lang w:eastAsia="en-US"/>
              </w:rPr>
              <w:t>правильность написания слов с изученными орфограммами.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с памяткой «Как подготовиться к диктанту».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с памяткой «Как провести звуко-буквенный разбор слова».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Проводить </w:t>
            </w:r>
            <w:r w:rsidRPr="00710FA6">
              <w:rPr>
                <w:rFonts w:ascii="Times New Roman" w:eastAsiaTheme="minorHAnsi" w:hAnsi="Times New Roman" w:cs="Times New Roman"/>
                <w:color w:val="231F20"/>
                <w:sz w:val="24"/>
                <w:szCs w:val="24"/>
                <w:lang w:eastAsia="en-US"/>
              </w:rPr>
              <w:t>звуко-буквенный разбор слова по заданному образцу.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Оценивать </w:t>
            </w:r>
            <w:r w:rsidRPr="00710FA6">
              <w:rPr>
                <w:rFonts w:ascii="Times New Roman" w:eastAsiaTheme="minorHAnsi" w:hAnsi="Times New Roman" w:cs="Times New Roman"/>
                <w:color w:val="231F20"/>
                <w:sz w:val="24"/>
                <w:szCs w:val="24"/>
                <w:lang w:eastAsia="en-US"/>
              </w:rPr>
              <w:t>свои достижения при выполнении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заданий «Проверь себя» в учебнике и по элек-</w:t>
            </w:r>
          </w:p>
          <w:p w:rsidR="00710FA6" w:rsidRPr="00710FA6" w:rsidRDefault="00710FA6" w:rsidP="00710FA6">
            <w:pPr>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тронному приложению.</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 xml:space="preserve">(под руководством учителя) текст поздравительной открытки; </w:t>
            </w:r>
            <w:r w:rsidRPr="00710FA6">
              <w:rPr>
                <w:rFonts w:ascii="Times New Roman" w:eastAsiaTheme="minorHAnsi" w:hAnsi="Times New Roman" w:cs="Times New Roman"/>
                <w:b/>
                <w:bCs/>
                <w:color w:val="231F20"/>
                <w:sz w:val="24"/>
                <w:szCs w:val="24"/>
                <w:lang w:eastAsia="en-US"/>
              </w:rPr>
              <w:t xml:space="preserve">излагать </w:t>
            </w:r>
            <w:r w:rsidRPr="00710FA6">
              <w:rPr>
                <w:rFonts w:ascii="Times New Roman" w:eastAsiaTheme="minorHAnsi" w:hAnsi="Times New Roman" w:cs="Times New Roman"/>
                <w:color w:val="231F20"/>
                <w:sz w:val="24"/>
                <w:szCs w:val="24"/>
                <w:lang w:eastAsia="en-US"/>
              </w:rPr>
              <w:t>письменно текст по вопросам.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Наблюдать </w:t>
            </w:r>
            <w:r w:rsidRPr="00710FA6">
              <w:rPr>
                <w:rFonts w:ascii="Times New Roman" w:eastAsiaTheme="minorHAnsi" w:hAnsi="Times New Roman" w:cs="Times New Roman"/>
                <w:color w:val="231F20"/>
                <w:sz w:val="24"/>
                <w:szCs w:val="24"/>
                <w:lang w:eastAsia="en-US"/>
              </w:rPr>
              <w:t>за произношением слов с разделительным мягким знаком (ь).</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Соотносить </w:t>
            </w:r>
            <w:r w:rsidRPr="00710FA6">
              <w:rPr>
                <w:rFonts w:ascii="Times New Roman" w:eastAsiaTheme="minorHAnsi" w:hAnsi="Times New Roman" w:cs="Times New Roman"/>
                <w:color w:val="231F20"/>
                <w:sz w:val="24"/>
                <w:szCs w:val="24"/>
                <w:lang w:eastAsia="en-US"/>
              </w:rPr>
              <w:t xml:space="preserve">количество звуков и букв в таких словах, как </w:t>
            </w:r>
            <w:r w:rsidRPr="00710FA6">
              <w:rPr>
                <w:rFonts w:ascii="Times New Roman" w:eastAsiaTheme="minorHAnsi" w:hAnsi="Times New Roman" w:cs="Times New Roman"/>
                <w:i/>
                <w:iCs/>
                <w:color w:val="231F20"/>
                <w:sz w:val="24"/>
                <w:szCs w:val="24"/>
                <w:lang w:eastAsia="en-US"/>
              </w:rPr>
              <w:t>семья, вьюга</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Подбирать </w:t>
            </w:r>
            <w:r w:rsidRPr="00710FA6">
              <w:rPr>
                <w:rFonts w:ascii="Times New Roman" w:eastAsiaTheme="minorHAnsi" w:hAnsi="Times New Roman" w:cs="Times New Roman"/>
                <w:color w:val="231F20"/>
                <w:sz w:val="24"/>
                <w:szCs w:val="24"/>
                <w:lang w:eastAsia="en-US"/>
              </w:rPr>
              <w:t>примеры слов с разделительным мягким знаком (ь).</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 xml:space="preserve">слова с мягким знаком (ь) </w:t>
            </w:r>
            <w:r w:rsidRPr="00710FA6">
              <w:rPr>
                <w:rFonts w:ascii="Times New Roman" w:eastAsiaTheme="minorHAnsi" w:hAnsi="Times New Roman" w:cs="Times New Roman"/>
                <w:i/>
                <w:iCs/>
                <w:color w:val="231F20"/>
                <w:sz w:val="24"/>
                <w:szCs w:val="24"/>
                <w:lang w:eastAsia="en-US"/>
              </w:rPr>
              <w:t xml:space="preserve">— </w:t>
            </w:r>
            <w:r w:rsidRPr="00710FA6">
              <w:rPr>
                <w:rFonts w:ascii="Times New Roman" w:eastAsiaTheme="minorHAnsi" w:hAnsi="Times New Roman" w:cs="Times New Roman"/>
                <w:color w:val="231F20"/>
                <w:sz w:val="24"/>
                <w:szCs w:val="24"/>
                <w:lang w:eastAsia="en-US"/>
              </w:rPr>
              <w:t>показателем мягкости предшествующего согласного звука и с разделительным мягким знаком (ь).</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Использовать </w:t>
            </w:r>
            <w:r w:rsidRPr="00710FA6">
              <w:rPr>
                <w:rFonts w:ascii="Times New Roman" w:eastAsiaTheme="minorHAnsi" w:hAnsi="Times New Roman" w:cs="Times New Roman"/>
                <w:color w:val="231F20"/>
                <w:sz w:val="24"/>
                <w:szCs w:val="24"/>
                <w:lang w:eastAsia="en-US"/>
              </w:rPr>
              <w:t>правило при написании слов с разделительным мягким знаком (ь).</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Объяснять </w:t>
            </w:r>
            <w:r w:rsidRPr="00710FA6">
              <w:rPr>
                <w:rFonts w:ascii="Times New Roman" w:eastAsiaTheme="minorHAnsi" w:hAnsi="Times New Roman" w:cs="Times New Roman"/>
                <w:color w:val="231F20"/>
                <w:sz w:val="24"/>
                <w:szCs w:val="24"/>
                <w:lang w:eastAsia="en-US"/>
              </w:rPr>
              <w:t>написание разделительного мягкого знака (ь) в словах.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Оценивать </w:t>
            </w:r>
            <w:r w:rsidRPr="00710FA6">
              <w:rPr>
                <w:rFonts w:ascii="Times New Roman" w:eastAsiaTheme="minorHAnsi" w:hAnsi="Times New Roman" w:cs="Times New Roman"/>
                <w:color w:val="231F20"/>
                <w:sz w:val="24"/>
                <w:szCs w:val="24"/>
                <w:lang w:eastAsia="en-US"/>
              </w:rPr>
              <w:t>свои достижения при выполнении заданий «Проверь себя» в учебнике и по электронному приложению.</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C102EA" w:rsidRDefault="00710FA6" w:rsidP="00C102EA">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устный рассказ по серии рисун</w:t>
            </w:r>
            <w:r w:rsidR="00C102EA">
              <w:rPr>
                <w:rFonts w:ascii="Times New Roman" w:eastAsiaTheme="minorHAnsi" w:hAnsi="Times New Roman" w:cs="Times New Roman"/>
                <w:color w:val="231F20"/>
                <w:sz w:val="24"/>
                <w:szCs w:val="24"/>
                <w:lang w:eastAsia="en-US"/>
              </w:rPr>
              <w:t>ков (под руководством учителя).</w:t>
            </w:r>
          </w:p>
        </w:tc>
      </w:tr>
      <w:tr w:rsidR="00710FA6" w:rsidRPr="00710FA6" w:rsidTr="00710FA6">
        <w:tc>
          <w:tcPr>
            <w:tcW w:w="15276" w:type="dxa"/>
            <w:gridSpan w:val="2"/>
          </w:tcPr>
          <w:p w:rsidR="00710FA6" w:rsidRPr="00710FA6" w:rsidRDefault="00710FA6" w:rsidP="00710FA6">
            <w:pPr>
              <w:autoSpaceDE w:val="0"/>
              <w:autoSpaceDN w:val="0"/>
              <w:adjustRightInd w:val="0"/>
              <w:spacing w:after="0" w:line="240" w:lineRule="auto"/>
              <w:jc w:val="center"/>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sz w:val="24"/>
                <w:szCs w:val="24"/>
                <w:lang w:eastAsia="en-US"/>
              </w:rPr>
              <w:lastRenderedPageBreak/>
              <w:t>Части речи (47 ч)</w:t>
            </w:r>
          </w:p>
        </w:tc>
      </w:tr>
      <w:tr w:rsidR="00710FA6" w:rsidRPr="00710FA6" w:rsidTr="00710FA6">
        <w:tc>
          <w:tcPr>
            <w:tcW w:w="5028" w:type="dxa"/>
          </w:tcPr>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Части речи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Соотнесение слов-названий, вопросов,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на которые они отвечают, с частями речи.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Формирование умений работать с графической информацией.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*Слово с непроверяемым написанием: </w:t>
            </w:r>
            <w:r w:rsidRPr="00710FA6">
              <w:rPr>
                <w:rFonts w:ascii="Times New Roman" w:eastAsiaTheme="minorHAnsi" w:hAnsi="Times New Roman" w:cs="Times New Roman"/>
                <w:i/>
                <w:iCs/>
                <w:color w:val="231F20"/>
                <w:sz w:val="24"/>
                <w:szCs w:val="24"/>
                <w:lang w:eastAsia="en-US"/>
              </w:rPr>
              <w:t>месяц.</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Имя существительное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Имя существительное как часть речи: </w:t>
            </w:r>
            <w:r w:rsidRPr="00710FA6">
              <w:rPr>
                <w:rFonts w:ascii="Times New Roman" w:eastAsiaTheme="minorHAnsi" w:hAnsi="Times New Roman" w:cs="Times New Roman"/>
                <w:color w:val="231F20"/>
                <w:sz w:val="24"/>
                <w:szCs w:val="24"/>
                <w:lang w:eastAsia="en-US"/>
              </w:rPr>
              <w:t xml:space="preserve">значение и употребление в речи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*Слова с непроверяемым написанием: </w:t>
            </w:r>
            <w:r w:rsidRPr="00710FA6">
              <w:rPr>
                <w:rFonts w:ascii="Times New Roman" w:eastAsiaTheme="minorHAnsi" w:hAnsi="Times New Roman" w:cs="Times New Roman"/>
                <w:i/>
                <w:iCs/>
                <w:color w:val="231F20"/>
                <w:sz w:val="24"/>
                <w:szCs w:val="24"/>
                <w:lang w:eastAsia="en-US"/>
              </w:rPr>
              <w:t>январь, февраль.</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Расширение представлений о предметах и явлениях окружающего мира через ознакомление с именами существительными, обозначающими эти предметы и явления.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lastRenderedPageBreak/>
              <w:t xml:space="preserve">Одушевлённые и неодушевлённые </w:t>
            </w:r>
            <w:r w:rsidRPr="00710FA6">
              <w:rPr>
                <w:rFonts w:ascii="Times New Roman" w:eastAsiaTheme="minorHAnsi" w:hAnsi="Times New Roman" w:cs="Times New Roman"/>
                <w:color w:val="231F20"/>
                <w:sz w:val="24"/>
                <w:szCs w:val="24"/>
                <w:lang w:eastAsia="en-US"/>
              </w:rPr>
              <w:t xml:space="preserve">имена существительные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Формирование представлений о профессиях и людях труда.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*Слова с непроверяемым написанием: </w:t>
            </w:r>
            <w:r w:rsidRPr="00710FA6">
              <w:rPr>
                <w:rFonts w:ascii="Times New Roman" w:eastAsiaTheme="minorHAnsi" w:hAnsi="Times New Roman" w:cs="Times New Roman"/>
                <w:i/>
                <w:iCs/>
                <w:color w:val="231F20"/>
                <w:sz w:val="24"/>
                <w:szCs w:val="24"/>
                <w:lang w:eastAsia="en-US"/>
              </w:rPr>
              <w:t>картина (картинка).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Собственные и нарицательные имена </w:t>
            </w:r>
            <w:r w:rsidRPr="00710FA6">
              <w:rPr>
                <w:rFonts w:ascii="Times New Roman" w:eastAsiaTheme="minorHAnsi" w:hAnsi="Times New Roman" w:cs="Times New Roman"/>
                <w:color w:val="231F20"/>
                <w:sz w:val="24"/>
                <w:szCs w:val="24"/>
                <w:lang w:eastAsia="en-US"/>
              </w:rPr>
              <w:t>существительные.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Заглавная буква в именах собственных.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Развитие познавательного интереса к происхождению имён и фамилий, истории названия своего города (посёлка).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*Слова с непроверяемым написанием: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i/>
                <w:iCs/>
                <w:color w:val="231F20"/>
                <w:sz w:val="24"/>
                <w:szCs w:val="24"/>
                <w:lang w:eastAsia="en-US"/>
              </w:rPr>
              <w:t>отец, фамилия, Россия, город, улица.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Развитие речи</w:t>
            </w:r>
            <w:r w:rsidRPr="00710FA6">
              <w:rPr>
                <w:rFonts w:ascii="Times New Roman" w:eastAsiaTheme="minorHAnsi" w:hAnsi="Times New Roman" w:cs="Times New Roman"/>
                <w:color w:val="231F20"/>
                <w:sz w:val="24"/>
                <w:szCs w:val="24"/>
                <w:lang w:eastAsia="en-US"/>
              </w:rPr>
              <w:t>. Составление устного рассказа по репродукции картины. Формирование чувства гордости за богатырей, защитников земли Русской, прославленных в былинах и картинах художников; воспитание патриотизма.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Составление рассказа по личным наблюдениям и вопросам.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Число </w:t>
            </w:r>
            <w:r w:rsidRPr="00710FA6">
              <w:rPr>
                <w:rFonts w:ascii="Times New Roman" w:eastAsiaTheme="minorHAnsi" w:hAnsi="Times New Roman" w:cs="Times New Roman"/>
                <w:color w:val="231F20"/>
                <w:sz w:val="24"/>
                <w:szCs w:val="24"/>
                <w:lang w:eastAsia="en-US"/>
              </w:rPr>
              <w:t>имён существительных.  Изменение существительных по числам. Имена существительные, употребляющиеся только в одном числе (</w:t>
            </w:r>
            <w:r w:rsidRPr="00710FA6">
              <w:rPr>
                <w:rFonts w:ascii="Times New Roman" w:eastAsiaTheme="minorHAnsi" w:hAnsi="Times New Roman" w:cs="Times New Roman"/>
                <w:i/>
                <w:iCs/>
                <w:color w:val="231F20"/>
                <w:sz w:val="24"/>
                <w:szCs w:val="24"/>
                <w:lang w:eastAsia="en-US"/>
              </w:rPr>
              <w:t>ножницы, молоко</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*Слово с непроверяемым написанием: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i/>
                <w:iCs/>
                <w:color w:val="231F20"/>
                <w:sz w:val="24"/>
                <w:szCs w:val="24"/>
                <w:lang w:eastAsia="en-US"/>
              </w:rPr>
              <w:t>топор.</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Синтаксическая функция имени </w:t>
            </w:r>
            <w:r w:rsidRPr="00710FA6">
              <w:rPr>
                <w:rFonts w:ascii="Times New Roman" w:eastAsiaTheme="minorHAnsi" w:hAnsi="Times New Roman" w:cs="Times New Roman"/>
                <w:color w:val="231F20"/>
                <w:sz w:val="24"/>
                <w:szCs w:val="24"/>
                <w:lang w:eastAsia="en-US"/>
              </w:rPr>
              <w:lastRenderedPageBreak/>
              <w:t>существительного в предложении (подлежащее или второстепенный член).</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Обобщение </w:t>
            </w:r>
            <w:r w:rsidRPr="00710FA6">
              <w:rPr>
                <w:rFonts w:ascii="Times New Roman" w:eastAsiaTheme="minorHAnsi" w:hAnsi="Times New Roman" w:cs="Times New Roman"/>
                <w:color w:val="231F20"/>
                <w:sz w:val="24"/>
                <w:szCs w:val="24"/>
                <w:lang w:eastAsia="en-US"/>
              </w:rPr>
              <w:t>знаний об имени существительном.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Формирование первоначальных представлений о разборе имени существительного как части речи.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Развитие логических действий анализа,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сравнения, классификации, дифференциации, доказательства при определении признаков имени существительного.</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Развитие речи</w:t>
            </w:r>
            <w:r w:rsidRPr="00710FA6">
              <w:rPr>
                <w:rFonts w:ascii="Times New Roman" w:eastAsiaTheme="minorHAnsi" w:hAnsi="Times New Roman" w:cs="Times New Roman"/>
                <w:color w:val="231F20"/>
                <w:sz w:val="24"/>
                <w:szCs w:val="24"/>
                <w:lang w:eastAsia="en-US"/>
              </w:rPr>
              <w:t>. Работа с текстом. Подробное изложение повествовательного текста по данным вопросам.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Проверочная работа или диктант.</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Глагол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Глагол как часть речи </w:t>
            </w:r>
            <w:r w:rsidRPr="00710FA6">
              <w:rPr>
                <w:rFonts w:ascii="Times New Roman" w:eastAsiaTheme="minorHAnsi" w:hAnsi="Times New Roman" w:cs="Times New Roman"/>
                <w:color w:val="231F20"/>
                <w:sz w:val="24"/>
                <w:szCs w:val="24"/>
                <w:lang w:eastAsia="en-US"/>
              </w:rPr>
              <w:t>и употребление его в речи (общее представление).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Синтаксическая функция глагола в предложении (чаще всего является сказуемым).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Формирование представлений об обязанностях по дому, которые могут выполнять мальчики и девочки на основе рисунков в учебнике.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lastRenderedPageBreak/>
              <w:t>Развитие речи</w:t>
            </w:r>
            <w:r w:rsidRPr="00710FA6">
              <w:rPr>
                <w:rFonts w:ascii="Times New Roman" w:eastAsiaTheme="minorHAnsi" w:hAnsi="Times New Roman" w:cs="Times New Roman"/>
                <w:color w:val="231F20"/>
                <w:sz w:val="24"/>
                <w:szCs w:val="24"/>
                <w:lang w:eastAsia="en-US"/>
              </w:rPr>
              <w:t>. Составление рассказа по репродукции картины А. К. Саврасова «Грачи прилетели».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Число глагола</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Изменение глагола по числам.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Формирование навыка правильного употребления глаголов в речи (</w:t>
            </w:r>
            <w:r w:rsidRPr="00710FA6">
              <w:rPr>
                <w:rFonts w:ascii="Times New Roman" w:eastAsiaTheme="minorHAnsi" w:hAnsi="Times New Roman" w:cs="Times New Roman"/>
                <w:i/>
                <w:iCs/>
                <w:color w:val="231F20"/>
                <w:sz w:val="24"/>
                <w:szCs w:val="24"/>
                <w:lang w:eastAsia="en-US"/>
              </w:rPr>
              <w:t>одеть и надеть</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*Слова с непроверяемым написанием: </w:t>
            </w:r>
            <w:r w:rsidRPr="00710FA6">
              <w:rPr>
                <w:rFonts w:ascii="Times New Roman" w:eastAsiaTheme="minorHAnsi" w:hAnsi="Times New Roman" w:cs="Times New Roman"/>
                <w:i/>
                <w:iCs/>
                <w:color w:val="231F20"/>
                <w:sz w:val="24"/>
                <w:szCs w:val="24"/>
                <w:lang w:eastAsia="en-US"/>
              </w:rPr>
              <w:t>обед(обедать), магазин.</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Правописание </w:t>
            </w:r>
            <w:r w:rsidRPr="00710FA6">
              <w:rPr>
                <w:rFonts w:ascii="Times New Roman" w:eastAsiaTheme="minorHAnsi" w:hAnsi="Times New Roman" w:cs="Times New Roman"/>
                <w:color w:val="231F20"/>
                <w:sz w:val="24"/>
                <w:szCs w:val="24"/>
                <w:lang w:eastAsia="en-US"/>
              </w:rPr>
              <w:t xml:space="preserve">частицы </w:t>
            </w:r>
            <w:r w:rsidRPr="00710FA6">
              <w:rPr>
                <w:rFonts w:ascii="Times New Roman" w:eastAsiaTheme="minorHAnsi" w:hAnsi="Times New Roman" w:cs="Times New Roman"/>
                <w:b/>
                <w:bCs/>
                <w:color w:val="231F20"/>
                <w:sz w:val="24"/>
                <w:szCs w:val="24"/>
                <w:lang w:eastAsia="en-US"/>
              </w:rPr>
              <w:t xml:space="preserve">не </w:t>
            </w:r>
            <w:r w:rsidRPr="00710FA6">
              <w:rPr>
                <w:rFonts w:ascii="Times New Roman" w:eastAsiaTheme="minorHAnsi" w:hAnsi="Times New Roman" w:cs="Times New Roman"/>
                <w:color w:val="231F20"/>
                <w:sz w:val="24"/>
                <w:szCs w:val="24"/>
                <w:lang w:eastAsia="en-US"/>
              </w:rPr>
              <w:t>с глаголом.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Обобщение знаний </w:t>
            </w:r>
            <w:r w:rsidRPr="00710FA6">
              <w:rPr>
                <w:rFonts w:ascii="Times New Roman" w:eastAsiaTheme="minorHAnsi" w:hAnsi="Times New Roman" w:cs="Times New Roman"/>
                <w:color w:val="231F20"/>
                <w:sz w:val="24"/>
                <w:szCs w:val="24"/>
                <w:lang w:eastAsia="en-US"/>
              </w:rPr>
              <w:t>о глаголе.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Развитие речи</w:t>
            </w:r>
            <w:r w:rsidRPr="00710FA6">
              <w:rPr>
                <w:rFonts w:ascii="Times New Roman" w:eastAsiaTheme="minorHAnsi" w:hAnsi="Times New Roman" w:cs="Times New Roman"/>
                <w:color w:val="231F20"/>
                <w:sz w:val="24"/>
                <w:szCs w:val="24"/>
                <w:lang w:eastAsia="en-US"/>
              </w:rPr>
              <w:t>. Восстановление текста с нарушенным порядком предложений.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Текст-повествование и роль в нём глаголов</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Понятие о тексте-повествовании.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Роль глаголов в тексте-повествовании.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 xml:space="preserve">Развитие речи. </w:t>
            </w:r>
            <w:r w:rsidRPr="00710FA6">
              <w:rPr>
                <w:rFonts w:ascii="Times New Roman" w:eastAsiaTheme="minorHAnsi" w:hAnsi="Times New Roman" w:cs="Times New Roman"/>
                <w:color w:val="231F20"/>
                <w:sz w:val="24"/>
                <w:szCs w:val="24"/>
                <w:lang w:eastAsia="en-US"/>
              </w:rPr>
              <w:t>Составление текста-повествования на предложенную тему, составление письменного ответа на один из вопросов к заданному тексту.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Проверочная работа или диктант.</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Имя прилагательное.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Имя прилагательное как часть речи: </w:t>
            </w:r>
            <w:r w:rsidRPr="00710FA6">
              <w:rPr>
                <w:rFonts w:ascii="Times New Roman" w:eastAsiaTheme="minorHAnsi" w:hAnsi="Times New Roman" w:cs="Times New Roman"/>
                <w:color w:val="231F20"/>
                <w:sz w:val="24"/>
                <w:szCs w:val="24"/>
                <w:lang w:eastAsia="en-US"/>
              </w:rPr>
              <w:t>значение и употребление в речи. Связь имени прилагательного с именем существительным.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Синтаксическая функция имени прилагательного в предложении.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Формирование чувства уважения к русскому языку, гордости за русский язык.</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Сравнение как одно из выразительных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средств языка.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Единственное и множественное число </w:t>
            </w:r>
            <w:r w:rsidRPr="00710FA6">
              <w:rPr>
                <w:rFonts w:ascii="Times New Roman" w:eastAsiaTheme="minorHAnsi" w:hAnsi="Times New Roman" w:cs="Times New Roman"/>
                <w:color w:val="231F20"/>
                <w:sz w:val="24"/>
                <w:szCs w:val="24"/>
                <w:lang w:eastAsia="en-US"/>
              </w:rPr>
              <w:t>имён прилагательных.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Изменение имён прилагательных по числам.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Зависимость формы числа имени прилагательного от формы числа имени существительного.</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Воспитание чувства уважения к родным, к маме на основе анализа текстов о маме.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Литературные нормы употребления в речи таких слов и их форм, как </w:t>
            </w:r>
            <w:r w:rsidRPr="00710FA6">
              <w:rPr>
                <w:rFonts w:ascii="Times New Roman" w:eastAsiaTheme="minorHAnsi" w:hAnsi="Times New Roman" w:cs="Times New Roman"/>
                <w:i/>
                <w:iCs/>
                <w:color w:val="231F20"/>
                <w:sz w:val="24"/>
                <w:szCs w:val="24"/>
                <w:lang w:eastAsia="en-US"/>
              </w:rPr>
              <w:t xml:space="preserve">кофе, мышь,фамилия, шампунь </w:t>
            </w:r>
            <w:r w:rsidRPr="00710FA6">
              <w:rPr>
                <w:rFonts w:ascii="Times New Roman" w:eastAsiaTheme="minorHAnsi" w:hAnsi="Times New Roman" w:cs="Times New Roman"/>
                <w:color w:val="231F20"/>
                <w:sz w:val="24"/>
                <w:szCs w:val="24"/>
                <w:lang w:eastAsia="en-US"/>
              </w:rPr>
              <w:t>и др.</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*Слова с непроверяемым написанием: </w:t>
            </w:r>
            <w:r w:rsidRPr="00710FA6">
              <w:rPr>
                <w:rFonts w:ascii="Times New Roman" w:eastAsiaTheme="minorHAnsi" w:hAnsi="Times New Roman" w:cs="Times New Roman"/>
                <w:i/>
                <w:iCs/>
                <w:color w:val="231F20"/>
                <w:sz w:val="24"/>
                <w:szCs w:val="24"/>
                <w:lang w:eastAsia="en-US"/>
              </w:rPr>
              <w:t>облако (облачко), метро.</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Текст-описание и роль в нём имён прилагательных</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Понятие о тексте-описании.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Роль имён прилагательных в тексте-описании.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Развитие речи</w:t>
            </w:r>
            <w:r w:rsidRPr="00710FA6">
              <w:rPr>
                <w:rFonts w:ascii="Times New Roman" w:eastAsiaTheme="minorHAnsi" w:hAnsi="Times New Roman" w:cs="Times New Roman"/>
                <w:color w:val="231F20"/>
                <w:sz w:val="24"/>
                <w:szCs w:val="24"/>
                <w:lang w:eastAsia="en-US"/>
              </w:rPr>
              <w:t>. Составление текста-описания на основе личных наблюдений (описание домашнего животного либо комнатного растения). Составление текста-описания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натюрморта по репродукции картины</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Ф. П. Толстого «Букет цветов, бабочка и </w:t>
            </w:r>
            <w:r w:rsidRPr="00710FA6">
              <w:rPr>
                <w:rFonts w:ascii="Times New Roman" w:eastAsiaTheme="minorHAnsi" w:hAnsi="Times New Roman" w:cs="Times New Roman"/>
                <w:color w:val="231F20"/>
                <w:sz w:val="24"/>
                <w:szCs w:val="24"/>
                <w:lang w:eastAsia="en-US"/>
              </w:rPr>
              <w:lastRenderedPageBreak/>
              <w:t>птичка».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Обобщение знаний </w:t>
            </w:r>
            <w:r w:rsidRPr="00710FA6">
              <w:rPr>
                <w:rFonts w:ascii="Times New Roman" w:eastAsiaTheme="minorHAnsi" w:hAnsi="Times New Roman" w:cs="Times New Roman"/>
                <w:color w:val="231F20"/>
                <w:sz w:val="24"/>
                <w:szCs w:val="24"/>
                <w:lang w:eastAsia="en-US"/>
              </w:rPr>
              <w:t>об имени прилагательном.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Проверочная работа или диктант</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Местоимение.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Местоимение (личное) как часть речи</w:t>
            </w:r>
            <w:r w:rsidRPr="00710FA6">
              <w:rPr>
                <w:rFonts w:ascii="Times New Roman" w:eastAsiaTheme="minorHAnsi" w:hAnsi="Times New Roman" w:cs="Times New Roman"/>
                <w:color w:val="231F20"/>
                <w:sz w:val="24"/>
                <w:szCs w:val="24"/>
                <w:lang w:eastAsia="en-US"/>
              </w:rPr>
              <w:t>: его значение, употребление в речи (общее представление).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 xml:space="preserve">Развитие речи. </w:t>
            </w:r>
            <w:r w:rsidRPr="00710FA6">
              <w:rPr>
                <w:rFonts w:ascii="Times New Roman" w:eastAsiaTheme="minorHAnsi" w:hAnsi="Times New Roman" w:cs="Times New Roman"/>
                <w:color w:val="231F20"/>
                <w:sz w:val="24"/>
                <w:szCs w:val="24"/>
                <w:lang w:eastAsia="en-US"/>
              </w:rPr>
              <w:t>Редактирование текста с повторяющимися именами существительными. Составление текста из предложений с нарушенной последовательностью повествования.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Составление по рисункам текста-диалога.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*Слово с непроверяемым написанием: </w:t>
            </w:r>
            <w:r w:rsidRPr="00710FA6">
              <w:rPr>
                <w:rFonts w:ascii="Times New Roman" w:eastAsiaTheme="minorHAnsi" w:hAnsi="Times New Roman" w:cs="Times New Roman"/>
                <w:i/>
                <w:iCs/>
                <w:color w:val="231F20"/>
                <w:sz w:val="24"/>
                <w:szCs w:val="24"/>
                <w:lang w:eastAsia="en-US"/>
              </w:rPr>
              <w:t>платок.</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Формирование экологических представлений (природу надо беречь).</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Текст-рассуждение</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Структура текста-рассуждения.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Развитие речи</w:t>
            </w:r>
            <w:r w:rsidRPr="00710FA6">
              <w:rPr>
                <w:rFonts w:ascii="Times New Roman" w:eastAsiaTheme="minorHAnsi" w:hAnsi="Times New Roman" w:cs="Times New Roman"/>
                <w:color w:val="231F20"/>
                <w:sz w:val="24"/>
                <w:szCs w:val="24"/>
                <w:lang w:eastAsia="en-US"/>
              </w:rPr>
              <w:t>. Работа с текстом.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i/>
                <w:iCs/>
                <w:color w:val="231F20"/>
                <w:sz w:val="24"/>
                <w:szCs w:val="24"/>
                <w:lang w:eastAsia="en-US"/>
              </w:rPr>
            </w:pPr>
            <w:r w:rsidRPr="00710FA6">
              <w:rPr>
                <w:rFonts w:ascii="Times New Roman" w:eastAsiaTheme="minorHAnsi" w:hAnsi="Times New Roman" w:cs="Times New Roman"/>
                <w:b/>
                <w:bCs/>
                <w:color w:val="231F20"/>
                <w:sz w:val="24"/>
                <w:szCs w:val="24"/>
                <w:lang w:eastAsia="en-US"/>
              </w:rPr>
              <w:t>Проверочная работа или диктант</w:t>
            </w:r>
            <w:r w:rsidRPr="00710FA6">
              <w:rPr>
                <w:rFonts w:ascii="Times New Roman" w:eastAsiaTheme="minorHAnsi" w:hAnsi="Times New Roman" w:cs="Times New Roman"/>
                <w:b/>
                <w:bCs/>
                <w:i/>
                <w:iCs/>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Предлоги.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Роль предлогов в речи.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Ознакомление с наиболее употребительными предлогами. Функция предлогов.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lastRenderedPageBreak/>
              <w:t>Правописание предлогов с именами существительными.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*Слова с непроверяемым написанием: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i/>
                <w:iCs/>
                <w:color w:val="231F20"/>
                <w:sz w:val="24"/>
                <w:szCs w:val="24"/>
                <w:lang w:eastAsia="en-US"/>
              </w:rPr>
              <w:t>апрель, шёл.</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Развитие речи</w:t>
            </w:r>
            <w:r w:rsidRPr="00710FA6">
              <w:rPr>
                <w:rFonts w:ascii="Times New Roman" w:eastAsiaTheme="minorHAnsi" w:hAnsi="Times New Roman" w:cs="Times New Roman"/>
                <w:color w:val="231F20"/>
                <w:sz w:val="24"/>
                <w:szCs w:val="24"/>
                <w:lang w:eastAsia="en-US"/>
              </w:rPr>
              <w:t>. Редактирование текста;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восстановление деформированного повествовательного текста.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Проверочная работа.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Проект «В словари — за частями речи!»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tc>
        <w:tc>
          <w:tcPr>
            <w:tcW w:w="10248" w:type="dxa"/>
          </w:tcPr>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lastRenderedPageBreak/>
              <w:t xml:space="preserve">Соотносить </w:t>
            </w:r>
            <w:r w:rsidRPr="00710FA6">
              <w:rPr>
                <w:rFonts w:ascii="Times New Roman" w:eastAsiaTheme="minorHAnsi" w:hAnsi="Times New Roman" w:cs="Times New Roman"/>
                <w:color w:val="231F20"/>
                <w:sz w:val="24"/>
                <w:szCs w:val="24"/>
                <w:lang w:eastAsia="en-US"/>
              </w:rPr>
              <w:t>слова-названия (предметов, признаков, действий), вопросы, на которые они отвечают, с частями речи.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Анализировать </w:t>
            </w:r>
            <w:r w:rsidRPr="00710FA6">
              <w:rPr>
                <w:rFonts w:ascii="Times New Roman" w:eastAsiaTheme="minorHAnsi" w:hAnsi="Times New Roman" w:cs="Times New Roman"/>
                <w:color w:val="231F20"/>
                <w:sz w:val="24"/>
                <w:szCs w:val="24"/>
                <w:lang w:eastAsia="en-US"/>
              </w:rPr>
              <w:t xml:space="preserve">схему «Части речи», </w:t>
            </w: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по ней сообщение.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в тексте части речи с опорой на признаки частей речи, пользуясь схемой.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Распознавать </w:t>
            </w:r>
            <w:r w:rsidRPr="00710FA6">
              <w:rPr>
                <w:rFonts w:ascii="Times New Roman" w:eastAsiaTheme="minorHAnsi" w:hAnsi="Times New Roman" w:cs="Times New Roman"/>
                <w:color w:val="231F20"/>
                <w:sz w:val="24"/>
                <w:szCs w:val="24"/>
                <w:lang w:eastAsia="en-US"/>
              </w:rPr>
              <w:t>имя существительное среди других частей речи по обобщённому лексическому значению и вопросу.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Обосновывать </w:t>
            </w:r>
            <w:r w:rsidRPr="00710FA6">
              <w:rPr>
                <w:rFonts w:ascii="Times New Roman" w:eastAsiaTheme="minorHAnsi" w:hAnsi="Times New Roman" w:cs="Times New Roman"/>
                <w:color w:val="231F20"/>
                <w:sz w:val="24"/>
                <w:szCs w:val="24"/>
                <w:lang w:eastAsia="en-US"/>
              </w:rPr>
              <w:t>отнесение слова к имени существительному.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Объяснять </w:t>
            </w:r>
            <w:r w:rsidRPr="00710FA6">
              <w:rPr>
                <w:rFonts w:ascii="Times New Roman" w:eastAsiaTheme="minorHAnsi" w:hAnsi="Times New Roman" w:cs="Times New Roman"/>
                <w:color w:val="231F20"/>
                <w:sz w:val="24"/>
                <w:szCs w:val="24"/>
                <w:lang w:eastAsia="en-US"/>
              </w:rPr>
              <w:t xml:space="preserve">лексическое значение слов — имён существительных.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Обогащать </w:t>
            </w:r>
            <w:r w:rsidRPr="00710FA6">
              <w:rPr>
                <w:rFonts w:ascii="Times New Roman" w:eastAsiaTheme="minorHAnsi" w:hAnsi="Times New Roman" w:cs="Times New Roman"/>
                <w:color w:val="231F20"/>
                <w:sz w:val="24"/>
                <w:szCs w:val="24"/>
                <w:lang w:eastAsia="en-US"/>
              </w:rPr>
              <w:t>собственный словарь именами существительными разных лексико-тематических групп.</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 xml:space="preserve">со страничкой для любознательных: знакомство с лексическим значением имён </w:t>
            </w:r>
            <w:r w:rsidRPr="00710FA6">
              <w:rPr>
                <w:rFonts w:ascii="Times New Roman" w:eastAsiaTheme="minorHAnsi" w:hAnsi="Times New Roman" w:cs="Times New Roman"/>
                <w:color w:val="231F20"/>
                <w:sz w:val="24"/>
                <w:szCs w:val="24"/>
                <w:lang w:eastAsia="en-US"/>
              </w:rPr>
              <w:lastRenderedPageBreak/>
              <w:t>существительных.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 xml:space="preserve">одушевлённые и неодушевлённые имена существительные с опорой на вопросы </w:t>
            </w:r>
            <w:r w:rsidRPr="00710FA6">
              <w:rPr>
                <w:rFonts w:ascii="Times New Roman" w:eastAsiaTheme="minorHAnsi" w:hAnsi="Times New Roman" w:cs="Times New Roman"/>
                <w:b/>
                <w:bCs/>
                <w:color w:val="231F20"/>
                <w:sz w:val="24"/>
                <w:szCs w:val="24"/>
                <w:lang w:eastAsia="en-US"/>
              </w:rPr>
              <w:t xml:space="preserve">кто? </w:t>
            </w:r>
            <w:r w:rsidRPr="00710FA6">
              <w:rPr>
                <w:rFonts w:ascii="Times New Roman" w:eastAsiaTheme="minorHAnsi" w:hAnsi="Times New Roman" w:cs="Times New Roman"/>
                <w:color w:val="231F20"/>
                <w:sz w:val="24"/>
                <w:szCs w:val="24"/>
                <w:lang w:eastAsia="en-US"/>
              </w:rPr>
              <w:t xml:space="preserve">и </w:t>
            </w:r>
            <w:r w:rsidRPr="00710FA6">
              <w:rPr>
                <w:rFonts w:ascii="Times New Roman" w:eastAsiaTheme="minorHAnsi" w:hAnsi="Times New Roman" w:cs="Times New Roman"/>
                <w:b/>
                <w:bCs/>
                <w:color w:val="231F20"/>
                <w:sz w:val="24"/>
                <w:szCs w:val="24"/>
                <w:lang w:eastAsia="en-US"/>
              </w:rPr>
              <w:t>что?</w:t>
            </w:r>
            <w:r w:rsidRPr="00710FA6">
              <w:rPr>
                <w:rFonts w:ascii="Times New Roman" w:eastAsiaTheme="minorHAnsi" w:hAnsi="Times New Roman" w:cs="Times New Roman"/>
                <w:color w:val="231F20"/>
                <w:sz w:val="24"/>
                <w:szCs w:val="24"/>
                <w:lang w:eastAsia="en-US"/>
              </w:rPr>
              <w:t xml:space="preserve">, </w:t>
            </w:r>
            <w:r w:rsidRPr="00710FA6">
              <w:rPr>
                <w:rFonts w:ascii="Times New Roman" w:eastAsiaTheme="minorHAnsi" w:hAnsi="Times New Roman" w:cs="Times New Roman"/>
                <w:b/>
                <w:bCs/>
                <w:color w:val="231F20"/>
                <w:sz w:val="24"/>
                <w:szCs w:val="24"/>
                <w:lang w:eastAsia="en-US"/>
              </w:rPr>
              <w:t xml:space="preserve">подбирать </w:t>
            </w:r>
            <w:r w:rsidRPr="00710FA6">
              <w:rPr>
                <w:rFonts w:ascii="Times New Roman" w:eastAsiaTheme="minorHAnsi" w:hAnsi="Times New Roman" w:cs="Times New Roman"/>
                <w:color w:val="231F20"/>
                <w:sz w:val="24"/>
                <w:szCs w:val="24"/>
                <w:lang w:eastAsia="en-US"/>
              </w:rPr>
              <w:t>примеры таких существительных.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Классифицировать </w:t>
            </w:r>
            <w:r w:rsidRPr="00710FA6">
              <w:rPr>
                <w:rFonts w:ascii="Times New Roman" w:eastAsiaTheme="minorHAnsi" w:hAnsi="Times New Roman" w:cs="Times New Roman"/>
                <w:color w:val="231F20"/>
                <w:sz w:val="24"/>
                <w:szCs w:val="24"/>
                <w:lang w:eastAsia="en-US"/>
              </w:rPr>
              <w:t xml:space="preserve">имена существительные одушевлённые и неодушевлённые по значению и </w:t>
            </w:r>
            <w:r w:rsidRPr="00710FA6">
              <w:rPr>
                <w:rFonts w:ascii="Times New Roman" w:eastAsiaTheme="minorHAnsi" w:hAnsi="Times New Roman" w:cs="Times New Roman"/>
                <w:b/>
                <w:bCs/>
                <w:color w:val="231F20"/>
                <w:sz w:val="24"/>
                <w:szCs w:val="24"/>
                <w:lang w:eastAsia="en-US"/>
              </w:rPr>
              <w:t xml:space="preserve">объединять </w:t>
            </w:r>
            <w:r w:rsidRPr="00710FA6">
              <w:rPr>
                <w:rFonts w:ascii="Times New Roman" w:eastAsiaTheme="minorHAnsi" w:hAnsi="Times New Roman" w:cs="Times New Roman"/>
                <w:color w:val="231F20"/>
                <w:sz w:val="24"/>
                <w:szCs w:val="24"/>
                <w:lang w:eastAsia="en-US"/>
              </w:rPr>
              <w:t>их в тематические группы.</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 xml:space="preserve">собственные и нарицательные имена существительные, </w:t>
            </w:r>
            <w:r w:rsidRPr="00710FA6">
              <w:rPr>
                <w:rFonts w:ascii="Times New Roman" w:eastAsiaTheme="minorHAnsi" w:hAnsi="Times New Roman" w:cs="Times New Roman"/>
                <w:b/>
                <w:bCs/>
                <w:color w:val="231F20"/>
                <w:sz w:val="24"/>
                <w:szCs w:val="24"/>
                <w:lang w:eastAsia="en-US"/>
              </w:rPr>
              <w:t xml:space="preserve">подбирать </w:t>
            </w:r>
            <w:r w:rsidRPr="00710FA6">
              <w:rPr>
                <w:rFonts w:ascii="Times New Roman" w:eastAsiaTheme="minorHAnsi" w:hAnsi="Times New Roman" w:cs="Times New Roman"/>
                <w:color w:val="231F20"/>
                <w:sz w:val="24"/>
                <w:szCs w:val="24"/>
                <w:lang w:eastAsia="en-US"/>
              </w:rPr>
              <w:t>примеры таких существительных.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Классифицировать </w:t>
            </w:r>
            <w:r w:rsidRPr="00710FA6">
              <w:rPr>
                <w:rFonts w:ascii="Times New Roman" w:eastAsiaTheme="minorHAnsi" w:hAnsi="Times New Roman" w:cs="Times New Roman"/>
                <w:color w:val="231F20"/>
                <w:sz w:val="24"/>
                <w:szCs w:val="24"/>
                <w:lang w:eastAsia="en-US"/>
              </w:rPr>
              <w:t xml:space="preserve">имена существительные собственные и нарицательные по значению и </w:t>
            </w:r>
            <w:r w:rsidRPr="00710FA6">
              <w:rPr>
                <w:rFonts w:ascii="Times New Roman" w:eastAsiaTheme="minorHAnsi" w:hAnsi="Times New Roman" w:cs="Times New Roman"/>
                <w:b/>
                <w:bCs/>
                <w:color w:val="231F20"/>
                <w:sz w:val="24"/>
                <w:szCs w:val="24"/>
                <w:lang w:eastAsia="en-US"/>
              </w:rPr>
              <w:t xml:space="preserve">объединять </w:t>
            </w:r>
            <w:r w:rsidRPr="00710FA6">
              <w:rPr>
                <w:rFonts w:ascii="Times New Roman" w:eastAsiaTheme="minorHAnsi" w:hAnsi="Times New Roman" w:cs="Times New Roman"/>
                <w:color w:val="231F20"/>
                <w:sz w:val="24"/>
                <w:szCs w:val="24"/>
                <w:lang w:eastAsia="en-US"/>
              </w:rPr>
              <w:t>их в тематические группы.</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Писать </w:t>
            </w:r>
            <w:r w:rsidRPr="00710FA6">
              <w:rPr>
                <w:rFonts w:ascii="Times New Roman" w:eastAsiaTheme="minorHAnsi" w:hAnsi="Times New Roman" w:cs="Times New Roman"/>
                <w:color w:val="231F20"/>
                <w:sz w:val="24"/>
                <w:szCs w:val="24"/>
                <w:lang w:eastAsia="en-US"/>
              </w:rPr>
              <w:t>с заглавной буквы имена собственные.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информацию (с помощью взрослых) из справочной литературы в библиотеке, из Интернета о происхождении своей фамилии и названии своего города (или села, посёлка, деревни).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устный рассказ по репродукции картины В. М. Васнецова «Богатыри» (под руководством учителя).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устный рассказ о своём домашнем животном на основе наблюдений и по вопросам учителя.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число имён существительных (единственное и множественное).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Изменять </w:t>
            </w:r>
            <w:r w:rsidRPr="00710FA6">
              <w:rPr>
                <w:rFonts w:ascii="Times New Roman" w:eastAsiaTheme="minorHAnsi" w:hAnsi="Times New Roman" w:cs="Times New Roman"/>
                <w:color w:val="231F20"/>
                <w:sz w:val="24"/>
                <w:szCs w:val="24"/>
                <w:lang w:eastAsia="en-US"/>
              </w:rPr>
              <w:t>имена существительные по числам (</w:t>
            </w:r>
            <w:r w:rsidRPr="00710FA6">
              <w:rPr>
                <w:rFonts w:ascii="Times New Roman" w:eastAsiaTheme="minorHAnsi" w:hAnsi="Times New Roman" w:cs="Times New Roman"/>
                <w:i/>
                <w:iCs/>
                <w:color w:val="231F20"/>
                <w:sz w:val="24"/>
                <w:szCs w:val="24"/>
                <w:lang w:eastAsia="en-US"/>
              </w:rPr>
              <w:t>книга — книги</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Правильно произносить </w:t>
            </w:r>
            <w:r w:rsidRPr="00710FA6">
              <w:rPr>
                <w:rFonts w:ascii="Times New Roman" w:eastAsiaTheme="minorHAnsi" w:hAnsi="Times New Roman" w:cs="Times New Roman"/>
                <w:color w:val="231F20"/>
                <w:sz w:val="24"/>
                <w:szCs w:val="24"/>
                <w:lang w:eastAsia="en-US"/>
              </w:rPr>
              <w:t>имена существительные в форме единственного и множественного числа (</w:t>
            </w:r>
            <w:r w:rsidRPr="00710FA6">
              <w:rPr>
                <w:rFonts w:ascii="Times New Roman" w:eastAsiaTheme="minorHAnsi" w:hAnsi="Times New Roman" w:cs="Times New Roman"/>
                <w:i/>
                <w:iCs/>
                <w:color w:val="231F20"/>
                <w:sz w:val="24"/>
                <w:szCs w:val="24"/>
                <w:lang w:eastAsia="en-US"/>
              </w:rPr>
              <w:t>туфля — туфли, простыня — простыни</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с орфоэпическим словарём.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Определять</w:t>
            </w:r>
            <w:r w:rsidRPr="00710FA6">
              <w:rPr>
                <w:rFonts w:ascii="Times New Roman" w:eastAsiaTheme="minorHAnsi" w:hAnsi="Times New Roman" w:cs="Times New Roman"/>
                <w:color w:val="231F20"/>
                <w:sz w:val="24"/>
                <w:szCs w:val="24"/>
                <w:lang w:eastAsia="en-US"/>
              </w:rPr>
              <w:t>, каким членом предложения является имя существительное в предложении.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грамматические признаки имён существительных: одушевлённое или неодушевлённое, собственное или нарицательное; число (единственное или множественное), роль в предложении.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Обосновывать </w:t>
            </w:r>
            <w:r w:rsidRPr="00710FA6">
              <w:rPr>
                <w:rFonts w:ascii="Times New Roman" w:eastAsiaTheme="minorHAnsi" w:hAnsi="Times New Roman" w:cs="Times New Roman"/>
                <w:color w:val="231F20"/>
                <w:sz w:val="24"/>
                <w:szCs w:val="24"/>
                <w:lang w:eastAsia="en-US"/>
              </w:rPr>
              <w:t>правильность определения грамматических признаков имени существительного.</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Классифицировать </w:t>
            </w:r>
            <w:r w:rsidRPr="00710FA6">
              <w:rPr>
                <w:rFonts w:ascii="Times New Roman" w:eastAsiaTheme="minorHAnsi" w:hAnsi="Times New Roman" w:cs="Times New Roman"/>
                <w:color w:val="231F20"/>
                <w:sz w:val="24"/>
                <w:szCs w:val="24"/>
                <w:lang w:eastAsia="en-US"/>
              </w:rPr>
              <w:t>имена существительные по определённому грамматическому признаку.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Выбирать </w:t>
            </w:r>
            <w:r w:rsidRPr="00710FA6">
              <w:rPr>
                <w:rFonts w:ascii="Times New Roman" w:eastAsiaTheme="minorHAnsi" w:hAnsi="Times New Roman" w:cs="Times New Roman"/>
                <w:color w:val="231F20"/>
                <w:sz w:val="24"/>
                <w:szCs w:val="24"/>
                <w:lang w:eastAsia="en-US"/>
              </w:rPr>
              <w:t>из ряда имён существительных имя существительное с определённым признаком.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 xml:space="preserve">с повествовательным текстом: </w:t>
            </w: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 xml:space="preserve">его тему и главную мысль, подбирать заголовок к тексту, </w:t>
            </w: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 xml:space="preserve">части текста, </w:t>
            </w: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 xml:space="preserve">ответы на данные вопросы, </w:t>
            </w:r>
            <w:r w:rsidRPr="00710FA6">
              <w:rPr>
                <w:rFonts w:ascii="Times New Roman" w:eastAsiaTheme="minorHAnsi" w:hAnsi="Times New Roman" w:cs="Times New Roman"/>
                <w:b/>
                <w:bCs/>
                <w:color w:val="231F20"/>
                <w:sz w:val="24"/>
                <w:szCs w:val="24"/>
                <w:lang w:eastAsia="en-US"/>
              </w:rPr>
              <w:t xml:space="preserve">записывать </w:t>
            </w:r>
            <w:r w:rsidRPr="00710FA6">
              <w:rPr>
                <w:rFonts w:ascii="Times New Roman" w:eastAsiaTheme="minorHAnsi" w:hAnsi="Times New Roman" w:cs="Times New Roman"/>
                <w:color w:val="231F20"/>
                <w:sz w:val="24"/>
                <w:szCs w:val="24"/>
                <w:lang w:eastAsia="en-US"/>
              </w:rPr>
              <w:t xml:space="preserve">составленный текст в соответствии с вопросами. </w:t>
            </w:r>
            <w:r w:rsidRPr="00710FA6">
              <w:rPr>
                <w:rFonts w:ascii="Times New Roman" w:eastAsiaTheme="minorHAnsi" w:hAnsi="Times New Roman" w:cs="Times New Roman"/>
                <w:b/>
                <w:bCs/>
                <w:color w:val="231F20"/>
                <w:sz w:val="24"/>
                <w:szCs w:val="24"/>
                <w:lang w:eastAsia="en-US"/>
              </w:rPr>
              <w:t xml:space="preserve">Проверять </w:t>
            </w:r>
            <w:r w:rsidRPr="00710FA6">
              <w:rPr>
                <w:rFonts w:ascii="Times New Roman" w:eastAsiaTheme="minorHAnsi" w:hAnsi="Times New Roman" w:cs="Times New Roman"/>
                <w:color w:val="231F20"/>
                <w:sz w:val="24"/>
                <w:szCs w:val="24"/>
                <w:lang w:eastAsia="en-US"/>
              </w:rPr>
              <w:t>написанный текст.</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Оценивать </w:t>
            </w:r>
            <w:r w:rsidRPr="00710FA6">
              <w:rPr>
                <w:rFonts w:ascii="Times New Roman" w:eastAsiaTheme="minorHAnsi" w:hAnsi="Times New Roman" w:cs="Times New Roman"/>
                <w:color w:val="231F20"/>
                <w:sz w:val="24"/>
                <w:szCs w:val="24"/>
                <w:lang w:eastAsia="en-US"/>
              </w:rPr>
              <w:t>свои достижения при выполнении заданий «Проверь себя» в учебнике и по электронному приложению.</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Распознавать </w:t>
            </w:r>
            <w:r w:rsidRPr="00710FA6">
              <w:rPr>
                <w:rFonts w:ascii="Times New Roman" w:eastAsiaTheme="minorHAnsi" w:hAnsi="Times New Roman" w:cs="Times New Roman"/>
                <w:color w:val="231F20"/>
                <w:sz w:val="24"/>
                <w:szCs w:val="24"/>
                <w:lang w:eastAsia="en-US"/>
              </w:rPr>
              <w:t>глагол среди других частей речи по обобщённому лексическому значению и вопросу.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Обосновывать </w:t>
            </w:r>
            <w:r w:rsidRPr="00710FA6">
              <w:rPr>
                <w:rFonts w:ascii="Times New Roman" w:eastAsiaTheme="minorHAnsi" w:hAnsi="Times New Roman" w:cs="Times New Roman"/>
                <w:color w:val="231F20"/>
                <w:sz w:val="24"/>
                <w:szCs w:val="24"/>
                <w:lang w:eastAsia="en-US"/>
              </w:rPr>
              <w:t>правильность отнесения слова к глаголу.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Классифицировать </w:t>
            </w:r>
            <w:r w:rsidRPr="00710FA6">
              <w:rPr>
                <w:rFonts w:ascii="Times New Roman" w:eastAsiaTheme="minorHAnsi" w:hAnsi="Times New Roman" w:cs="Times New Roman"/>
                <w:color w:val="231F20"/>
                <w:sz w:val="24"/>
                <w:szCs w:val="24"/>
                <w:lang w:eastAsia="en-US"/>
              </w:rPr>
              <w:t>глаголы по вопросам.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Распознавать </w:t>
            </w:r>
            <w:r w:rsidRPr="00710FA6">
              <w:rPr>
                <w:rFonts w:ascii="Times New Roman" w:eastAsiaTheme="minorHAnsi" w:hAnsi="Times New Roman" w:cs="Times New Roman"/>
                <w:color w:val="231F20"/>
                <w:sz w:val="24"/>
                <w:szCs w:val="24"/>
                <w:lang w:eastAsia="en-US"/>
              </w:rPr>
              <w:t>глаголы, употреблённые в прямом и переносном значениях.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Определять</w:t>
            </w:r>
            <w:r w:rsidRPr="00710FA6">
              <w:rPr>
                <w:rFonts w:ascii="Times New Roman" w:eastAsiaTheme="minorHAnsi" w:hAnsi="Times New Roman" w:cs="Times New Roman"/>
                <w:color w:val="231F20"/>
                <w:sz w:val="24"/>
                <w:szCs w:val="24"/>
                <w:lang w:eastAsia="en-US"/>
              </w:rPr>
              <w:t>, каким членом предложения является глагол в предложении.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Выбирать </w:t>
            </w:r>
            <w:r w:rsidRPr="00710FA6">
              <w:rPr>
                <w:rFonts w:ascii="Times New Roman" w:eastAsiaTheme="minorHAnsi" w:hAnsi="Times New Roman" w:cs="Times New Roman"/>
                <w:color w:val="231F20"/>
                <w:sz w:val="24"/>
                <w:szCs w:val="24"/>
                <w:lang w:eastAsia="en-US"/>
              </w:rPr>
              <w:t>глаголы в соответствии с задачей речевого высказывания.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Рассматривать </w:t>
            </w:r>
            <w:r w:rsidRPr="00710FA6">
              <w:rPr>
                <w:rFonts w:ascii="Times New Roman" w:eastAsiaTheme="minorHAnsi" w:hAnsi="Times New Roman" w:cs="Times New Roman"/>
                <w:color w:val="231F20"/>
                <w:sz w:val="24"/>
                <w:szCs w:val="24"/>
                <w:lang w:eastAsia="en-US"/>
              </w:rPr>
              <w:t xml:space="preserve">репродукцию картины А. К. Саврасова «Грачи прилетели» по данным вопросам, </w:t>
            </w:r>
            <w:r w:rsidRPr="00710FA6">
              <w:rPr>
                <w:rFonts w:ascii="Times New Roman" w:eastAsiaTheme="minorHAnsi" w:hAnsi="Times New Roman" w:cs="Times New Roman"/>
                <w:b/>
                <w:bCs/>
                <w:color w:val="231F20"/>
                <w:sz w:val="24"/>
                <w:szCs w:val="24"/>
                <w:lang w:eastAsia="en-US"/>
              </w:rPr>
              <w:t xml:space="preserve">обсуждать </w:t>
            </w:r>
            <w:r w:rsidRPr="00710FA6">
              <w:rPr>
                <w:rFonts w:ascii="Times New Roman" w:eastAsiaTheme="minorHAnsi" w:hAnsi="Times New Roman" w:cs="Times New Roman"/>
                <w:color w:val="231F20"/>
                <w:sz w:val="24"/>
                <w:szCs w:val="24"/>
                <w:lang w:eastAsia="en-US"/>
              </w:rPr>
              <w:t xml:space="preserve">план предстоящего рассказа, </w:t>
            </w: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 xml:space="preserve">(под руководством учителя) по картине рассказ, </w:t>
            </w:r>
            <w:r w:rsidRPr="00710FA6">
              <w:rPr>
                <w:rFonts w:ascii="Times New Roman" w:eastAsiaTheme="minorHAnsi" w:hAnsi="Times New Roman" w:cs="Times New Roman"/>
                <w:b/>
                <w:bCs/>
                <w:color w:val="231F20"/>
                <w:sz w:val="24"/>
                <w:szCs w:val="24"/>
                <w:lang w:eastAsia="en-US"/>
              </w:rPr>
              <w:t xml:space="preserve">записывать </w:t>
            </w:r>
            <w:r w:rsidRPr="00710FA6">
              <w:rPr>
                <w:rFonts w:ascii="Times New Roman" w:eastAsiaTheme="minorHAnsi" w:hAnsi="Times New Roman" w:cs="Times New Roman"/>
                <w:color w:val="231F20"/>
                <w:sz w:val="24"/>
                <w:szCs w:val="24"/>
                <w:lang w:eastAsia="en-US"/>
              </w:rPr>
              <w:t>рассказ.</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 xml:space="preserve">число глаголов, </w:t>
            </w:r>
            <w:r w:rsidRPr="00710FA6">
              <w:rPr>
                <w:rFonts w:ascii="Times New Roman" w:eastAsiaTheme="minorHAnsi" w:hAnsi="Times New Roman" w:cs="Times New Roman"/>
                <w:b/>
                <w:bCs/>
                <w:color w:val="231F20"/>
                <w:sz w:val="24"/>
                <w:szCs w:val="24"/>
                <w:lang w:eastAsia="en-US"/>
              </w:rPr>
              <w:t xml:space="preserve">распределять </w:t>
            </w:r>
            <w:r w:rsidRPr="00710FA6">
              <w:rPr>
                <w:rFonts w:ascii="Times New Roman" w:eastAsiaTheme="minorHAnsi" w:hAnsi="Times New Roman" w:cs="Times New Roman"/>
                <w:color w:val="231F20"/>
                <w:sz w:val="24"/>
                <w:szCs w:val="24"/>
                <w:lang w:eastAsia="en-US"/>
              </w:rPr>
              <w:t xml:space="preserve">глаголы по группам в зависимости от ихчисла, </w:t>
            </w:r>
            <w:r w:rsidRPr="00710FA6">
              <w:rPr>
                <w:rFonts w:ascii="Times New Roman" w:eastAsiaTheme="minorHAnsi" w:hAnsi="Times New Roman" w:cs="Times New Roman"/>
                <w:b/>
                <w:bCs/>
                <w:color w:val="231F20"/>
                <w:sz w:val="24"/>
                <w:szCs w:val="24"/>
                <w:lang w:eastAsia="en-US"/>
              </w:rPr>
              <w:t xml:space="preserve">изменять </w:t>
            </w:r>
            <w:r w:rsidRPr="00710FA6">
              <w:rPr>
                <w:rFonts w:ascii="Times New Roman" w:eastAsiaTheme="minorHAnsi" w:hAnsi="Times New Roman" w:cs="Times New Roman"/>
                <w:color w:val="231F20"/>
                <w:sz w:val="24"/>
                <w:szCs w:val="24"/>
                <w:lang w:eastAsia="en-US"/>
              </w:rPr>
              <w:t xml:space="preserve">глаголы по числам, </w:t>
            </w:r>
            <w:r w:rsidRPr="00710FA6">
              <w:rPr>
                <w:rFonts w:ascii="Times New Roman" w:eastAsiaTheme="minorHAnsi" w:hAnsi="Times New Roman" w:cs="Times New Roman"/>
                <w:b/>
                <w:bCs/>
                <w:color w:val="231F20"/>
                <w:sz w:val="24"/>
                <w:szCs w:val="24"/>
                <w:lang w:eastAsia="en-US"/>
              </w:rPr>
              <w:t xml:space="preserve">приводить примеры </w:t>
            </w:r>
            <w:r w:rsidRPr="00710FA6">
              <w:rPr>
                <w:rFonts w:ascii="Times New Roman" w:eastAsiaTheme="minorHAnsi" w:hAnsi="Times New Roman" w:cs="Times New Roman"/>
                <w:color w:val="231F20"/>
                <w:sz w:val="24"/>
                <w:szCs w:val="24"/>
                <w:lang w:eastAsia="en-US"/>
              </w:rPr>
              <w:t xml:space="preserve">глаголов определённого числа, </w:t>
            </w:r>
            <w:r w:rsidRPr="00710FA6">
              <w:rPr>
                <w:rFonts w:ascii="Times New Roman" w:eastAsiaTheme="minorHAnsi" w:hAnsi="Times New Roman" w:cs="Times New Roman"/>
                <w:b/>
                <w:bCs/>
                <w:color w:val="231F20"/>
                <w:sz w:val="24"/>
                <w:szCs w:val="24"/>
                <w:lang w:eastAsia="en-US"/>
              </w:rPr>
              <w:t xml:space="preserve">употреблять </w:t>
            </w:r>
            <w:r w:rsidRPr="00710FA6">
              <w:rPr>
                <w:rFonts w:ascii="Times New Roman" w:eastAsiaTheme="minorHAnsi" w:hAnsi="Times New Roman" w:cs="Times New Roman"/>
                <w:color w:val="231F20"/>
                <w:sz w:val="24"/>
                <w:szCs w:val="24"/>
                <w:lang w:eastAsia="en-US"/>
              </w:rPr>
              <w:t>глаголы в определённомчисле.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Соблюдать </w:t>
            </w:r>
            <w:r w:rsidRPr="00710FA6">
              <w:rPr>
                <w:rFonts w:ascii="Times New Roman" w:eastAsiaTheme="minorHAnsi" w:hAnsi="Times New Roman" w:cs="Times New Roman"/>
                <w:color w:val="231F20"/>
                <w:sz w:val="24"/>
                <w:szCs w:val="24"/>
                <w:lang w:eastAsia="en-US"/>
              </w:rPr>
              <w:t xml:space="preserve">в практике речевого общения орфоэпические и лексические нормы употребления глаголов. </w:t>
            </w: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с орфоэпическим словарём.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Раздельно </w:t>
            </w:r>
            <w:r w:rsidRPr="00710FA6">
              <w:rPr>
                <w:rFonts w:ascii="Times New Roman" w:eastAsiaTheme="minorHAnsi" w:hAnsi="Times New Roman" w:cs="Times New Roman"/>
                <w:b/>
                <w:bCs/>
                <w:color w:val="231F20"/>
                <w:sz w:val="24"/>
                <w:szCs w:val="24"/>
                <w:lang w:eastAsia="en-US"/>
              </w:rPr>
              <w:t xml:space="preserve">писать </w:t>
            </w:r>
            <w:r w:rsidRPr="00710FA6">
              <w:rPr>
                <w:rFonts w:ascii="Times New Roman" w:eastAsiaTheme="minorHAnsi" w:hAnsi="Times New Roman" w:cs="Times New Roman"/>
                <w:color w:val="231F20"/>
                <w:sz w:val="24"/>
                <w:szCs w:val="24"/>
                <w:lang w:eastAsia="en-US"/>
              </w:rPr>
              <w:t xml:space="preserve">частицу </w:t>
            </w:r>
            <w:r w:rsidRPr="00710FA6">
              <w:rPr>
                <w:rFonts w:ascii="Times New Roman" w:eastAsiaTheme="minorHAnsi" w:hAnsi="Times New Roman" w:cs="Times New Roman"/>
                <w:b/>
                <w:bCs/>
                <w:color w:val="231F20"/>
                <w:sz w:val="24"/>
                <w:szCs w:val="24"/>
                <w:lang w:eastAsia="en-US"/>
              </w:rPr>
              <w:t xml:space="preserve">не </w:t>
            </w:r>
            <w:r w:rsidRPr="00710FA6">
              <w:rPr>
                <w:rFonts w:ascii="Times New Roman" w:eastAsiaTheme="minorHAnsi" w:hAnsi="Times New Roman" w:cs="Times New Roman"/>
                <w:color w:val="231F20"/>
                <w:sz w:val="24"/>
                <w:szCs w:val="24"/>
                <w:lang w:eastAsia="en-US"/>
              </w:rPr>
              <w:t>с глаголом (</w:t>
            </w:r>
            <w:r w:rsidRPr="00710FA6">
              <w:rPr>
                <w:rFonts w:ascii="Times New Roman" w:eastAsiaTheme="minorHAnsi" w:hAnsi="Times New Roman" w:cs="Times New Roman"/>
                <w:i/>
                <w:iCs/>
                <w:color w:val="231F20"/>
                <w:sz w:val="24"/>
                <w:szCs w:val="24"/>
                <w:lang w:eastAsia="en-US"/>
              </w:rPr>
              <w:t>не кричать</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грамматические признаки глагола: число (единственное или множественное), роль в предложении.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Обосновывать </w:t>
            </w:r>
            <w:r w:rsidRPr="00710FA6">
              <w:rPr>
                <w:rFonts w:ascii="Times New Roman" w:eastAsiaTheme="minorHAnsi" w:hAnsi="Times New Roman" w:cs="Times New Roman"/>
                <w:color w:val="231F20"/>
                <w:sz w:val="24"/>
                <w:szCs w:val="24"/>
                <w:lang w:eastAsia="en-US"/>
              </w:rPr>
              <w:t>правильность определения признаков глагола.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 xml:space="preserve">правильный порядок предложений, </w:t>
            </w: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 xml:space="preserve">текст, </w:t>
            </w:r>
            <w:r w:rsidRPr="00710FA6">
              <w:rPr>
                <w:rFonts w:ascii="Times New Roman" w:eastAsiaTheme="minorHAnsi" w:hAnsi="Times New Roman" w:cs="Times New Roman"/>
                <w:b/>
                <w:bCs/>
                <w:color w:val="231F20"/>
                <w:sz w:val="24"/>
                <w:szCs w:val="24"/>
                <w:lang w:eastAsia="en-US"/>
              </w:rPr>
              <w:t xml:space="preserve">подбирать </w:t>
            </w:r>
            <w:r w:rsidRPr="00710FA6">
              <w:rPr>
                <w:rFonts w:ascii="Times New Roman" w:eastAsiaTheme="minorHAnsi" w:hAnsi="Times New Roman" w:cs="Times New Roman"/>
                <w:color w:val="231F20"/>
                <w:sz w:val="24"/>
                <w:szCs w:val="24"/>
                <w:lang w:eastAsia="en-US"/>
              </w:rPr>
              <w:t xml:space="preserve">к нему название и </w:t>
            </w:r>
            <w:r w:rsidRPr="00710FA6">
              <w:rPr>
                <w:rFonts w:ascii="Times New Roman" w:eastAsiaTheme="minorHAnsi" w:hAnsi="Times New Roman" w:cs="Times New Roman"/>
                <w:b/>
                <w:bCs/>
                <w:color w:val="231F20"/>
                <w:sz w:val="24"/>
                <w:szCs w:val="24"/>
                <w:lang w:eastAsia="en-US"/>
              </w:rPr>
              <w:t xml:space="preserve">записывать </w:t>
            </w:r>
            <w:r w:rsidRPr="00710FA6">
              <w:rPr>
                <w:rFonts w:ascii="Times New Roman" w:eastAsiaTheme="minorHAnsi" w:hAnsi="Times New Roman" w:cs="Times New Roman"/>
                <w:color w:val="231F20"/>
                <w:sz w:val="24"/>
                <w:szCs w:val="24"/>
                <w:lang w:eastAsia="en-US"/>
              </w:rPr>
              <w:t>составленный текст.</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Распознавать </w:t>
            </w:r>
            <w:r w:rsidRPr="00710FA6">
              <w:rPr>
                <w:rFonts w:ascii="Times New Roman" w:eastAsiaTheme="minorHAnsi" w:hAnsi="Times New Roman" w:cs="Times New Roman"/>
                <w:color w:val="231F20"/>
                <w:sz w:val="24"/>
                <w:szCs w:val="24"/>
                <w:lang w:eastAsia="en-US"/>
              </w:rPr>
              <w:t>текст-повествование.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Наблюдать </w:t>
            </w:r>
            <w:r w:rsidRPr="00710FA6">
              <w:rPr>
                <w:rFonts w:ascii="Times New Roman" w:eastAsiaTheme="minorHAnsi" w:hAnsi="Times New Roman" w:cs="Times New Roman"/>
                <w:color w:val="231F20"/>
                <w:sz w:val="24"/>
                <w:szCs w:val="24"/>
                <w:lang w:eastAsia="en-US"/>
              </w:rPr>
              <w:t>за ролью глаголов в повествовательном тексте.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 xml:space="preserve">текст-повествование на предложенную тему, </w:t>
            </w: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 xml:space="preserve">нужную информацию для ответа на вопрос к тексту и </w:t>
            </w:r>
            <w:r w:rsidRPr="00710FA6">
              <w:rPr>
                <w:rFonts w:ascii="Times New Roman" w:eastAsiaTheme="minorHAnsi" w:hAnsi="Times New Roman" w:cs="Times New Roman"/>
                <w:b/>
                <w:bCs/>
                <w:color w:val="231F20"/>
                <w:sz w:val="24"/>
                <w:szCs w:val="24"/>
                <w:lang w:eastAsia="en-US"/>
              </w:rPr>
              <w:t>записывать</w:t>
            </w:r>
            <w:r w:rsidRPr="00710FA6">
              <w:rPr>
                <w:rFonts w:ascii="Times New Roman" w:eastAsiaTheme="minorHAnsi" w:hAnsi="Times New Roman" w:cs="Times New Roman"/>
                <w:color w:val="231F20"/>
                <w:sz w:val="24"/>
                <w:szCs w:val="24"/>
                <w:lang w:eastAsia="en-US"/>
              </w:rPr>
              <w:t xml:space="preserve"> ответ.</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Оценивать </w:t>
            </w:r>
            <w:r w:rsidRPr="00710FA6">
              <w:rPr>
                <w:rFonts w:ascii="Times New Roman" w:eastAsiaTheme="minorHAnsi" w:hAnsi="Times New Roman" w:cs="Times New Roman"/>
                <w:color w:val="231F20"/>
                <w:sz w:val="24"/>
                <w:szCs w:val="24"/>
                <w:lang w:eastAsia="en-US"/>
              </w:rPr>
              <w:t>свои достижения при выполнении заданий «Проверь себя» в учебнике и по электронному приложению.</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Распознавать </w:t>
            </w:r>
            <w:r w:rsidRPr="00710FA6">
              <w:rPr>
                <w:rFonts w:ascii="Times New Roman" w:eastAsiaTheme="minorHAnsi" w:hAnsi="Times New Roman" w:cs="Times New Roman"/>
                <w:color w:val="231F20"/>
                <w:sz w:val="24"/>
                <w:szCs w:val="24"/>
                <w:lang w:eastAsia="en-US"/>
              </w:rPr>
              <w:t xml:space="preserve">имя прилагательное среди других частей речи по обобщённому лексическому </w:t>
            </w:r>
            <w:r w:rsidRPr="00710FA6">
              <w:rPr>
                <w:rFonts w:ascii="Times New Roman" w:eastAsiaTheme="minorHAnsi" w:hAnsi="Times New Roman" w:cs="Times New Roman"/>
                <w:color w:val="231F20"/>
                <w:sz w:val="24"/>
                <w:szCs w:val="24"/>
                <w:lang w:eastAsia="en-US"/>
              </w:rPr>
              <w:lastRenderedPageBreak/>
              <w:t>значению и вопросу.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 xml:space="preserve">со страничкой для любознательных: ознакомление с историей появления названия </w:t>
            </w:r>
            <w:r w:rsidRPr="00710FA6">
              <w:rPr>
                <w:rFonts w:ascii="Times New Roman" w:eastAsiaTheme="minorHAnsi" w:hAnsi="Times New Roman" w:cs="Times New Roman"/>
                <w:i/>
                <w:iCs/>
                <w:color w:val="231F20"/>
                <w:sz w:val="24"/>
                <w:szCs w:val="24"/>
                <w:lang w:eastAsia="en-US"/>
              </w:rPr>
              <w:t xml:space="preserve">имя прилагательное </w:t>
            </w:r>
            <w:r w:rsidRPr="00710FA6">
              <w:rPr>
                <w:rFonts w:ascii="Times New Roman" w:eastAsiaTheme="minorHAnsi" w:hAnsi="Times New Roman" w:cs="Times New Roman"/>
                <w:color w:val="231F20"/>
                <w:sz w:val="24"/>
                <w:szCs w:val="24"/>
                <w:lang w:eastAsia="en-US"/>
              </w:rPr>
              <w:t>и лексическим значением имён прилагательных.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Обосновывать </w:t>
            </w:r>
            <w:r w:rsidRPr="00710FA6">
              <w:rPr>
                <w:rFonts w:ascii="Times New Roman" w:eastAsiaTheme="minorHAnsi" w:hAnsi="Times New Roman" w:cs="Times New Roman"/>
                <w:color w:val="231F20"/>
                <w:sz w:val="24"/>
                <w:szCs w:val="24"/>
                <w:lang w:eastAsia="en-US"/>
              </w:rPr>
              <w:t>правильность отнесения слова к имени прилагательному.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Использовать </w:t>
            </w:r>
            <w:r w:rsidRPr="00710FA6">
              <w:rPr>
                <w:rFonts w:ascii="Times New Roman" w:eastAsiaTheme="minorHAnsi" w:hAnsi="Times New Roman" w:cs="Times New Roman"/>
                <w:color w:val="231F20"/>
                <w:sz w:val="24"/>
                <w:szCs w:val="24"/>
                <w:lang w:eastAsia="en-US"/>
              </w:rPr>
              <w:t>в речи прилагательные различных лексико-тематических групп.</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Выделять </w:t>
            </w:r>
            <w:r w:rsidRPr="00710FA6">
              <w:rPr>
                <w:rFonts w:ascii="Times New Roman" w:eastAsiaTheme="minorHAnsi" w:hAnsi="Times New Roman" w:cs="Times New Roman"/>
                <w:color w:val="231F20"/>
                <w:sz w:val="24"/>
                <w:szCs w:val="24"/>
                <w:lang w:eastAsia="en-US"/>
              </w:rPr>
              <w:t>из предложения словосочетания с именами прилагательными.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Приводить </w:t>
            </w:r>
            <w:r w:rsidRPr="00710FA6">
              <w:rPr>
                <w:rFonts w:ascii="Times New Roman" w:eastAsiaTheme="minorHAnsi" w:hAnsi="Times New Roman" w:cs="Times New Roman"/>
                <w:color w:val="231F20"/>
                <w:sz w:val="24"/>
                <w:szCs w:val="24"/>
                <w:lang w:eastAsia="en-US"/>
              </w:rPr>
              <w:t>примеры имён прилагательных.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Определять</w:t>
            </w:r>
            <w:r w:rsidRPr="00710FA6">
              <w:rPr>
                <w:rFonts w:ascii="Times New Roman" w:eastAsiaTheme="minorHAnsi" w:hAnsi="Times New Roman" w:cs="Times New Roman"/>
                <w:color w:val="231F20"/>
                <w:sz w:val="24"/>
                <w:szCs w:val="24"/>
                <w:lang w:eastAsia="en-US"/>
              </w:rPr>
              <w:t>, каким членом предложения является имя прилагательное.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Анализировать </w:t>
            </w:r>
            <w:r w:rsidRPr="00710FA6">
              <w:rPr>
                <w:rFonts w:ascii="Times New Roman" w:eastAsiaTheme="minorHAnsi" w:hAnsi="Times New Roman" w:cs="Times New Roman"/>
                <w:color w:val="231F20"/>
                <w:sz w:val="24"/>
                <w:szCs w:val="24"/>
                <w:lang w:eastAsia="en-US"/>
              </w:rPr>
              <w:t>высказывания русских писателей о русском языке.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Подбирать </w:t>
            </w:r>
            <w:r w:rsidRPr="00710FA6">
              <w:rPr>
                <w:rFonts w:ascii="Times New Roman" w:eastAsiaTheme="minorHAnsi" w:hAnsi="Times New Roman" w:cs="Times New Roman"/>
                <w:color w:val="231F20"/>
                <w:sz w:val="24"/>
                <w:szCs w:val="24"/>
                <w:lang w:eastAsia="en-US"/>
              </w:rPr>
              <w:t>имена прилагательные — сравнения для характеристики качеств, присущих людям и животным.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 xml:space="preserve">число имён прилагательных, </w:t>
            </w:r>
            <w:r w:rsidRPr="00710FA6">
              <w:rPr>
                <w:rFonts w:ascii="Times New Roman" w:eastAsiaTheme="minorHAnsi" w:hAnsi="Times New Roman" w:cs="Times New Roman"/>
                <w:b/>
                <w:bCs/>
                <w:color w:val="231F20"/>
                <w:sz w:val="24"/>
                <w:szCs w:val="24"/>
                <w:lang w:eastAsia="en-US"/>
              </w:rPr>
              <w:t xml:space="preserve">распределять </w:t>
            </w:r>
            <w:r w:rsidRPr="00710FA6">
              <w:rPr>
                <w:rFonts w:ascii="Times New Roman" w:eastAsiaTheme="minorHAnsi" w:hAnsi="Times New Roman" w:cs="Times New Roman"/>
                <w:color w:val="231F20"/>
                <w:sz w:val="24"/>
                <w:szCs w:val="24"/>
                <w:lang w:eastAsia="en-US"/>
              </w:rPr>
              <w:t xml:space="preserve">имена прилагательные в группы взависимости от их числа, </w:t>
            </w:r>
            <w:r w:rsidRPr="00710FA6">
              <w:rPr>
                <w:rFonts w:ascii="Times New Roman" w:eastAsiaTheme="minorHAnsi" w:hAnsi="Times New Roman" w:cs="Times New Roman"/>
                <w:b/>
                <w:bCs/>
                <w:color w:val="231F20"/>
                <w:sz w:val="24"/>
                <w:szCs w:val="24"/>
                <w:lang w:eastAsia="en-US"/>
              </w:rPr>
              <w:t xml:space="preserve">изменять </w:t>
            </w:r>
            <w:r w:rsidRPr="00710FA6">
              <w:rPr>
                <w:rFonts w:ascii="Times New Roman" w:eastAsiaTheme="minorHAnsi" w:hAnsi="Times New Roman" w:cs="Times New Roman"/>
                <w:color w:val="231F20"/>
                <w:sz w:val="24"/>
                <w:szCs w:val="24"/>
                <w:lang w:eastAsia="en-US"/>
              </w:rPr>
              <w:t>прилагательные по числам.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Соблюдать </w:t>
            </w:r>
            <w:r w:rsidRPr="00710FA6">
              <w:rPr>
                <w:rFonts w:ascii="Times New Roman" w:eastAsiaTheme="minorHAnsi" w:hAnsi="Times New Roman" w:cs="Times New Roman"/>
                <w:color w:val="231F20"/>
                <w:sz w:val="24"/>
                <w:szCs w:val="24"/>
                <w:lang w:eastAsia="en-US"/>
              </w:rPr>
              <w:t xml:space="preserve">литературные нормы употребления в речи таких слов и их форм, как </w:t>
            </w:r>
            <w:r w:rsidRPr="00710FA6">
              <w:rPr>
                <w:rFonts w:ascii="Times New Roman" w:eastAsiaTheme="minorHAnsi" w:hAnsi="Times New Roman" w:cs="Times New Roman"/>
                <w:i/>
                <w:iCs/>
                <w:color w:val="231F20"/>
                <w:sz w:val="24"/>
                <w:szCs w:val="24"/>
                <w:lang w:eastAsia="en-US"/>
              </w:rPr>
              <w:t xml:space="preserve">кофе,мышь, фамилия, шампунь </w:t>
            </w:r>
            <w:r w:rsidRPr="00710FA6">
              <w:rPr>
                <w:rFonts w:ascii="Times New Roman" w:eastAsiaTheme="minorHAnsi" w:hAnsi="Times New Roman" w:cs="Times New Roman"/>
                <w:color w:val="231F20"/>
                <w:sz w:val="24"/>
                <w:szCs w:val="24"/>
                <w:lang w:eastAsia="en-US"/>
              </w:rPr>
              <w:t>и др.</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Распознавать </w:t>
            </w:r>
            <w:r w:rsidRPr="00710FA6">
              <w:rPr>
                <w:rFonts w:ascii="Times New Roman" w:eastAsiaTheme="minorHAnsi" w:hAnsi="Times New Roman" w:cs="Times New Roman"/>
                <w:color w:val="231F20"/>
                <w:sz w:val="24"/>
                <w:szCs w:val="24"/>
                <w:lang w:eastAsia="en-US"/>
              </w:rPr>
              <w:t>текст-описание.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Наблюдать </w:t>
            </w:r>
            <w:r w:rsidRPr="00710FA6">
              <w:rPr>
                <w:rFonts w:ascii="Times New Roman" w:eastAsiaTheme="minorHAnsi" w:hAnsi="Times New Roman" w:cs="Times New Roman"/>
                <w:color w:val="231F20"/>
                <w:sz w:val="24"/>
                <w:szCs w:val="24"/>
                <w:lang w:eastAsia="en-US"/>
              </w:rPr>
              <w:t>за ролью имён прилагательных в тексте-описании.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текст-описание на основе личных наблюдений (коллективное обсуждение плана подготовительной работы).</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текст-описание натюрморта по репродукции картины Ф. П. Толстого «Букет цветов, бабочка и птичка» (под руководством учителя).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грамматические признаки имени прилагательного: связь с именем существительным, число (единственное или множественное), роль в предложении.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Оценивать </w:t>
            </w:r>
            <w:r w:rsidRPr="00710FA6">
              <w:rPr>
                <w:rFonts w:ascii="Times New Roman" w:eastAsiaTheme="minorHAnsi" w:hAnsi="Times New Roman" w:cs="Times New Roman"/>
                <w:color w:val="231F20"/>
                <w:sz w:val="24"/>
                <w:szCs w:val="24"/>
                <w:lang w:eastAsia="en-US"/>
              </w:rPr>
              <w:t>свои достижения при выполнении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заданий «Проверь себя» в учебнике и по элек-</w:t>
            </w:r>
          </w:p>
          <w:p w:rsidR="00710FA6" w:rsidRPr="00710FA6" w:rsidRDefault="00710FA6" w:rsidP="00710FA6">
            <w:pPr>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тронному приложению.</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Распознавать </w:t>
            </w:r>
            <w:r w:rsidRPr="00710FA6">
              <w:rPr>
                <w:rFonts w:ascii="Times New Roman" w:eastAsiaTheme="minorHAnsi" w:hAnsi="Times New Roman" w:cs="Times New Roman"/>
                <w:color w:val="231F20"/>
                <w:sz w:val="24"/>
                <w:szCs w:val="24"/>
                <w:lang w:eastAsia="en-US"/>
              </w:rPr>
              <w:t>личные местоимения (в начальной форме) среди других слов и в предложении.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местоимения и имена существительные.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Заменять </w:t>
            </w:r>
            <w:r w:rsidRPr="00710FA6">
              <w:rPr>
                <w:rFonts w:ascii="Times New Roman" w:eastAsiaTheme="minorHAnsi" w:hAnsi="Times New Roman" w:cs="Times New Roman"/>
                <w:color w:val="231F20"/>
                <w:sz w:val="24"/>
                <w:szCs w:val="24"/>
                <w:lang w:eastAsia="en-US"/>
              </w:rPr>
              <w:t>повторяющиеся в тексте имена существительные личными местоимениями.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 xml:space="preserve">из предложений текст, подбирать к нему заголовок, </w:t>
            </w:r>
            <w:r w:rsidRPr="00710FA6">
              <w:rPr>
                <w:rFonts w:ascii="Times New Roman" w:eastAsiaTheme="minorHAnsi" w:hAnsi="Times New Roman" w:cs="Times New Roman"/>
                <w:b/>
                <w:bCs/>
                <w:color w:val="231F20"/>
                <w:sz w:val="24"/>
                <w:szCs w:val="24"/>
                <w:lang w:eastAsia="en-US"/>
              </w:rPr>
              <w:t xml:space="preserve">записывать </w:t>
            </w:r>
            <w:r w:rsidRPr="00710FA6">
              <w:rPr>
                <w:rFonts w:ascii="Times New Roman" w:eastAsiaTheme="minorHAnsi" w:hAnsi="Times New Roman" w:cs="Times New Roman"/>
                <w:color w:val="231F20"/>
                <w:sz w:val="24"/>
                <w:szCs w:val="24"/>
                <w:lang w:eastAsia="en-US"/>
              </w:rPr>
              <w:t>составленный текст.</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 xml:space="preserve">по рисункам диалоги. </w:t>
            </w: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 xml:space="preserve">в диалогической речи местоимения и </w:t>
            </w: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их роль в высказываниях.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Распознавать </w:t>
            </w:r>
            <w:r w:rsidRPr="00710FA6">
              <w:rPr>
                <w:rFonts w:ascii="Times New Roman" w:eastAsiaTheme="minorHAnsi" w:hAnsi="Times New Roman" w:cs="Times New Roman"/>
                <w:color w:val="231F20"/>
                <w:sz w:val="24"/>
                <w:szCs w:val="24"/>
                <w:lang w:eastAsia="en-US"/>
              </w:rPr>
              <w:t xml:space="preserve">текст-рассуждение. </w:t>
            </w:r>
            <w:r w:rsidRPr="00710FA6">
              <w:rPr>
                <w:rFonts w:ascii="Times New Roman" w:eastAsiaTheme="minorHAnsi" w:hAnsi="Times New Roman" w:cs="Times New Roman"/>
                <w:b/>
                <w:bCs/>
                <w:color w:val="231F20"/>
                <w:sz w:val="24"/>
                <w:szCs w:val="24"/>
                <w:lang w:eastAsia="en-US"/>
              </w:rPr>
              <w:t xml:space="preserve">Создавать </w:t>
            </w:r>
            <w:r w:rsidRPr="00710FA6">
              <w:rPr>
                <w:rFonts w:ascii="Times New Roman" w:eastAsiaTheme="minorHAnsi" w:hAnsi="Times New Roman" w:cs="Times New Roman"/>
                <w:color w:val="231F20"/>
                <w:sz w:val="24"/>
                <w:szCs w:val="24"/>
                <w:lang w:eastAsia="en-US"/>
              </w:rPr>
              <w:t>устные и письменные тексты-рассуждения.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 xml:space="preserve">с текстом: </w:t>
            </w: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 xml:space="preserve">тип текста, тему и главную мысль, </w:t>
            </w:r>
            <w:r w:rsidRPr="00710FA6">
              <w:rPr>
                <w:rFonts w:ascii="Times New Roman" w:eastAsiaTheme="minorHAnsi" w:hAnsi="Times New Roman" w:cs="Times New Roman"/>
                <w:b/>
                <w:bCs/>
                <w:color w:val="231F20"/>
                <w:sz w:val="24"/>
                <w:szCs w:val="24"/>
                <w:lang w:eastAsia="en-US"/>
              </w:rPr>
              <w:t xml:space="preserve">выделять </w:t>
            </w:r>
            <w:r w:rsidRPr="00710FA6">
              <w:rPr>
                <w:rFonts w:ascii="Times New Roman" w:eastAsiaTheme="minorHAnsi" w:hAnsi="Times New Roman" w:cs="Times New Roman"/>
                <w:color w:val="231F20"/>
                <w:sz w:val="24"/>
                <w:szCs w:val="24"/>
                <w:lang w:eastAsia="en-US"/>
              </w:rPr>
              <w:t xml:space="preserve">части в тексте-рассуждении, </w:t>
            </w:r>
            <w:r w:rsidRPr="00710FA6">
              <w:rPr>
                <w:rFonts w:ascii="Times New Roman" w:eastAsiaTheme="minorHAnsi" w:hAnsi="Times New Roman" w:cs="Times New Roman"/>
                <w:b/>
                <w:bCs/>
                <w:color w:val="231F20"/>
                <w:sz w:val="24"/>
                <w:szCs w:val="24"/>
                <w:lang w:eastAsia="en-US"/>
              </w:rPr>
              <w:t xml:space="preserve">записывать </w:t>
            </w:r>
            <w:r w:rsidRPr="00710FA6">
              <w:rPr>
                <w:rFonts w:ascii="Times New Roman" w:eastAsiaTheme="minorHAnsi" w:hAnsi="Times New Roman" w:cs="Times New Roman"/>
                <w:color w:val="231F20"/>
                <w:sz w:val="24"/>
                <w:szCs w:val="24"/>
                <w:lang w:eastAsia="en-US"/>
              </w:rPr>
              <w:t>текст по частям.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Оценивать </w:t>
            </w:r>
            <w:r w:rsidRPr="00710FA6">
              <w:rPr>
                <w:rFonts w:ascii="Times New Roman" w:eastAsiaTheme="minorHAnsi" w:hAnsi="Times New Roman" w:cs="Times New Roman"/>
                <w:color w:val="231F20"/>
                <w:sz w:val="24"/>
                <w:szCs w:val="24"/>
                <w:lang w:eastAsia="en-US"/>
              </w:rPr>
              <w:t xml:space="preserve">свои достижения при выполнении заданий «Проверь себя» в учебнике и по </w:t>
            </w:r>
            <w:r w:rsidRPr="00710FA6">
              <w:rPr>
                <w:rFonts w:ascii="Times New Roman" w:eastAsiaTheme="minorHAnsi" w:hAnsi="Times New Roman" w:cs="Times New Roman"/>
                <w:color w:val="231F20"/>
                <w:sz w:val="24"/>
                <w:szCs w:val="24"/>
                <w:lang w:eastAsia="en-US"/>
              </w:rPr>
              <w:lastRenderedPageBreak/>
              <w:t>электронному приложению.</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Узнавать </w:t>
            </w:r>
            <w:r w:rsidRPr="00710FA6">
              <w:rPr>
                <w:rFonts w:ascii="Times New Roman" w:eastAsiaTheme="minorHAnsi" w:hAnsi="Times New Roman" w:cs="Times New Roman"/>
                <w:color w:val="231F20"/>
                <w:sz w:val="24"/>
                <w:szCs w:val="24"/>
                <w:lang w:eastAsia="en-US"/>
              </w:rPr>
              <w:t>предлоги в устной и письменной речи.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Правильно </w:t>
            </w:r>
            <w:r w:rsidRPr="00710FA6">
              <w:rPr>
                <w:rFonts w:ascii="Times New Roman" w:eastAsiaTheme="minorHAnsi" w:hAnsi="Times New Roman" w:cs="Times New Roman"/>
                <w:b/>
                <w:bCs/>
                <w:color w:val="231F20"/>
                <w:sz w:val="24"/>
                <w:szCs w:val="24"/>
                <w:lang w:eastAsia="en-US"/>
              </w:rPr>
              <w:t xml:space="preserve">употреблять </w:t>
            </w:r>
            <w:r w:rsidRPr="00710FA6">
              <w:rPr>
                <w:rFonts w:ascii="Times New Roman" w:eastAsiaTheme="minorHAnsi" w:hAnsi="Times New Roman" w:cs="Times New Roman"/>
                <w:color w:val="231F20"/>
                <w:sz w:val="24"/>
                <w:szCs w:val="24"/>
                <w:lang w:eastAsia="en-US"/>
              </w:rPr>
              <w:t>предлоги в речи (</w:t>
            </w:r>
            <w:r w:rsidRPr="00710FA6">
              <w:rPr>
                <w:rFonts w:ascii="Times New Roman" w:eastAsiaTheme="minorHAnsi" w:hAnsi="Times New Roman" w:cs="Times New Roman"/>
                <w:i/>
                <w:iCs/>
                <w:color w:val="231F20"/>
                <w:sz w:val="24"/>
                <w:szCs w:val="24"/>
                <w:lang w:eastAsia="en-US"/>
              </w:rPr>
              <w:t xml:space="preserve">прийти </w:t>
            </w:r>
            <w:r w:rsidRPr="00710FA6">
              <w:rPr>
                <w:rFonts w:ascii="Times New Roman" w:eastAsiaTheme="minorHAnsi" w:hAnsi="Times New Roman" w:cs="Times New Roman"/>
                <w:b/>
                <w:bCs/>
                <w:i/>
                <w:iCs/>
                <w:color w:val="231F20"/>
                <w:sz w:val="24"/>
                <w:szCs w:val="24"/>
                <w:lang w:eastAsia="en-US"/>
              </w:rPr>
              <w:t xml:space="preserve">из </w:t>
            </w:r>
            <w:r w:rsidRPr="00710FA6">
              <w:rPr>
                <w:rFonts w:ascii="Times New Roman" w:eastAsiaTheme="minorHAnsi" w:hAnsi="Times New Roman" w:cs="Times New Roman"/>
                <w:i/>
                <w:iCs/>
                <w:color w:val="231F20"/>
                <w:sz w:val="24"/>
                <w:szCs w:val="24"/>
                <w:lang w:eastAsia="en-US"/>
              </w:rPr>
              <w:t>школы</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Раздельно </w:t>
            </w:r>
            <w:r w:rsidRPr="00710FA6">
              <w:rPr>
                <w:rFonts w:ascii="Times New Roman" w:eastAsiaTheme="minorHAnsi" w:hAnsi="Times New Roman" w:cs="Times New Roman"/>
                <w:b/>
                <w:bCs/>
                <w:color w:val="231F20"/>
                <w:sz w:val="24"/>
                <w:szCs w:val="24"/>
                <w:lang w:eastAsia="en-US"/>
              </w:rPr>
              <w:t xml:space="preserve">писать </w:t>
            </w:r>
            <w:r w:rsidRPr="00710FA6">
              <w:rPr>
                <w:rFonts w:ascii="Times New Roman" w:eastAsiaTheme="minorHAnsi" w:hAnsi="Times New Roman" w:cs="Times New Roman"/>
                <w:color w:val="231F20"/>
                <w:sz w:val="24"/>
                <w:szCs w:val="24"/>
                <w:lang w:eastAsia="en-US"/>
              </w:rPr>
              <w:t>предлоги со словами.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Редактировать </w:t>
            </w:r>
            <w:r w:rsidRPr="00710FA6">
              <w:rPr>
                <w:rFonts w:ascii="Times New Roman" w:eastAsiaTheme="minorHAnsi" w:hAnsi="Times New Roman" w:cs="Times New Roman"/>
                <w:color w:val="231F20"/>
                <w:sz w:val="24"/>
                <w:szCs w:val="24"/>
                <w:lang w:eastAsia="en-US"/>
              </w:rPr>
              <w:t xml:space="preserve">текст; </w:t>
            </w:r>
            <w:r w:rsidRPr="00710FA6">
              <w:rPr>
                <w:rFonts w:ascii="Times New Roman" w:eastAsiaTheme="minorHAnsi" w:hAnsi="Times New Roman" w:cs="Times New Roman"/>
                <w:b/>
                <w:bCs/>
                <w:color w:val="231F20"/>
                <w:sz w:val="24"/>
                <w:szCs w:val="24"/>
                <w:lang w:eastAsia="en-US"/>
              </w:rPr>
              <w:t xml:space="preserve">восстанавливать </w:t>
            </w:r>
            <w:r w:rsidRPr="00710FA6">
              <w:rPr>
                <w:rFonts w:ascii="Times New Roman" w:eastAsiaTheme="minorHAnsi" w:hAnsi="Times New Roman" w:cs="Times New Roman"/>
                <w:color w:val="231F20"/>
                <w:sz w:val="24"/>
                <w:szCs w:val="24"/>
                <w:lang w:eastAsia="en-US"/>
              </w:rPr>
              <w:t>деформированный повествовательный текст.</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Оценивать </w:t>
            </w:r>
            <w:r w:rsidRPr="00710FA6">
              <w:rPr>
                <w:rFonts w:ascii="Times New Roman" w:eastAsiaTheme="minorHAnsi" w:hAnsi="Times New Roman" w:cs="Times New Roman"/>
                <w:color w:val="231F20"/>
                <w:sz w:val="24"/>
                <w:szCs w:val="24"/>
                <w:lang w:eastAsia="en-US"/>
              </w:rPr>
              <w:t>свои достижения при выполнении заданий «Проверь себя» в учебнике и по электронному приложению.</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Пользоваться </w:t>
            </w:r>
            <w:r w:rsidRPr="00710FA6">
              <w:rPr>
                <w:rFonts w:ascii="Times New Roman" w:eastAsiaTheme="minorHAnsi" w:hAnsi="Times New Roman" w:cs="Times New Roman"/>
                <w:color w:val="231F20"/>
                <w:sz w:val="24"/>
                <w:szCs w:val="24"/>
                <w:lang w:eastAsia="en-US"/>
              </w:rPr>
              <w:t xml:space="preserve">толковым, орфографическим, орфоэпическим словарями, словарями антонимов и синонимов, словарём однокоренных слов.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 xml:space="preserve">полезную информацию в словарях, </w:t>
            </w:r>
            <w:r w:rsidRPr="00710FA6">
              <w:rPr>
                <w:rFonts w:ascii="Times New Roman" w:eastAsiaTheme="minorHAnsi" w:hAnsi="Times New Roman" w:cs="Times New Roman"/>
                <w:b/>
                <w:bCs/>
                <w:color w:val="231F20"/>
                <w:sz w:val="24"/>
                <w:szCs w:val="24"/>
                <w:lang w:eastAsia="en-US"/>
              </w:rPr>
              <w:t xml:space="preserve">придумывать </w:t>
            </w:r>
            <w:r w:rsidRPr="00710FA6">
              <w:rPr>
                <w:rFonts w:ascii="Times New Roman" w:eastAsiaTheme="minorHAnsi" w:hAnsi="Times New Roman" w:cs="Times New Roman"/>
                <w:color w:val="231F20"/>
                <w:sz w:val="24"/>
                <w:szCs w:val="24"/>
                <w:lang w:eastAsia="en-US"/>
              </w:rPr>
              <w:t xml:space="preserve">собственные задания, для выполнения которых потребуются словари, </w:t>
            </w:r>
            <w:r w:rsidRPr="00710FA6">
              <w:rPr>
                <w:rFonts w:ascii="Times New Roman" w:eastAsiaTheme="minorHAnsi" w:hAnsi="Times New Roman" w:cs="Times New Roman"/>
                <w:b/>
                <w:bCs/>
                <w:color w:val="231F20"/>
                <w:sz w:val="24"/>
                <w:szCs w:val="24"/>
                <w:lang w:eastAsia="en-US"/>
              </w:rPr>
              <w:t xml:space="preserve">участвовать в презентации </w:t>
            </w:r>
            <w:r w:rsidRPr="00710FA6">
              <w:rPr>
                <w:rFonts w:ascii="Times New Roman" w:eastAsiaTheme="minorHAnsi" w:hAnsi="Times New Roman" w:cs="Times New Roman"/>
                <w:color w:val="231F20"/>
                <w:sz w:val="24"/>
                <w:szCs w:val="24"/>
                <w:lang w:eastAsia="en-US"/>
              </w:rPr>
              <w:t>подготовленных заданий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Определять</w:t>
            </w:r>
            <w:r w:rsidRPr="00710FA6">
              <w:rPr>
                <w:rFonts w:ascii="Times New Roman" w:eastAsiaTheme="minorHAnsi" w:hAnsi="Times New Roman" w:cs="Times New Roman"/>
                <w:color w:val="231F20"/>
                <w:sz w:val="24"/>
                <w:szCs w:val="24"/>
                <w:lang w:eastAsia="en-US"/>
              </w:rPr>
              <w:t>, каким членом предложения является имя прилагательное.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Анализировать </w:t>
            </w:r>
            <w:r w:rsidRPr="00710FA6">
              <w:rPr>
                <w:rFonts w:ascii="Times New Roman" w:eastAsiaTheme="minorHAnsi" w:hAnsi="Times New Roman" w:cs="Times New Roman"/>
                <w:color w:val="231F20"/>
                <w:sz w:val="24"/>
                <w:szCs w:val="24"/>
                <w:lang w:eastAsia="en-US"/>
              </w:rPr>
              <w:t>высказывания русских писателей о русском языке.</w:t>
            </w:r>
          </w:p>
          <w:p w:rsidR="00710FA6" w:rsidRPr="00710FA6" w:rsidRDefault="00710FA6" w:rsidP="00710FA6">
            <w:pPr>
              <w:jc w:val="both"/>
              <w:rPr>
                <w:rFonts w:ascii="Times New Roman" w:eastAsiaTheme="minorHAnsi" w:hAnsi="Times New Roman" w:cs="Times New Roman"/>
                <w:sz w:val="24"/>
                <w:szCs w:val="24"/>
                <w:lang w:eastAsia="en-US"/>
              </w:rPr>
            </w:pPr>
          </w:p>
        </w:tc>
      </w:tr>
      <w:tr w:rsidR="00710FA6" w:rsidRPr="00710FA6" w:rsidTr="00710FA6">
        <w:tc>
          <w:tcPr>
            <w:tcW w:w="15276" w:type="dxa"/>
            <w:gridSpan w:val="2"/>
          </w:tcPr>
          <w:p w:rsidR="00710FA6" w:rsidRPr="00710FA6" w:rsidRDefault="00710FA6" w:rsidP="00710FA6">
            <w:pPr>
              <w:tabs>
                <w:tab w:val="left" w:pos="6925"/>
              </w:tabs>
              <w:autoSpaceDE w:val="0"/>
              <w:autoSpaceDN w:val="0"/>
              <w:adjustRightInd w:val="0"/>
              <w:spacing w:after="0" w:line="240" w:lineRule="auto"/>
              <w:rPr>
                <w:rFonts w:ascii="Times New Roman" w:eastAsiaTheme="minorHAnsi" w:hAnsi="Times New Roman" w:cs="Times New Roman"/>
                <w:b/>
                <w:bCs/>
                <w:color w:val="231F20"/>
                <w:sz w:val="24"/>
                <w:szCs w:val="24"/>
                <w:lang w:eastAsia="en-US"/>
              </w:rPr>
            </w:pPr>
            <w:r w:rsidRPr="00710FA6">
              <w:rPr>
                <w:rFonts w:ascii="Times New Roman,Bold" w:eastAsiaTheme="minorHAnsi" w:hAnsi="Times New Roman,Bold" w:cs="Times New Roman,Bold"/>
                <w:b/>
                <w:bCs/>
                <w:color w:val="231F20"/>
                <w:sz w:val="24"/>
                <w:szCs w:val="24"/>
                <w:lang w:eastAsia="en-US"/>
              </w:rPr>
              <w:lastRenderedPageBreak/>
              <w:tab/>
            </w:r>
            <w:r w:rsidRPr="00710FA6">
              <w:rPr>
                <w:rFonts w:ascii="Times New Roman" w:eastAsiaTheme="minorHAnsi" w:hAnsi="Times New Roman" w:cs="Times New Roman"/>
                <w:b/>
                <w:bCs/>
                <w:color w:val="231F20"/>
                <w:sz w:val="24"/>
                <w:szCs w:val="24"/>
                <w:lang w:eastAsia="en-US"/>
              </w:rPr>
              <w:t>Повторение (17 ч)</w:t>
            </w:r>
          </w:p>
        </w:tc>
      </w:tr>
      <w:tr w:rsidR="00710FA6" w:rsidRPr="00710FA6" w:rsidTr="00710FA6">
        <w:tc>
          <w:tcPr>
            <w:tcW w:w="15276" w:type="dxa"/>
            <w:gridSpan w:val="2"/>
          </w:tcPr>
          <w:p w:rsidR="00710FA6" w:rsidRPr="00710FA6" w:rsidRDefault="00710FA6" w:rsidP="00710FA6">
            <w:pPr>
              <w:tabs>
                <w:tab w:val="left" w:pos="6925"/>
              </w:tabs>
              <w:autoSpaceDE w:val="0"/>
              <w:autoSpaceDN w:val="0"/>
              <w:adjustRightInd w:val="0"/>
              <w:spacing w:after="0" w:line="240" w:lineRule="auto"/>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sz w:val="24"/>
                <w:szCs w:val="24"/>
                <w:lang w:eastAsia="en-US"/>
              </w:rPr>
              <w:t>Повторение по теме «Текст».</w:t>
            </w:r>
          </w:p>
        </w:tc>
      </w:tr>
      <w:tr w:rsidR="00710FA6" w:rsidRPr="00710FA6" w:rsidTr="00710FA6">
        <w:tc>
          <w:tcPr>
            <w:tcW w:w="5028" w:type="dxa"/>
          </w:tcPr>
          <w:p w:rsidR="00710FA6" w:rsidRPr="00710FA6" w:rsidRDefault="00710FA6" w:rsidP="00710FA6">
            <w:pPr>
              <w:tabs>
                <w:tab w:val="center" w:pos="4677"/>
                <w:tab w:val="right" w:pos="9355"/>
              </w:tabs>
              <w:spacing w:before="100" w:beforeAutospacing="1" w:after="100" w:afterAutospacing="1" w:line="240" w:lineRule="auto"/>
              <w:rPr>
                <w:rFonts w:ascii="Times New Roman" w:eastAsia="Times New Roman" w:hAnsi="Times New Roman" w:cs="Times New Roman"/>
                <w:sz w:val="24"/>
                <w:szCs w:val="24"/>
              </w:rPr>
            </w:pPr>
            <w:r w:rsidRPr="00710FA6">
              <w:rPr>
                <w:rFonts w:ascii="Times New Roman" w:eastAsia="Times New Roman" w:hAnsi="Times New Roman" w:cs="Times New Roman"/>
                <w:b/>
                <w:i/>
                <w:sz w:val="24"/>
                <w:szCs w:val="24"/>
              </w:rPr>
              <w:t>Р/р.</w:t>
            </w:r>
            <w:r w:rsidRPr="00710FA6">
              <w:rPr>
                <w:rFonts w:ascii="Times New Roman" w:eastAsia="Times New Roman" w:hAnsi="Times New Roman" w:cs="Times New Roman"/>
                <w:sz w:val="24"/>
                <w:szCs w:val="24"/>
              </w:rPr>
              <w:t xml:space="preserve"> Сочинение по картине И.И. Шишкина «Утро в сосновом лесу»</w:t>
            </w:r>
          </w:p>
        </w:tc>
        <w:tc>
          <w:tcPr>
            <w:tcW w:w="10248" w:type="dxa"/>
          </w:tcPr>
          <w:p w:rsidR="00710FA6" w:rsidRPr="00710FA6" w:rsidRDefault="00710FA6" w:rsidP="00710FA6">
            <w:pPr>
              <w:autoSpaceDE w:val="0"/>
              <w:autoSpaceDN w:val="0"/>
              <w:adjustRightInd w:val="0"/>
              <w:spacing w:after="0" w:line="240" w:lineRule="auto"/>
              <w:rPr>
                <w:rFonts w:ascii="Times New Roman,Bold" w:eastAsiaTheme="minorHAnsi" w:hAnsi="Times New Roman,Bold" w:cs="Times New Roman,Bold"/>
                <w:b/>
                <w:bCs/>
                <w:color w:val="231F20"/>
                <w:sz w:val="24"/>
                <w:szCs w:val="24"/>
                <w:lang w:eastAsia="en-US"/>
              </w:rPr>
            </w:pPr>
          </w:p>
        </w:tc>
      </w:tr>
      <w:tr w:rsidR="00710FA6" w:rsidRPr="00710FA6" w:rsidTr="00710FA6">
        <w:tc>
          <w:tcPr>
            <w:tcW w:w="5028" w:type="dxa"/>
          </w:tcPr>
          <w:p w:rsidR="00710FA6" w:rsidRPr="00710FA6" w:rsidRDefault="00710FA6" w:rsidP="00710FA6">
            <w:pPr>
              <w:tabs>
                <w:tab w:val="center" w:pos="4677"/>
                <w:tab w:val="right" w:pos="9355"/>
              </w:tabs>
              <w:spacing w:before="100" w:beforeAutospacing="1" w:after="100" w:afterAutospacing="1" w:line="240" w:lineRule="auto"/>
              <w:rPr>
                <w:rFonts w:ascii="Times New Roman" w:eastAsia="Times New Roman" w:hAnsi="Times New Roman" w:cs="Times New Roman"/>
                <w:sz w:val="24"/>
                <w:szCs w:val="24"/>
              </w:rPr>
            </w:pPr>
            <w:r w:rsidRPr="00710FA6">
              <w:rPr>
                <w:rFonts w:ascii="Times New Roman" w:eastAsia="Times New Roman" w:hAnsi="Times New Roman" w:cs="Times New Roman"/>
                <w:sz w:val="24"/>
                <w:szCs w:val="24"/>
              </w:rPr>
              <w:t>Повторение по теме «Предложение»</w:t>
            </w:r>
          </w:p>
        </w:tc>
        <w:tc>
          <w:tcPr>
            <w:tcW w:w="10248" w:type="dxa"/>
          </w:tcPr>
          <w:p w:rsidR="00710FA6" w:rsidRPr="00710FA6" w:rsidRDefault="00710FA6" w:rsidP="00710FA6">
            <w:pPr>
              <w:autoSpaceDE w:val="0"/>
              <w:autoSpaceDN w:val="0"/>
              <w:adjustRightInd w:val="0"/>
              <w:spacing w:after="0" w:line="240" w:lineRule="auto"/>
              <w:rPr>
                <w:rFonts w:ascii="Times New Roman,Bold" w:eastAsiaTheme="minorHAnsi" w:hAnsi="Times New Roman,Bold" w:cs="Times New Roman,Bold"/>
                <w:b/>
                <w:bCs/>
                <w:color w:val="231F20"/>
                <w:sz w:val="24"/>
                <w:szCs w:val="24"/>
                <w:lang w:eastAsia="en-US"/>
              </w:rPr>
            </w:pPr>
          </w:p>
        </w:tc>
      </w:tr>
      <w:tr w:rsidR="00710FA6" w:rsidRPr="00710FA6" w:rsidTr="00710FA6">
        <w:tc>
          <w:tcPr>
            <w:tcW w:w="5028" w:type="dxa"/>
          </w:tcPr>
          <w:p w:rsidR="00710FA6" w:rsidRPr="00710FA6" w:rsidRDefault="00710FA6" w:rsidP="00710FA6">
            <w:pPr>
              <w:tabs>
                <w:tab w:val="center" w:pos="4677"/>
                <w:tab w:val="right" w:pos="9355"/>
              </w:tabs>
              <w:spacing w:before="100" w:beforeAutospacing="1" w:after="100" w:afterAutospacing="1" w:line="240" w:lineRule="auto"/>
              <w:rPr>
                <w:rFonts w:ascii="Times New Roman" w:eastAsia="Times New Roman" w:hAnsi="Times New Roman" w:cs="Times New Roman"/>
                <w:sz w:val="24"/>
                <w:szCs w:val="24"/>
              </w:rPr>
            </w:pPr>
            <w:r w:rsidRPr="00710FA6">
              <w:rPr>
                <w:rFonts w:ascii="Times New Roman" w:eastAsia="Times New Roman" w:hAnsi="Times New Roman" w:cs="Times New Roman"/>
                <w:sz w:val="24"/>
                <w:szCs w:val="24"/>
              </w:rPr>
              <w:t>Повторение по теме «Предложение»</w:t>
            </w:r>
          </w:p>
        </w:tc>
        <w:tc>
          <w:tcPr>
            <w:tcW w:w="10248" w:type="dxa"/>
          </w:tcPr>
          <w:p w:rsidR="00710FA6" w:rsidRPr="00710FA6" w:rsidRDefault="00710FA6" w:rsidP="00710FA6">
            <w:pPr>
              <w:autoSpaceDE w:val="0"/>
              <w:autoSpaceDN w:val="0"/>
              <w:adjustRightInd w:val="0"/>
              <w:spacing w:after="0" w:line="240" w:lineRule="auto"/>
              <w:rPr>
                <w:rFonts w:ascii="Times New Roman,Bold" w:eastAsiaTheme="minorHAnsi" w:hAnsi="Times New Roman,Bold" w:cs="Times New Roman,Bold"/>
                <w:b/>
                <w:bCs/>
                <w:color w:val="231F20"/>
                <w:sz w:val="24"/>
                <w:szCs w:val="24"/>
                <w:lang w:eastAsia="en-US"/>
              </w:rPr>
            </w:pPr>
          </w:p>
        </w:tc>
      </w:tr>
      <w:tr w:rsidR="00710FA6" w:rsidRPr="00710FA6" w:rsidTr="00710FA6">
        <w:tc>
          <w:tcPr>
            <w:tcW w:w="5028" w:type="dxa"/>
          </w:tcPr>
          <w:p w:rsidR="00710FA6" w:rsidRPr="00710FA6" w:rsidRDefault="00710FA6" w:rsidP="00710FA6">
            <w:pPr>
              <w:tabs>
                <w:tab w:val="center" w:pos="4677"/>
                <w:tab w:val="right" w:pos="9355"/>
              </w:tabs>
              <w:spacing w:before="100" w:beforeAutospacing="1" w:after="100" w:afterAutospacing="1" w:line="240" w:lineRule="auto"/>
              <w:rPr>
                <w:rFonts w:ascii="Times New Roman" w:eastAsia="Times New Roman" w:hAnsi="Times New Roman" w:cs="Times New Roman"/>
                <w:sz w:val="24"/>
                <w:szCs w:val="24"/>
              </w:rPr>
            </w:pPr>
            <w:r w:rsidRPr="00710FA6">
              <w:rPr>
                <w:rFonts w:ascii="Times New Roman" w:eastAsia="Times New Roman" w:hAnsi="Times New Roman" w:cs="Times New Roman"/>
                <w:sz w:val="24"/>
                <w:szCs w:val="24"/>
              </w:rPr>
              <w:t>Повторение по теме «Слово и его значение»</w:t>
            </w:r>
          </w:p>
        </w:tc>
        <w:tc>
          <w:tcPr>
            <w:tcW w:w="10248" w:type="dxa"/>
          </w:tcPr>
          <w:p w:rsidR="00710FA6" w:rsidRPr="00710FA6" w:rsidRDefault="00710FA6" w:rsidP="00710FA6">
            <w:pPr>
              <w:autoSpaceDE w:val="0"/>
              <w:autoSpaceDN w:val="0"/>
              <w:adjustRightInd w:val="0"/>
              <w:spacing w:after="0" w:line="240" w:lineRule="auto"/>
              <w:rPr>
                <w:rFonts w:ascii="Times New Roman,Bold" w:eastAsiaTheme="minorHAnsi" w:hAnsi="Times New Roman,Bold" w:cs="Times New Roman,Bold"/>
                <w:b/>
                <w:bCs/>
                <w:color w:val="231F20"/>
                <w:sz w:val="24"/>
                <w:szCs w:val="24"/>
                <w:lang w:eastAsia="en-US"/>
              </w:rPr>
            </w:pPr>
          </w:p>
        </w:tc>
      </w:tr>
      <w:tr w:rsidR="00710FA6" w:rsidRPr="00710FA6" w:rsidTr="00710FA6">
        <w:tc>
          <w:tcPr>
            <w:tcW w:w="5028" w:type="dxa"/>
          </w:tcPr>
          <w:p w:rsidR="00710FA6" w:rsidRPr="00710FA6" w:rsidRDefault="00710FA6" w:rsidP="00710FA6">
            <w:pPr>
              <w:tabs>
                <w:tab w:val="center" w:pos="4677"/>
                <w:tab w:val="right" w:pos="9355"/>
              </w:tabs>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 xml:space="preserve">Повторение по теме «Части речи». </w:t>
            </w:r>
          </w:p>
        </w:tc>
        <w:tc>
          <w:tcPr>
            <w:tcW w:w="10248" w:type="dxa"/>
          </w:tcPr>
          <w:p w:rsidR="00710FA6" w:rsidRPr="00710FA6" w:rsidRDefault="00710FA6" w:rsidP="00710FA6">
            <w:pPr>
              <w:autoSpaceDE w:val="0"/>
              <w:autoSpaceDN w:val="0"/>
              <w:adjustRightInd w:val="0"/>
              <w:spacing w:after="0" w:line="240" w:lineRule="auto"/>
              <w:rPr>
                <w:rFonts w:ascii="Times New Roman,Bold" w:eastAsiaTheme="minorHAnsi" w:hAnsi="Times New Roman,Bold" w:cs="Times New Roman,Bold"/>
                <w:b/>
                <w:bCs/>
                <w:color w:val="231F20"/>
                <w:sz w:val="24"/>
                <w:szCs w:val="24"/>
                <w:lang w:eastAsia="en-US"/>
              </w:rPr>
            </w:pPr>
          </w:p>
        </w:tc>
      </w:tr>
      <w:tr w:rsidR="00710FA6" w:rsidRPr="00710FA6" w:rsidTr="00710FA6">
        <w:tc>
          <w:tcPr>
            <w:tcW w:w="5028" w:type="dxa"/>
          </w:tcPr>
          <w:p w:rsidR="00710FA6" w:rsidRPr="00710FA6" w:rsidRDefault="00710FA6" w:rsidP="00710FA6">
            <w:pPr>
              <w:tabs>
                <w:tab w:val="center" w:pos="4677"/>
                <w:tab w:val="right" w:pos="9355"/>
              </w:tabs>
              <w:spacing w:before="100" w:beforeAutospacing="1" w:after="100" w:afterAutospacing="1" w:line="240" w:lineRule="auto"/>
              <w:rPr>
                <w:rFonts w:ascii="Times New Roman" w:eastAsia="Times New Roman" w:hAnsi="Times New Roman" w:cs="Times New Roman"/>
                <w:sz w:val="24"/>
                <w:szCs w:val="24"/>
              </w:rPr>
            </w:pPr>
            <w:r w:rsidRPr="00710FA6">
              <w:rPr>
                <w:rFonts w:ascii="Times New Roman" w:eastAsia="Times New Roman" w:hAnsi="Times New Roman" w:cs="Times New Roman"/>
                <w:sz w:val="24"/>
                <w:szCs w:val="24"/>
              </w:rPr>
              <w:t>Повторение по теме «Части речи»</w:t>
            </w:r>
          </w:p>
        </w:tc>
        <w:tc>
          <w:tcPr>
            <w:tcW w:w="10248" w:type="dxa"/>
          </w:tcPr>
          <w:p w:rsidR="00710FA6" w:rsidRPr="00710FA6" w:rsidRDefault="00710FA6" w:rsidP="00710FA6">
            <w:pPr>
              <w:autoSpaceDE w:val="0"/>
              <w:autoSpaceDN w:val="0"/>
              <w:adjustRightInd w:val="0"/>
              <w:spacing w:after="0" w:line="240" w:lineRule="auto"/>
              <w:rPr>
                <w:rFonts w:ascii="Times New Roman,Bold" w:eastAsiaTheme="minorHAnsi" w:hAnsi="Times New Roman,Bold" w:cs="Times New Roman,Bold"/>
                <w:b/>
                <w:bCs/>
                <w:color w:val="231F20"/>
                <w:sz w:val="24"/>
                <w:szCs w:val="24"/>
                <w:lang w:eastAsia="en-US"/>
              </w:rPr>
            </w:pPr>
          </w:p>
        </w:tc>
      </w:tr>
      <w:tr w:rsidR="00710FA6" w:rsidRPr="00710FA6" w:rsidTr="00710FA6">
        <w:tc>
          <w:tcPr>
            <w:tcW w:w="5028" w:type="dxa"/>
          </w:tcPr>
          <w:p w:rsidR="00710FA6" w:rsidRPr="00710FA6" w:rsidRDefault="00710FA6" w:rsidP="00710FA6">
            <w:pPr>
              <w:tabs>
                <w:tab w:val="center" w:pos="4677"/>
                <w:tab w:val="right" w:pos="9355"/>
              </w:tabs>
              <w:spacing w:before="100" w:beforeAutospacing="1" w:after="100" w:afterAutospacing="1" w:line="240" w:lineRule="auto"/>
              <w:rPr>
                <w:rFonts w:ascii="Times New Roman" w:eastAsia="Times New Roman" w:hAnsi="Times New Roman" w:cs="Times New Roman"/>
                <w:sz w:val="24"/>
                <w:szCs w:val="24"/>
              </w:rPr>
            </w:pPr>
            <w:r w:rsidRPr="00710FA6">
              <w:rPr>
                <w:rFonts w:ascii="Times New Roman" w:eastAsia="Times New Roman" w:hAnsi="Times New Roman" w:cs="Times New Roman"/>
                <w:sz w:val="24"/>
                <w:szCs w:val="24"/>
              </w:rPr>
              <w:t>Повторение по теме «Звуки и буквы»</w:t>
            </w:r>
          </w:p>
        </w:tc>
        <w:tc>
          <w:tcPr>
            <w:tcW w:w="10248" w:type="dxa"/>
          </w:tcPr>
          <w:p w:rsidR="00710FA6" w:rsidRPr="00710FA6" w:rsidRDefault="00710FA6" w:rsidP="00710FA6">
            <w:pPr>
              <w:autoSpaceDE w:val="0"/>
              <w:autoSpaceDN w:val="0"/>
              <w:adjustRightInd w:val="0"/>
              <w:spacing w:after="0" w:line="240" w:lineRule="auto"/>
              <w:rPr>
                <w:rFonts w:ascii="Times New Roman,Bold" w:eastAsiaTheme="minorHAnsi" w:hAnsi="Times New Roman,Bold" w:cs="Times New Roman,Bold"/>
                <w:b/>
                <w:bCs/>
                <w:color w:val="231F20"/>
                <w:sz w:val="24"/>
                <w:szCs w:val="24"/>
                <w:lang w:eastAsia="en-US"/>
              </w:rPr>
            </w:pPr>
          </w:p>
        </w:tc>
      </w:tr>
      <w:tr w:rsidR="00710FA6" w:rsidRPr="00710FA6" w:rsidTr="00710FA6">
        <w:tc>
          <w:tcPr>
            <w:tcW w:w="5028" w:type="dxa"/>
          </w:tcPr>
          <w:p w:rsidR="00710FA6" w:rsidRPr="00710FA6" w:rsidRDefault="00710FA6" w:rsidP="00710FA6">
            <w:pPr>
              <w:tabs>
                <w:tab w:val="center" w:pos="4677"/>
                <w:tab w:val="right" w:pos="9355"/>
              </w:tabs>
              <w:spacing w:before="100" w:beforeAutospacing="1" w:after="100" w:afterAutospacing="1" w:line="240" w:lineRule="auto"/>
              <w:rPr>
                <w:rFonts w:ascii="Times New Roman" w:eastAsia="Times New Roman" w:hAnsi="Times New Roman" w:cs="Times New Roman"/>
                <w:sz w:val="24"/>
                <w:szCs w:val="24"/>
              </w:rPr>
            </w:pPr>
            <w:r w:rsidRPr="00710FA6">
              <w:rPr>
                <w:rFonts w:ascii="Times New Roman" w:eastAsia="Times New Roman" w:hAnsi="Times New Roman" w:cs="Times New Roman"/>
                <w:sz w:val="24"/>
                <w:szCs w:val="24"/>
              </w:rPr>
              <w:lastRenderedPageBreak/>
              <w:t>Повторение по теме «Правила правописания»</w:t>
            </w:r>
          </w:p>
        </w:tc>
        <w:tc>
          <w:tcPr>
            <w:tcW w:w="10248" w:type="dxa"/>
          </w:tcPr>
          <w:p w:rsidR="00710FA6" w:rsidRPr="00710FA6" w:rsidRDefault="00710FA6" w:rsidP="00710FA6">
            <w:pPr>
              <w:autoSpaceDE w:val="0"/>
              <w:autoSpaceDN w:val="0"/>
              <w:adjustRightInd w:val="0"/>
              <w:spacing w:after="0" w:line="240" w:lineRule="auto"/>
              <w:rPr>
                <w:rFonts w:ascii="Times New Roman,Bold" w:eastAsiaTheme="minorHAnsi" w:hAnsi="Times New Roman,Bold" w:cs="Times New Roman,Bold"/>
                <w:b/>
                <w:bCs/>
                <w:color w:val="231F20"/>
                <w:sz w:val="24"/>
                <w:szCs w:val="24"/>
                <w:lang w:eastAsia="en-US"/>
              </w:rPr>
            </w:pPr>
          </w:p>
        </w:tc>
      </w:tr>
      <w:tr w:rsidR="00710FA6" w:rsidRPr="00710FA6" w:rsidTr="00710FA6">
        <w:tc>
          <w:tcPr>
            <w:tcW w:w="5028" w:type="dxa"/>
          </w:tcPr>
          <w:p w:rsidR="00710FA6" w:rsidRPr="00710FA6" w:rsidRDefault="00710FA6" w:rsidP="00710FA6">
            <w:pPr>
              <w:tabs>
                <w:tab w:val="center" w:pos="4677"/>
                <w:tab w:val="right" w:pos="9355"/>
              </w:tabs>
              <w:spacing w:before="100" w:beforeAutospacing="1" w:after="100" w:afterAutospacing="1" w:line="240" w:lineRule="auto"/>
              <w:rPr>
                <w:rFonts w:ascii="Times New Roman" w:eastAsia="Times New Roman" w:hAnsi="Times New Roman" w:cs="Times New Roman"/>
                <w:i/>
                <w:sz w:val="24"/>
                <w:szCs w:val="24"/>
              </w:rPr>
            </w:pPr>
            <w:r w:rsidRPr="00710FA6">
              <w:rPr>
                <w:rFonts w:ascii="Times New Roman" w:eastAsia="Times New Roman" w:hAnsi="Times New Roman" w:cs="Times New Roman"/>
                <w:b/>
                <w:i/>
                <w:sz w:val="24"/>
                <w:szCs w:val="24"/>
              </w:rPr>
              <w:t xml:space="preserve">Итоговая контрольная работа (диктант) </w:t>
            </w:r>
          </w:p>
        </w:tc>
        <w:tc>
          <w:tcPr>
            <w:tcW w:w="10248" w:type="dxa"/>
          </w:tcPr>
          <w:p w:rsidR="00710FA6" w:rsidRPr="00710FA6" w:rsidRDefault="00710FA6" w:rsidP="00710FA6">
            <w:pPr>
              <w:autoSpaceDE w:val="0"/>
              <w:autoSpaceDN w:val="0"/>
              <w:adjustRightInd w:val="0"/>
              <w:spacing w:after="0" w:line="240" w:lineRule="auto"/>
              <w:rPr>
                <w:rFonts w:ascii="Times New Roman,Bold" w:eastAsiaTheme="minorHAnsi" w:hAnsi="Times New Roman,Bold" w:cs="Times New Roman,Bold"/>
                <w:b/>
                <w:bCs/>
                <w:color w:val="231F20"/>
                <w:sz w:val="24"/>
                <w:szCs w:val="24"/>
                <w:lang w:eastAsia="en-US"/>
              </w:rPr>
            </w:pPr>
          </w:p>
        </w:tc>
      </w:tr>
      <w:tr w:rsidR="00710FA6" w:rsidRPr="00710FA6" w:rsidTr="00710FA6">
        <w:tc>
          <w:tcPr>
            <w:tcW w:w="5028" w:type="dxa"/>
          </w:tcPr>
          <w:p w:rsidR="00710FA6" w:rsidRPr="00710FA6" w:rsidRDefault="00710FA6" w:rsidP="00710FA6">
            <w:pPr>
              <w:tabs>
                <w:tab w:val="center" w:pos="4677"/>
                <w:tab w:val="right" w:pos="9355"/>
              </w:tabs>
              <w:spacing w:before="100" w:beforeAutospacing="1" w:after="100" w:afterAutospacing="1" w:line="240" w:lineRule="auto"/>
              <w:rPr>
                <w:rFonts w:ascii="Times New Roman" w:eastAsia="Times New Roman" w:hAnsi="Times New Roman" w:cs="Times New Roman"/>
                <w:sz w:val="24"/>
                <w:szCs w:val="24"/>
              </w:rPr>
            </w:pPr>
            <w:r w:rsidRPr="00710FA6">
              <w:rPr>
                <w:rFonts w:ascii="Times New Roman" w:eastAsia="Times New Roman" w:hAnsi="Times New Roman" w:cs="Times New Roman"/>
                <w:sz w:val="24"/>
                <w:szCs w:val="24"/>
              </w:rPr>
              <w:t>Повторение и закрепление изученного материала</w:t>
            </w:r>
          </w:p>
        </w:tc>
        <w:tc>
          <w:tcPr>
            <w:tcW w:w="10248" w:type="dxa"/>
          </w:tcPr>
          <w:p w:rsidR="00710FA6" w:rsidRPr="00710FA6" w:rsidRDefault="00710FA6" w:rsidP="00710FA6">
            <w:pPr>
              <w:autoSpaceDE w:val="0"/>
              <w:autoSpaceDN w:val="0"/>
              <w:adjustRightInd w:val="0"/>
              <w:spacing w:after="0" w:line="240" w:lineRule="auto"/>
              <w:rPr>
                <w:rFonts w:ascii="Times New Roman,Bold" w:eastAsiaTheme="minorHAnsi" w:hAnsi="Times New Roman,Bold" w:cs="Times New Roman,Bold"/>
                <w:b/>
                <w:bCs/>
                <w:color w:val="231F20"/>
                <w:sz w:val="24"/>
                <w:szCs w:val="24"/>
                <w:lang w:eastAsia="en-US"/>
              </w:rPr>
            </w:pPr>
          </w:p>
        </w:tc>
      </w:tr>
      <w:tr w:rsidR="00710FA6" w:rsidRPr="00710FA6" w:rsidTr="00710FA6">
        <w:tc>
          <w:tcPr>
            <w:tcW w:w="5028" w:type="dxa"/>
          </w:tcPr>
          <w:p w:rsidR="00710FA6" w:rsidRPr="00710FA6" w:rsidRDefault="00710FA6" w:rsidP="00710FA6">
            <w:pPr>
              <w:tabs>
                <w:tab w:val="center" w:pos="4677"/>
                <w:tab w:val="right" w:pos="9355"/>
              </w:tabs>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 xml:space="preserve">Повторение и закрепление изученного материала. </w:t>
            </w:r>
          </w:p>
        </w:tc>
        <w:tc>
          <w:tcPr>
            <w:tcW w:w="10248" w:type="dxa"/>
          </w:tcPr>
          <w:p w:rsidR="00710FA6" w:rsidRPr="00710FA6" w:rsidRDefault="00710FA6" w:rsidP="00710FA6">
            <w:pPr>
              <w:autoSpaceDE w:val="0"/>
              <w:autoSpaceDN w:val="0"/>
              <w:adjustRightInd w:val="0"/>
              <w:spacing w:after="0" w:line="240" w:lineRule="auto"/>
              <w:rPr>
                <w:rFonts w:ascii="Times New Roman,Bold" w:eastAsiaTheme="minorHAnsi" w:hAnsi="Times New Roman,Bold" w:cs="Times New Roman,Bold"/>
                <w:b/>
                <w:bCs/>
                <w:color w:val="231F20"/>
                <w:sz w:val="24"/>
                <w:szCs w:val="24"/>
                <w:lang w:eastAsia="en-US"/>
              </w:rPr>
            </w:pPr>
          </w:p>
        </w:tc>
      </w:tr>
      <w:tr w:rsidR="00710FA6" w:rsidRPr="00710FA6" w:rsidTr="00710FA6">
        <w:tc>
          <w:tcPr>
            <w:tcW w:w="5028" w:type="dxa"/>
          </w:tcPr>
          <w:p w:rsidR="00710FA6" w:rsidRPr="00710FA6" w:rsidRDefault="00710FA6" w:rsidP="00710FA6">
            <w:pPr>
              <w:tabs>
                <w:tab w:val="center" w:pos="4677"/>
                <w:tab w:val="right" w:pos="9355"/>
              </w:tabs>
              <w:spacing w:before="100" w:beforeAutospacing="1" w:after="100" w:afterAutospacing="1" w:line="240" w:lineRule="auto"/>
              <w:rPr>
                <w:rFonts w:ascii="Times New Roman" w:eastAsia="Times New Roman" w:hAnsi="Times New Roman" w:cs="Times New Roman"/>
                <w:sz w:val="24"/>
                <w:szCs w:val="24"/>
              </w:rPr>
            </w:pPr>
            <w:r w:rsidRPr="00710FA6">
              <w:rPr>
                <w:rFonts w:ascii="Times New Roman" w:eastAsia="Times New Roman" w:hAnsi="Times New Roman" w:cs="Times New Roman"/>
                <w:sz w:val="24"/>
                <w:szCs w:val="24"/>
              </w:rPr>
              <w:t>Повторение и закрепление изученного материала</w:t>
            </w:r>
          </w:p>
        </w:tc>
        <w:tc>
          <w:tcPr>
            <w:tcW w:w="10248" w:type="dxa"/>
          </w:tcPr>
          <w:p w:rsidR="00710FA6" w:rsidRPr="00710FA6" w:rsidRDefault="00710FA6" w:rsidP="00710FA6">
            <w:pPr>
              <w:autoSpaceDE w:val="0"/>
              <w:autoSpaceDN w:val="0"/>
              <w:adjustRightInd w:val="0"/>
              <w:spacing w:after="0" w:line="240" w:lineRule="auto"/>
              <w:rPr>
                <w:rFonts w:ascii="Times New Roman,Bold" w:eastAsiaTheme="minorHAnsi" w:hAnsi="Times New Roman,Bold" w:cs="Times New Roman,Bold"/>
                <w:b/>
                <w:bCs/>
                <w:color w:val="231F20"/>
                <w:sz w:val="24"/>
                <w:szCs w:val="24"/>
                <w:lang w:eastAsia="en-US"/>
              </w:rPr>
            </w:pPr>
          </w:p>
        </w:tc>
      </w:tr>
      <w:tr w:rsidR="00710FA6" w:rsidRPr="00710FA6" w:rsidTr="00710FA6">
        <w:tc>
          <w:tcPr>
            <w:tcW w:w="5028" w:type="dxa"/>
          </w:tcPr>
          <w:p w:rsidR="00710FA6" w:rsidRPr="00710FA6" w:rsidRDefault="00710FA6" w:rsidP="00710FA6">
            <w:pPr>
              <w:tabs>
                <w:tab w:val="center" w:pos="4677"/>
                <w:tab w:val="right" w:pos="9355"/>
              </w:tabs>
              <w:spacing w:before="100" w:beforeAutospacing="1" w:after="100" w:afterAutospacing="1" w:line="240" w:lineRule="auto"/>
              <w:rPr>
                <w:rFonts w:ascii="Times New Roman" w:eastAsia="Times New Roman" w:hAnsi="Times New Roman" w:cs="Times New Roman"/>
                <w:sz w:val="24"/>
                <w:szCs w:val="24"/>
              </w:rPr>
            </w:pPr>
            <w:r w:rsidRPr="00710FA6">
              <w:rPr>
                <w:rFonts w:ascii="Times New Roman" w:eastAsia="Times New Roman" w:hAnsi="Times New Roman" w:cs="Times New Roman"/>
                <w:b/>
                <w:sz w:val="24"/>
                <w:szCs w:val="24"/>
              </w:rPr>
              <w:t xml:space="preserve"> Грамматические задания</w:t>
            </w:r>
          </w:p>
        </w:tc>
        <w:tc>
          <w:tcPr>
            <w:tcW w:w="10248" w:type="dxa"/>
          </w:tcPr>
          <w:p w:rsidR="00710FA6" w:rsidRPr="00710FA6" w:rsidRDefault="00710FA6" w:rsidP="00710FA6">
            <w:pPr>
              <w:autoSpaceDE w:val="0"/>
              <w:autoSpaceDN w:val="0"/>
              <w:adjustRightInd w:val="0"/>
              <w:spacing w:after="0" w:line="240" w:lineRule="auto"/>
              <w:rPr>
                <w:rFonts w:ascii="Times New Roman,Bold" w:eastAsiaTheme="minorHAnsi" w:hAnsi="Times New Roman,Bold" w:cs="Times New Roman,Bold"/>
                <w:b/>
                <w:bCs/>
                <w:color w:val="231F20"/>
                <w:sz w:val="24"/>
                <w:szCs w:val="24"/>
                <w:lang w:eastAsia="en-US"/>
              </w:rPr>
            </w:pPr>
          </w:p>
        </w:tc>
      </w:tr>
      <w:tr w:rsidR="00710FA6" w:rsidRPr="00710FA6" w:rsidTr="00710FA6">
        <w:tc>
          <w:tcPr>
            <w:tcW w:w="5028" w:type="dxa"/>
          </w:tcPr>
          <w:p w:rsidR="00710FA6" w:rsidRPr="00710FA6" w:rsidRDefault="00710FA6" w:rsidP="00710FA6">
            <w:pPr>
              <w:tabs>
                <w:tab w:val="center" w:pos="4677"/>
                <w:tab w:val="right" w:pos="9355"/>
              </w:tabs>
              <w:spacing w:before="100" w:beforeAutospacing="1" w:after="100" w:afterAutospacing="1" w:line="240" w:lineRule="auto"/>
              <w:rPr>
                <w:rFonts w:ascii="Times New Roman" w:eastAsia="Times New Roman" w:hAnsi="Times New Roman" w:cs="Times New Roman"/>
                <w:sz w:val="24"/>
                <w:szCs w:val="24"/>
              </w:rPr>
            </w:pPr>
            <w:r w:rsidRPr="00710FA6">
              <w:rPr>
                <w:rFonts w:ascii="Times New Roman" w:eastAsia="Times New Roman" w:hAnsi="Times New Roman" w:cs="Times New Roman"/>
                <w:sz w:val="24"/>
                <w:szCs w:val="24"/>
              </w:rPr>
              <w:t>Повторение и закрепление изученного материала</w:t>
            </w:r>
          </w:p>
        </w:tc>
        <w:tc>
          <w:tcPr>
            <w:tcW w:w="10248" w:type="dxa"/>
          </w:tcPr>
          <w:p w:rsidR="00710FA6" w:rsidRPr="00710FA6" w:rsidRDefault="00710FA6" w:rsidP="00710FA6">
            <w:pPr>
              <w:autoSpaceDE w:val="0"/>
              <w:autoSpaceDN w:val="0"/>
              <w:adjustRightInd w:val="0"/>
              <w:spacing w:after="0" w:line="240" w:lineRule="auto"/>
              <w:rPr>
                <w:rFonts w:ascii="Times New Roman,Bold" w:eastAsiaTheme="minorHAnsi" w:hAnsi="Times New Roman,Bold" w:cs="Times New Roman,Bold"/>
                <w:b/>
                <w:bCs/>
                <w:color w:val="231F20"/>
                <w:sz w:val="24"/>
                <w:szCs w:val="24"/>
                <w:lang w:eastAsia="en-US"/>
              </w:rPr>
            </w:pPr>
          </w:p>
        </w:tc>
      </w:tr>
      <w:tr w:rsidR="00710FA6" w:rsidRPr="00710FA6" w:rsidTr="00710FA6">
        <w:tc>
          <w:tcPr>
            <w:tcW w:w="5028" w:type="dxa"/>
          </w:tcPr>
          <w:p w:rsidR="00710FA6" w:rsidRPr="00710FA6" w:rsidRDefault="00710FA6" w:rsidP="00710FA6">
            <w:pPr>
              <w:tabs>
                <w:tab w:val="center" w:pos="4677"/>
                <w:tab w:val="right" w:pos="9355"/>
              </w:tabs>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 xml:space="preserve">Повторение и закрепление изученного материала. </w:t>
            </w:r>
          </w:p>
        </w:tc>
        <w:tc>
          <w:tcPr>
            <w:tcW w:w="10248" w:type="dxa"/>
          </w:tcPr>
          <w:p w:rsidR="00710FA6" w:rsidRPr="00710FA6" w:rsidRDefault="00710FA6" w:rsidP="00710FA6">
            <w:pPr>
              <w:autoSpaceDE w:val="0"/>
              <w:autoSpaceDN w:val="0"/>
              <w:adjustRightInd w:val="0"/>
              <w:spacing w:after="0" w:line="240" w:lineRule="auto"/>
              <w:rPr>
                <w:rFonts w:ascii="Times New Roman,Bold" w:eastAsiaTheme="minorHAnsi" w:hAnsi="Times New Roman,Bold" w:cs="Times New Roman,Bold"/>
                <w:b/>
                <w:bCs/>
                <w:color w:val="231F20"/>
                <w:sz w:val="24"/>
                <w:szCs w:val="24"/>
                <w:lang w:eastAsia="en-US"/>
              </w:rPr>
            </w:pPr>
          </w:p>
        </w:tc>
      </w:tr>
      <w:tr w:rsidR="00710FA6" w:rsidRPr="00710FA6" w:rsidTr="00710FA6">
        <w:tc>
          <w:tcPr>
            <w:tcW w:w="5028" w:type="dxa"/>
          </w:tcPr>
          <w:p w:rsidR="00710FA6" w:rsidRPr="00710FA6" w:rsidRDefault="00710FA6" w:rsidP="00710FA6">
            <w:pPr>
              <w:tabs>
                <w:tab w:val="center" w:pos="4677"/>
                <w:tab w:val="right" w:pos="9355"/>
              </w:tabs>
              <w:spacing w:before="100" w:beforeAutospacing="1" w:after="100" w:afterAutospacing="1" w:line="240" w:lineRule="auto"/>
              <w:rPr>
                <w:rFonts w:ascii="Times New Roman" w:eastAsia="Times New Roman" w:hAnsi="Times New Roman" w:cs="Times New Roman"/>
                <w:sz w:val="24"/>
                <w:szCs w:val="24"/>
              </w:rPr>
            </w:pPr>
            <w:r w:rsidRPr="00710FA6">
              <w:rPr>
                <w:rFonts w:ascii="Times New Roman" w:eastAsia="Times New Roman" w:hAnsi="Times New Roman" w:cs="Times New Roman"/>
                <w:sz w:val="24"/>
                <w:szCs w:val="24"/>
              </w:rPr>
              <w:t>Обобщение знаний по курсу русского языка за 2 класс</w:t>
            </w:r>
          </w:p>
        </w:tc>
        <w:tc>
          <w:tcPr>
            <w:tcW w:w="10248" w:type="dxa"/>
          </w:tcPr>
          <w:p w:rsidR="00710FA6" w:rsidRPr="00710FA6" w:rsidRDefault="00710FA6" w:rsidP="00710FA6">
            <w:pPr>
              <w:autoSpaceDE w:val="0"/>
              <w:autoSpaceDN w:val="0"/>
              <w:adjustRightInd w:val="0"/>
              <w:spacing w:after="0" w:line="240" w:lineRule="auto"/>
              <w:rPr>
                <w:rFonts w:ascii="Times New Roman,Bold" w:eastAsiaTheme="minorHAnsi" w:hAnsi="Times New Roman,Bold" w:cs="Times New Roman,Bold"/>
                <w:b/>
                <w:bCs/>
                <w:color w:val="231F20"/>
                <w:sz w:val="24"/>
                <w:szCs w:val="24"/>
                <w:lang w:eastAsia="en-US"/>
              </w:rPr>
            </w:pPr>
          </w:p>
        </w:tc>
      </w:tr>
    </w:tbl>
    <w:p w:rsidR="00710FA6" w:rsidRDefault="00710FA6" w:rsidP="005B0161">
      <w:pPr>
        <w:pStyle w:val="ParagraphStyle"/>
        <w:keepNext/>
        <w:jc w:val="center"/>
        <w:outlineLvl w:val="0"/>
        <w:rPr>
          <w:rFonts w:ascii="Times New Roman" w:hAnsi="Times New Roman" w:cs="Times New Roman"/>
          <w:b/>
          <w:bCs/>
          <w:caps/>
        </w:rPr>
      </w:pPr>
    </w:p>
    <w:p w:rsidR="00710FA6" w:rsidRDefault="00710FA6" w:rsidP="005B0161">
      <w:pPr>
        <w:pStyle w:val="ParagraphStyle"/>
        <w:keepNext/>
        <w:jc w:val="center"/>
        <w:outlineLvl w:val="0"/>
        <w:rPr>
          <w:rFonts w:ascii="Times New Roman" w:hAnsi="Times New Roman" w:cs="Times New Roman"/>
          <w:b/>
          <w:bCs/>
          <w:caps/>
        </w:rPr>
      </w:pPr>
      <w:r>
        <w:rPr>
          <w:rFonts w:ascii="Times New Roman" w:hAnsi="Times New Roman" w:cs="Times New Roman"/>
          <w:b/>
          <w:bCs/>
          <w:caps/>
        </w:rPr>
        <w:t>3 класс</w:t>
      </w:r>
    </w:p>
    <w:p w:rsidR="00710FA6" w:rsidRDefault="00710FA6" w:rsidP="005B0161">
      <w:pPr>
        <w:pStyle w:val="ParagraphStyle"/>
        <w:keepNext/>
        <w:jc w:val="center"/>
        <w:outlineLvl w:val="0"/>
        <w:rPr>
          <w:rFonts w:ascii="Times New Roman" w:hAnsi="Times New Roman" w:cs="Times New Roman"/>
          <w:b/>
          <w:bCs/>
          <w:caps/>
        </w:rPr>
      </w:pPr>
    </w:p>
    <w:tbl>
      <w:tblPr>
        <w:tblW w:w="15058" w:type="dxa"/>
        <w:tblInd w:w="-5" w:type="dxa"/>
        <w:tblLayout w:type="fixed"/>
        <w:tblLook w:val="0000"/>
      </w:tblPr>
      <w:tblGrid>
        <w:gridCol w:w="6587"/>
        <w:gridCol w:w="8471"/>
      </w:tblGrid>
      <w:tr w:rsidR="00710FA6" w:rsidRPr="00710FA6" w:rsidTr="00710FA6">
        <w:tc>
          <w:tcPr>
            <w:tcW w:w="6587" w:type="dxa"/>
            <w:tcBorders>
              <w:top w:val="single" w:sz="4" w:space="0" w:color="000000"/>
              <w:left w:val="single" w:sz="4" w:space="0" w:color="000000"/>
              <w:bottom w:val="single" w:sz="4" w:space="0" w:color="000000"/>
            </w:tcBorders>
            <w:shd w:val="clear" w:color="auto" w:fill="auto"/>
          </w:tcPr>
          <w:p w:rsidR="00710FA6" w:rsidRPr="00710FA6" w:rsidRDefault="00710FA6" w:rsidP="00710FA6">
            <w:pPr>
              <w:spacing w:after="0" w:line="240" w:lineRule="auto"/>
              <w:jc w:val="center"/>
              <w:rPr>
                <w:rFonts w:ascii="Times New Roman" w:eastAsia="Times New Roman" w:hAnsi="Times New Roman" w:cs="Times New Roman"/>
                <w:b/>
                <w:sz w:val="24"/>
                <w:szCs w:val="24"/>
                <w:lang w:val="en-US" w:eastAsia="en-US" w:bidi="en-US"/>
              </w:rPr>
            </w:pPr>
            <w:r w:rsidRPr="00710FA6">
              <w:rPr>
                <w:rFonts w:ascii="Times New Roman" w:eastAsia="Times New Roman" w:hAnsi="Times New Roman" w:cs="Times New Roman"/>
                <w:b/>
                <w:lang w:val="en-US" w:eastAsia="en-US" w:bidi="en-US"/>
              </w:rPr>
              <w:t>Тематическоепланирование</w:t>
            </w:r>
          </w:p>
        </w:tc>
        <w:tc>
          <w:tcPr>
            <w:tcW w:w="8471" w:type="dxa"/>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jc w:val="center"/>
              <w:rPr>
                <w:rFonts w:ascii="Times New Roman" w:eastAsia="Times New Roman" w:hAnsi="Times New Roman" w:cs="Times New Roman"/>
                <w:b/>
                <w:sz w:val="24"/>
                <w:szCs w:val="24"/>
                <w:lang w:val="en-US" w:eastAsia="en-US" w:bidi="en-US"/>
              </w:rPr>
            </w:pPr>
            <w:r w:rsidRPr="00710FA6">
              <w:rPr>
                <w:rFonts w:ascii="Times New Roman" w:eastAsia="Times New Roman" w:hAnsi="Times New Roman" w:cs="Times New Roman"/>
                <w:b/>
                <w:lang w:val="en-US" w:eastAsia="en-US" w:bidi="en-US"/>
              </w:rPr>
              <w:t>Характеристикадеятельностиучащихся</w:t>
            </w:r>
          </w:p>
        </w:tc>
      </w:tr>
      <w:tr w:rsidR="00710FA6" w:rsidRPr="00710FA6" w:rsidTr="00710FA6">
        <w:tc>
          <w:tcPr>
            <w:tcW w:w="15058" w:type="dxa"/>
            <w:gridSpan w:val="2"/>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jc w:val="center"/>
              <w:rPr>
                <w:rFonts w:ascii="Times New Roman" w:eastAsia="Times New Roman" w:hAnsi="Times New Roman" w:cs="Times New Roman"/>
                <w:b/>
                <w:sz w:val="24"/>
                <w:szCs w:val="24"/>
                <w:lang w:val="en-US" w:eastAsia="en-US" w:bidi="en-US"/>
              </w:rPr>
            </w:pPr>
            <w:r w:rsidRPr="00710FA6">
              <w:rPr>
                <w:rFonts w:ascii="Times New Roman" w:eastAsia="Times New Roman" w:hAnsi="Times New Roman" w:cs="Times New Roman"/>
                <w:b/>
                <w:lang w:val="en-US" w:eastAsia="en-US" w:bidi="en-US"/>
              </w:rPr>
              <w:t xml:space="preserve">ЯЗЫК И РЕЧЬ </w:t>
            </w:r>
          </w:p>
        </w:tc>
      </w:tr>
      <w:tr w:rsidR="00710FA6" w:rsidRPr="00710FA6" w:rsidTr="00710FA6">
        <w:tc>
          <w:tcPr>
            <w:tcW w:w="6587" w:type="dxa"/>
            <w:tcBorders>
              <w:top w:val="single" w:sz="4" w:space="0" w:color="000000"/>
              <w:left w:val="single" w:sz="4" w:space="0" w:color="000000"/>
              <w:bottom w:val="single" w:sz="4" w:space="0" w:color="000000"/>
            </w:tcBorders>
            <w:shd w:val="clear" w:color="auto" w:fill="auto"/>
          </w:tcPr>
          <w:p w:rsidR="00710FA6" w:rsidRPr="00710FA6" w:rsidRDefault="00710FA6" w:rsidP="00710FA6">
            <w:pPr>
              <w:widowControl w:val="0"/>
              <w:suppressAutoHyphens/>
              <w:spacing w:after="0" w:line="100" w:lineRule="atLeast"/>
              <w:textAlignment w:val="baseline"/>
              <w:rPr>
                <w:rFonts w:ascii="Times New Roman" w:eastAsia="SimSun" w:hAnsi="Times New Roman" w:cs="Times New Roman"/>
                <w:b/>
                <w:kern w:val="1"/>
                <w:sz w:val="24"/>
                <w:szCs w:val="24"/>
                <w:lang w:eastAsia="hi-IN" w:bidi="hi-IN"/>
              </w:rPr>
            </w:pPr>
            <w:r w:rsidRPr="00710FA6">
              <w:rPr>
                <w:rFonts w:ascii="Times New Roman" w:eastAsia="SimSun" w:hAnsi="Times New Roman" w:cs="Times New Roman"/>
                <w:b/>
                <w:kern w:val="1"/>
                <w:lang w:eastAsia="hi-IN" w:bidi="hi-IN"/>
              </w:rPr>
              <w:t xml:space="preserve">Наша речь и наш язык. </w:t>
            </w:r>
            <w:r w:rsidRPr="00710FA6">
              <w:rPr>
                <w:rFonts w:ascii="Times New Roman" w:eastAsia="SimSun" w:hAnsi="Times New Roman" w:cs="Times New Roman"/>
                <w:kern w:val="1"/>
                <w:lang w:eastAsia="hi-IN" w:bidi="hi-IN"/>
              </w:rPr>
              <w:t xml:space="preserve">                                                Знакомство с учебником. Виды речи и их назначение. Для чего нужен язык? Назначение языка. Рубрика «Проверь себя».</w:t>
            </w:r>
          </w:p>
        </w:tc>
        <w:tc>
          <w:tcPr>
            <w:tcW w:w="8471" w:type="dxa"/>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Различать</w:t>
            </w:r>
            <w:r w:rsidRPr="00710FA6">
              <w:rPr>
                <w:rFonts w:ascii="Times New Roman" w:eastAsia="Times New Roman" w:hAnsi="Times New Roman" w:cs="Times New Roman"/>
                <w:lang w:eastAsia="en-US" w:bidi="en-US"/>
              </w:rPr>
              <w:t xml:space="preserve"> язык и речь. </w:t>
            </w:r>
            <w:r w:rsidRPr="00710FA6">
              <w:rPr>
                <w:rFonts w:ascii="Times New Roman" w:eastAsia="Times New Roman" w:hAnsi="Times New Roman" w:cs="Times New Roman"/>
                <w:b/>
                <w:lang w:eastAsia="en-US" w:bidi="en-US"/>
              </w:rPr>
              <w:t>Объяснять</w:t>
            </w:r>
            <w:r w:rsidRPr="00710FA6">
              <w:rPr>
                <w:rFonts w:ascii="Times New Roman" w:eastAsia="Times New Roman" w:hAnsi="Times New Roman" w:cs="Times New Roman"/>
                <w:lang w:eastAsia="en-US" w:bidi="en-US"/>
              </w:rPr>
              <w:t xml:space="preserve">, в каких случаях жизни мы пользуемся разными видами речи и что такое хорошая речь. </w:t>
            </w:r>
            <w:r w:rsidRPr="00710FA6">
              <w:rPr>
                <w:rFonts w:ascii="Times New Roman" w:eastAsia="Times New Roman" w:hAnsi="Times New Roman" w:cs="Times New Roman"/>
                <w:b/>
                <w:lang w:eastAsia="en-US" w:bidi="en-US"/>
              </w:rPr>
              <w:t>Рассказывать</w:t>
            </w:r>
            <w:r w:rsidRPr="00710FA6">
              <w:rPr>
                <w:rFonts w:ascii="Times New Roman" w:eastAsia="Times New Roman" w:hAnsi="Times New Roman" w:cs="Times New Roman"/>
                <w:lang w:eastAsia="en-US" w:bidi="en-US"/>
              </w:rPr>
              <w:t xml:space="preserve"> о сферах употребления в России русского языка и национальных языков. </w:t>
            </w:r>
            <w:r w:rsidRPr="00710FA6">
              <w:rPr>
                <w:rFonts w:ascii="Times New Roman" w:eastAsia="Times New Roman" w:hAnsi="Times New Roman" w:cs="Times New Roman"/>
                <w:b/>
                <w:lang w:eastAsia="en-US" w:bidi="en-US"/>
              </w:rPr>
              <w:t>Анализировать</w:t>
            </w:r>
            <w:r w:rsidRPr="00710FA6">
              <w:rPr>
                <w:rFonts w:ascii="Times New Roman" w:eastAsia="Times New Roman" w:hAnsi="Times New Roman" w:cs="Times New Roman"/>
                <w:lang w:eastAsia="en-US" w:bidi="en-US"/>
              </w:rPr>
              <w:t xml:space="preserve"> высказывания о русском языке (высказывание А.Куприна). </w:t>
            </w:r>
            <w:r w:rsidRPr="00710FA6">
              <w:rPr>
                <w:rFonts w:ascii="Times New Roman" w:eastAsia="Times New Roman" w:hAnsi="Times New Roman" w:cs="Times New Roman"/>
                <w:b/>
                <w:lang w:eastAsia="en-US" w:bidi="en-US"/>
              </w:rPr>
              <w:t>Находить</w:t>
            </w:r>
            <w:r w:rsidRPr="00710FA6">
              <w:rPr>
                <w:rFonts w:ascii="Times New Roman" w:eastAsia="Times New Roman" w:hAnsi="Times New Roman" w:cs="Times New Roman"/>
                <w:lang w:eastAsia="en-US" w:bidi="en-US"/>
              </w:rPr>
              <w:t xml:space="preserve"> выразительные средства русской речи в поэтических строках А.Пушкина</w:t>
            </w:r>
            <w:r w:rsidRPr="00710FA6">
              <w:rPr>
                <w:rFonts w:ascii="Times New Roman" w:eastAsia="Times New Roman" w:hAnsi="Times New Roman" w:cs="Times New Roman"/>
                <w:b/>
                <w:lang w:eastAsia="en-US" w:bidi="en-US"/>
              </w:rPr>
              <w:t>.</w:t>
            </w:r>
          </w:p>
        </w:tc>
      </w:tr>
      <w:tr w:rsidR="00710FA6" w:rsidRPr="00710FA6" w:rsidTr="00710FA6">
        <w:tc>
          <w:tcPr>
            <w:tcW w:w="15058" w:type="dxa"/>
            <w:gridSpan w:val="2"/>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jc w:val="center"/>
              <w:rPr>
                <w:rFonts w:ascii="Times New Roman" w:eastAsia="Times New Roman" w:hAnsi="Times New Roman" w:cs="Times New Roman"/>
                <w:b/>
                <w:sz w:val="24"/>
                <w:szCs w:val="24"/>
                <w:lang w:val="en-US" w:eastAsia="en-US" w:bidi="en-US"/>
              </w:rPr>
            </w:pPr>
            <w:r w:rsidRPr="00710FA6">
              <w:rPr>
                <w:rFonts w:ascii="Times New Roman" w:eastAsia="Times New Roman" w:hAnsi="Times New Roman" w:cs="Times New Roman"/>
                <w:b/>
                <w:lang w:val="en-US" w:eastAsia="en-US" w:bidi="en-US"/>
              </w:rPr>
              <w:t xml:space="preserve">ТЕКСТ. ПРЕДЛОЖЕНИЕ. СЛОВОСОЧЕТАНИЕ </w:t>
            </w:r>
          </w:p>
        </w:tc>
      </w:tr>
      <w:tr w:rsidR="00710FA6" w:rsidRPr="00710FA6" w:rsidTr="00710FA6">
        <w:trPr>
          <w:trHeight w:val="1118"/>
        </w:trPr>
        <w:tc>
          <w:tcPr>
            <w:tcW w:w="6587" w:type="dxa"/>
            <w:tcBorders>
              <w:top w:val="single" w:sz="4" w:space="0" w:color="000000"/>
              <w:left w:val="single" w:sz="4" w:space="0" w:color="000000"/>
              <w:bottom w:val="single" w:sz="4" w:space="0" w:color="000000"/>
            </w:tcBorders>
            <w:shd w:val="clear" w:color="auto" w:fill="auto"/>
          </w:tcPr>
          <w:p w:rsidR="00710FA6" w:rsidRPr="00710FA6" w:rsidRDefault="00710FA6" w:rsidP="00710FA6">
            <w:pPr>
              <w:widowControl w:val="0"/>
              <w:suppressAutoHyphens/>
              <w:spacing w:after="0"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b/>
                <w:kern w:val="1"/>
                <w:lang w:eastAsia="hi-IN" w:bidi="hi-IN"/>
              </w:rPr>
              <w:t>Текст.</w:t>
            </w:r>
            <w:r w:rsidRPr="00710FA6">
              <w:rPr>
                <w:rFonts w:ascii="Times New Roman" w:eastAsia="SimSun" w:hAnsi="Times New Roman" w:cs="Times New Roman"/>
                <w:kern w:val="1"/>
                <w:lang w:eastAsia="hi-IN" w:bidi="hi-IN"/>
              </w:rPr>
              <w:t xml:space="preserve"> Что такое текст? Какие бывают тексты?  </w:t>
            </w:r>
            <w:r w:rsidRPr="00710FA6">
              <w:rPr>
                <w:rFonts w:ascii="Times New Roman" w:eastAsia="SimSun" w:hAnsi="Times New Roman" w:cs="Times New Roman"/>
                <w:b/>
                <w:kern w:val="1"/>
                <w:lang w:eastAsia="hi-IN" w:bidi="hi-IN"/>
              </w:rPr>
              <w:t>Предложение.</w:t>
            </w:r>
            <w:r w:rsidRPr="00710FA6">
              <w:rPr>
                <w:rFonts w:ascii="Times New Roman" w:eastAsia="SimSun" w:hAnsi="Times New Roman" w:cs="Times New Roman"/>
                <w:kern w:val="1"/>
                <w:lang w:eastAsia="hi-IN" w:bidi="hi-IN"/>
              </w:rPr>
              <w:t xml:space="preserve"> Что такое предложение? Виды предложений по цели высказывания.                                                             </w:t>
            </w:r>
            <w:r w:rsidRPr="00710FA6">
              <w:rPr>
                <w:rFonts w:ascii="Times New Roman" w:eastAsia="SimSun" w:hAnsi="Times New Roman" w:cs="Times New Roman"/>
                <w:b/>
                <w:bCs/>
                <w:i/>
                <w:color w:val="0D0D0D"/>
                <w:kern w:val="1"/>
                <w:lang w:eastAsia="hi-IN" w:bidi="hi-IN"/>
              </w:rPr>
              <w:t>Р/р.</w:t>
            </w:r>
            <w:r w:rsidRPr="00710FA6">
              <w:rPr>
                <w:rFonts w:ascii="Times New Roman" w:eastAsia="SimSun" w:hAnsi="Times New Roman" w:cs="Times New Roman"/>
                <w:bCs/>
                <w:color w:val="0D0D0D"/>
                <w:kern w:val="1"/>
                <w:lang w:eastAsia="hi-IN" w:bidi="hi-IN"/>
              </w:rPr>
              <w:t>Коллективное составление рассказа по репродукции картины К. Е. Маковского «Дети, бегущие от грозы».</w:t>
            </w:r>
          </w:p>
          <w:p w:rsidR="00710FA6" w:rsidRPr="00710FA6" w:rsidRDefault="00710FA6" w:rsidP="00710FA6">
            <w:pPr>
              <w:spacing w:after="0" w:line="240" w:lineRule="auto"/>
              <w:rPr>
                <w:rFonts w:ascii="Times New Roman" w:eastAsia="Times New Roman" w:hAnsi="Times New Roman" w:cs="Times New Roman"/>
                <w:b/>
                <w:i/>
                <w:sz w:val="24"/>
                <w:szCs w:val="24"/>
                <w:lang w:eastAsia="en-US" w:bidi="en-US"/>
              </w:rPr>
            </w:pPr>
            <w:r w:rsidRPr="00710FA6">
              <w:rPr>
                <w:rFonts w:ascii="Times New Roman" w:eastAsia="Times New Roman" w:hAnsi="Times New Roman" w:cs="Times New Roman"/>
                <w:lang w:eastAsia="en-US" w:bidi="en-US"/>
              </w:rPr>
              <w:t>Виды предложений по интонации.                               Предложения с обращением.</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i/>
                <w:lang w:eastAsia="en-US" w:bidi="en-US"/>
              </w:rPr>
              <w:t>Р/р.</w:t>
            </w:r>
            <w:r w:rsidRPr="00710FA6">
              <w:rPr>
                <w:rFonts w:ascii="Times New Roman" w:eastAsia="Times New Roman" w:hAnsi="Times New Roman" w:cs="Times New Roman"/>
                <w:lang w:eastAsia="en-US" w:bidi="en-US"/>
              </w:rPr>
              <w:t xml:space="preserve"> Обучающее изложение. Составление текста по рисунку.</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Главные и второстепенные члены предложения.           Простое и сложное предложения.</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lang w:eastAsia="en-US" w:bidi="en-US"/>
              </w:rPr>
              <w:t>Словосочетание.</w:t>
            </w:r>
            <w:r w:rsidRPr="00710FA6">
              <w:rPr>
                <w:rFonts w:ascii="Times New Roman" w:eastAsia="Times New Roman" w:hAnsi="Times New Roman" w:cs="Times New Roman"/>
                <w:lang w:eastAsia="en-US" w:bidi="en-US"/>
              </w:rPr>
              <w:t xml:space="preserve"> Что такое словосочетание?</w:t>
            </w:r>
          </w:p>
          <w:p w:rsidR="00710FA6" w:rsidRPr="00710FA6" w:rsidRDefault="00710FA6" w:rsidP="00710FA6">
            <w:pPr>
              <w:spacing w:after="0" w:line="240" w:lineRule="auto"/>
              <w:rPr>
                <w:rFonts w:ascii="Times New Roman" w:eastAsia="Times New Roman" w:hAnsi="Times New Roman" w:cs="Times New Roman"/>
                <w:b/>
                <w:i/>
                <w:sz w:val="24"/>
                <w:szCs w:val="24"/>
                <w:lang w:eastAsia="en-US" w:bidi="en-US"/>
              </w:rPr>
            </w:pPr>
            <w:r w:rsidRPr="00710FA6">
              <w:rPr>
                <w:rFonts w:ascii="Times New Roman" w:eastAsia="Times New Roman" w:hAnsi="Times New Roman" w:cs="Times New Roman"/>
                <w:lang w:eastAsia="en-US" w:bidi="en-US"/>
              </w:rPr>
              <w:t>Предложение и словосочетание.</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i/>
                <w:lang w:eastAsia="en-US" w:bidi="en-US"/>
              </w:rPr>
              <w:t>Р/р</w:t>
            </w:r>
            <w:r w:rsidRPr="00710FA6">
              <w:rPr>
                <w:rFonts w:ascii="Times New Roman" w:eastAsia="Times New Roman" w:hAnsi="Times New Roman" w:cs="Times New Roman"/>
                <w:i/>
                <w:lang w:eastAsia="en-US" w:bidi="en-US"/>
              </w:rPr>
              <w:t>.</w:t>
            </w:r>
            <w:r w:rsidRPr="00710FA6">
              <w:rPr>
                <w:rFonts w:ascii="Times New Roman" w:eastAsia="Times New Roman" w:hAnsi="Times New Roman" w:cs="Times New Roman"/>
                <w:lang w:eastAsia="en-US" w:bidi="en-US"/>
              </w:rPr>
              <w:t xml:space="preserve"> Коллективное составление рассказа по картине В.Д. Поленова «Золотая осень»</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Рубрика «Проверь себя».</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lang w:eastAsia="en-US" w:bidi="en-US"/>
              </w:rPr>
              <w:t>Контрольный диктант с грамматическими заданиями по тексту администрации (входной).</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tc>
        <w:tc>
          <w:tcPr>
            <w:tcW w:w="8471" w:type="dxa"/>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lastRenderedPageBreak/>
              <w:t xml:space="preserve">Составлять </w:t>
            </w:r>
            <w:r w:rsidRPr="00710FA6">
              <w:rPr>
                <w:rFonts w:ascii="Times New Roman" w:eastAsia="Times New Roman" w:hAnsi="Times New Roman" w:cs="Times New Roman"/>
                <w:lang w:eastAsia="en-US" w:bidi="en-US"/>
              </w:rPr>
              <w:t>текст по рисунку (рассматривать рисунок, определять его тему, обсуждать содержание предстоящего рассказа по рисунку, выделять части в содержании рассказа, записывать составленный текст</w:t>
            </w:r>
            <w:r w:rsidRPr="00710FA6">
              <w:rPr>
                <w:rFonts w:ascii="Times New Roman" w:eastAsia="Times New Roman" w:hAnsi="Times New Roman" w:cs="Times New Roman"/>
                <w:b/>
                <w:lang w:eastAsia="en-US" w:bidi="en-US"/>
              </w:rPr>
              <w:t xml:space="preserve">). Различать </w:t>
            </w:r>
            <w:r w:rsidRPr="00710FA6">
              <w:rPr>
                <w:rFonts w:ascii="Times New Roman" w:eastAsia="Times New Roman" w:hAnsi="Times New Roman" w:cs="Times New Roman"/>
                <w:lang w:eastAsia="en-US" w:bidi="en-US"/>
              </w:rPr>
              <w:t xml:space="preserve">текст и предложение, текст и набор предложений. </w:t>
            </w: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тему и главную мысль текста. </w:t>
            </w:r>
            <w:r w:rsidRPr="00710FA6">
              <w:rPr>
                <w:rFonts w:ascii="Times New Roman" w:eastAsia="Times New Roman" w:hAnsi="Times New Roman" w:cs="Times New Roman"/>
                <w:b/>
                <w:lang w:eastAsia="en-US" w:bidi="en-US"/>
              </w:rPr>
              <w:t>Подбирать</w:t>
            </w:r>
            <w:r w:rsidRPr="00710FA6">
              <w:rPr>
                <w:rFonts w:ascii="Times New Roman" w:eastAsia="Times New Roman" w:hAnsi="Times New Roman" w:cs="Times New Roman"/>
                <w:lang w:eastAsia="en-US" w:bidi="en-US"/>
              </w:rPr>
              <w:t xml:space="preserve"> заголовок к заданному тексту и </w:t>
            </w: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по заголовку содержание текста. </w:t>
            </w:r>
            <w:r w:rsidRPr="00710FA6">
              <w:rPr>
                <w:rFonts w:ascii="Times New Roman" w:eastAsia="Times New Roman" w:hAnsi="Times New Roman" w:cs="Times New Roman"/>
                <w:b/>
                <w:lang w:eastAsia="en-US" w:bidi="en-US"/>
              </w:rPr>
              <w:t>Выделять</w:t>
            </w:r>
            <w:r w:rsidRPr="00710FA6">
              <w:rPr>
                <w:rFonts w:ascii="Times New Roman" w:eastAsia="Times New Roman" w:hAnsi="Times New Roman" w:cs="Times New Roman"/>
                <w:lang w:eastAsia="en-US" w:bidi="en-US"/>
              </w:rPr>
              <w:t xml:space="preserve"> части текста и </w:t>
            </w:r>
            <w:r w:rsidRPr="00710FA6">
              <w:rPr>
                <w:rFonts w:ascii="Times New Roman" w:eastAsia="Times New Roman" w:hAnsi="Times New Roman" w:cs="Times New Roman"/>
                <w:b/>
                <w:lang w:eastAsia="en-US" w:bidi="en-US"/>
              </w:rPr>
              <w:t>обосновывать</w:t>
            </w:r>
            <w:r w:rsidRPr="00710FA6">
              <w:rPr>
                <w:rFonts w:ascii="Times New Roman" w:eastAsia="Times New Roman" w:hAnsi="Times New Roman" w:cs="Times New Roman"/>
                <w:lang w:eastAsia="en-US" w:bidi="en-US"/>
              </w:rPr>
              <w:t xml:space="preserve"> правильность их выделения. </w:t>
            </w:r>
            <w:r w:rsidRPr="00710FA6">
              <w:rPr>
                <w:rFonts w:ascii="Times New Roman" w:eastAsia="Times New Roman" w:hAnsi="Times New Roman" w:cs="Times New Roman"/>
                <w:b/>
                <w:lang w:eastAsia="en-US" w:bidi="en-US"/>
              </w:rPr>
              <w:t>Различать</w:t>
            </w:r>
            <w:r w:rsidRPr="00710FA6">
              <w:rPr>
                <w:rFonts w:ascii="Times New Roman" w:eastAsia="Times New Roman" w:hAnsi="Times New Roman" w:cs="Times New Roman"/>
                <w:lang w:eastAsia="en-US" w:bidi="en-US"/>
              </w:rPr>
              <w:t xml:space="preserve"> типы текстов: повествование, описание, рассуждение. </w:t>
            </w:r>
            <w:r w:rsidRPr="00710FA6">
              <w:rPr>
                <w:rFonts w:ascii="Times New Roman" w:eastAsia="Times New Roman" w:hAnsi="Times New Roman" w:cs="Times New Roman"/>
                <w:b/>
                <w:lang w:eastAsia="en-US" w:bidi="en-US"/>
              </w:rPr>
              <w:t>Восстанавливать</w:t>
            </w:r>
            <w:r w:rsidRPr="00710FA6">
              <w:rPr>
                <w:rFonts w:ascii="Times New Roman" w:eastAsia="Times New Roman" w:hAnsi="Times New Roman" w:cs="Times New Roman"/>
                <w:lang w:eastAsia="en-US" w:bidi="en-US"/>
              </w:rPr>
              <w:t xml:space="preserve"> деформированный текст (с нарушенным порядком предложений), </w:t>
            </w:r>
            <w:r w:rsidRPr="00710FA6">
              <w:rPr>
                <w:rFonts w:ascii="Times New Roman" w:eastAsia="Times New Roman" w:hAnsi="Times New Roman" w:cs="Times New Roman"/>
                <w:b/>
                <w:lang w:eastAsia="en-US" w:bidi="en-US"/>
              </w:rPr>
              <w:t>подбирать</w:t>
            </w:r>
            <w:r w:rsidRPr="00710FA6">
              <w:rPr>
                <w:rFonts w:ascii="Times New Roman" w:eastAsia="Times New Roman" w:hAnsi="Times New Roman" w:cs="Times New Roman"/>
                <w:lang w:eastAsia="en-US" w:bidi="en-US"/>
              </w:rPr>
              <w:t xml:space="preserve"> к нему заголовок, </w:t>
            </w: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тип текста, </w:t>
            </w:r>
            <w:r w:rsidRPr="00710FA6">
              <w:rPr>
                <w:rFonts w:ascii="Times New Roman" w:eastAsia="Times New Roman" w:hAnsi="Times New Roman" w:cs="Times New Roman"/>
                <w:b/>
                <w:lang w:eastAsia="en-US" w:bidi="en-US"/>
              </w:rPr>
              <w:t>записывать</w:t>
            </w:r>
            <w:r w:rsidRPr="00710FA6">
              <w:rPr>
                <w:rFonts w:ascii="Times New Roman" w:eastAsia="Times New Roman" w:hAnsi="Times New Roman" w:cs="Times New Roman"/>
                <w:lang w:eastAsia="en-US" w:bidi="en-US"/>
              </w:rPr>
              <w:t xml:space="preserve"> составленный текст. </w:t>
            </w:r>
            <w:r w:rsidRPr="00710FA6">
              <w:rPr>
                <w:rFonts w:ascii="Times New Roman" w:eastAsia="Times New Roman" w:hAnsi="Times New Roman" w:cs="Times New Roman"/>
                <w:b/>
                <w:lang w:eastAsia="en-US" w:bidi="en-US"/>
              </w:rPr>
              <w:t>Оценивать</w:t>
            </w:r>
            <w:r w:rsidRPr="00710FA6">
              <w:rPr>
                <w:rFonts w:ascii="Times New Roman" w:eastAsia="Times New Roman" w:hAnsi="Times New Roman" w:cs="Times New Roman"/>
                <w:lang w:eastAsia="en-US" w:bidi="en-US"/>
              </w:rPr>
              <w:t xml:space="preserve"> результаты выполненного задания «Проверь себя» по учебнику</w:t>
            </w:r>
            <w:r w:rsidRPr="00710FA6">
              <w:rPr>
                <w:rFonts w:ascii="Times New Roman" w:eastAsia="Times New Roman" w:hAnsi="Times New Roman" w:cs="Times New Roman"/>
                <w:b/>
                <w:lang w:eastAsia="en-US" w:bidi="en-US"/>
              </w:rPr>
              <w:t>.</w:t>
            </w: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lastRenderedPageBreak/>
              <w:t>Отличать</w:t>
            </w:r>
            <w:r w:rsidRPr="00710FA6">
              <w:rPr>
                <w:rFonts w:ascii="Times New Roman" w:eastAsia="Times New Roman" w:hAnsi="Times New Roman" w:cs="Times New Roman"/>
                <w:lang w:eastAsia="en-US" w:bidi="en-US"/>
              </w:rPr>
              <w:t xml:space="preserve"> предложение от группы слов, не составляющих предложение. </w:t>
            </w:r>
            <w:r w:rsidRPr="00710FA6">
              <w:rPr>
                <w:rFonts w:ascii="Times New Roman" w:eastAsia="Times New Roman" w:hAnsi="Times New Roman" w:cs="Times New Roman"/>
                <w:b/>
                <w:lang w:eastAsia="en-US" w:bidi="en-US"/>
              </w:rPr>
              <w:t xml:space="preserve">Анализировать </w:t>
            </w:r>
            <w:r w:rsidRPr="00710FA6">
              <w:rPr>
                <w:rFonts w:ascii="Times New Roman" w:eastAsia="Times New Roman" w:hAnsi="Times New Roman" w:cs="Times New Roman"/>
                <w:lang w:eastAsia="en-US" w:bidi="en-US"/>
              </w:rPr>
              <w:t xml:space="preserve">непунктированный текст, выделять в нем предложения. </w:t>
            </w:r>
            <w:r w:rsidRPr="00710FA6">
              <w:rPr>
                <w:rFonts w:ascii="Times New Roman" w:eastAsia="Times New Roman" w:hAnsi="Times New Roman" w:cs="Times New Roman"/>
                <w:b/>
                <w:lang w:eastAsia="en-US" w:bidi="en-US"/>
              </w:rPr>
              <w:t>Выделять</w:t>
            </w:r>
            <w:r w:rsidRPr="00710FA6">
              <w:rPr>
                <w:rFonts w:ascii="Times New Roman" w:eastAsia="Times New Roman" w:hAnsi="Times New Roman" w:cs="Times New Roman"/>
                <w:lang w:eastAsia="en-US" w:bidi="en-US"/>
              </w:rPr>
              <w:t xml:space="preserve"> в письменном тексте диалог. </w:t>
            </w:r>
            <w:r w:rsidRPr="00710FA6">
              <w:rPr>
                <w:rFonts w:ascii="Times New Roman" w:eastAsia="Times New Roman" w:hAnsi="Times New Roman" w:cs="Times New Roman"/>
                <w:b/>
                <w:lang w:eastAsia="en-US" w:bidi="en-US"/>
              </w:rPr>
              <w:t>Наблюдать</w:t>
            </w:r>
            <w:r w:rsidRPr="00710FA6">
              <w:rPr>
                <w:rFonts w:ascii="Times New Roman" w:eastAsia="Times New Roman" w:hAnsi="Times New Roman" w:cs="Times New Roman"/>
                <w:lang w:eastAsia="en-US" w:bidi="en-US"/>
              </w:rPr>
              <w:t xml:space="preserve"> над значением предложений, различных по цели высказывания (без терминологии), </w:t>
            </w:r>
            <w:r w:rsidRPr="00710FA6">
              <w:rPr>
                <w:rFonts w:ascii="Times New Roman" w:eastAsia="Times New Roman" w:hAnsi="Times New Roman" w:cs="Times New Roman"/>
                <w:b/>
                <w:lang w:eastAsia="en-US" w:bidi="en-US"/>
              </w:rPr>
              <w:t>находить</w:t>
            </w:r>
            <w:r w:rsidRPr="00710FA6">
              <w:rPr>
                <w:rFonts w:ascii="Times New Roman" w:eastAsia="Times New Roman" w:hAnsi="Times New Roman" w:cs="Times New Roman"/>
                <w:lang w:eastAsia="en-US" w:bidi="en-US"/>
              </w:rPr>
              <w:t xml:space="preserve"> их в тексте, </w:t>
            </w:r>
            <w:r w:rsidRPr="00710FA6">
              <w:rPr>
                <w:rFonts w:ascii="Times New Roman" w:eastAsia="Times New Roman" w:hAnsi="Times New Roman" w:cs="Times New Roman"/>
                <w:b/>
                <w:lang w:eastAsia="en-US" w:bidi="en-US"/>
              </w:rPr>
              <w:t>составлять</w:t>
            </w:r>
            <w:r w:rsidRPr="00710FA6">
              <w:rPr>
                <w:rFonts w:ascii="Times New Roman" w:eastAsia="Times New Roman" w:hAnsi="Times New Roman" w:cs="Times New Roman"/>
                <w:lang w:eastAsia="en-US" w:bidi="en-US"/>
              </w:rPr>
              <w:t xml:space="preserve"> предложения такого типа. </w:t>
            </w:r>
            <w:r w:rsidRPr="00710FA6">
              <w:rPr>
                <w:rFonts w:ascii="Times New Roman" w:eastAsia="Times New Roman" w:hAnsi="Times New Roman" w:cs="Times New Roman"/>
                <w:b/>
                <w:lang w:eastAsia="en-US" w:bidi="en-US"/>
              </w:rPr>
              <w:t>Соблюдать</w:t>
            </w:r>
            <w:r w:rsidRPr="00710FA6">
              <w:rPr>
                <w:rFonts w:ascii="Times New Roman" w:eastAsia="Times New Roman" w:hAnsi="Times New Roman" w:cs="Times New Roman"/>
                <w:lang w:eastAsia="en-US" w:bidi="en-US"/>
              </w:rPr>
              <w:t xml:space="preserve"> в устной речи логическое (смысловое) ударение и интонацию конца предложения.</w:t>
            </w:r>
            <w:r w:rsidRPr="00710FA6">
              <w:rPr>
                <w:rFonts w:ascii="Times New Roman" w:eastAsia="Times New Roman" w:hAnsi="Times New Roman" w:cs="Times New Roman"/>
                <w:b/>
                <w:lang w:eastAsia="en-US" w:bidi="en-US"/>
              </w:rPr>
              <w:t xml:space="preserve"> Классифицировать</w:t>
            </w:r>
            <w:r w:rsidRPr="00710FA6">
              <w:rPr>
                <w:rFonts w:ascii="Times New Roman" w:eastAsia="Times New Roman" w:hAnsi="Times New Roman" w:cs="Times New Roman"/>
                <w:lang w:eastAsia="en-US" w:bidi="en-US"/>
              </w:rPr>
              <w:t xml:space="preserve"> предложения по цели высказывания и по интонации. </w:t>
            </w:r>
            <w:r w:rsidRPr="00710FA6">
              <w:rPr>
                <w:rFonts w:ascii="Times New Roman" w:eastAsia="Times New Roman" w:hAnsi="Times New Roman" w:cs="Times New Roman"/>
                <w:b/>
                <w:lang w:eastAsia="en-US" w:bidi="en-US"/>
              </w:rPr>
              <w:t xml:space="preserve">Анализировать </w:t>
            </w:r>
            <w:r w:rsidRPr="00710FA6">
              <w:rPr>
                <w:rFonts w:ascii="Times New Roman" w:eastAsia="Times New Roman" w:hAnsi="Times New Roman" w:cs="Times New Roman"/>
                <w:lang w:eastAsia="en-US" w:bidi="en-US"/>
              </w:rPr>
              <w:t xml:space="preserve">содержание таблицы и </w:t>
            </w:r>
            <w:r w:rsidRPr="00710FA6">
              <w:rPr>
                <w:rFonts w:ascii="Times New Roman" w:eastAsia="Times New Roman" w:hAnsi="Times New Roman" w:cs="Times New Roman"/>
                <w:b/>
                <w:lang w:eastAsia="en-US" w:bidi="en-US"/>
              </w:rPr>
              <w:t>составлять</w:t>
            </w:r>
            <w:r w:rsidRPr="00710FA6">
              <w:rPr>
                <w:rFonts w:ascii="Times New Roman" w:eastAsia="Times New Roman" w:hAnsi="Times New Roman" w:cs="Times New Roman"/>
                <w:lang w:eastAsia="en-US" w:bidi="en-US"/>
              </w:rPr>
              <w:t xml:space="preserve"> сообщение о типах предложений. </w:t>
            </w:r>
            <w:r w:rsidRPr="00710FA6">
              <w:rPr>
                <w:rFonts w:ascii="Times New Roman" w:eastAsia="Times New Roman" w:hAnsi="Times New Roman" w:cs="Times New Roman"/>
                <w:b/>
                <w:lang w:eastAsia="en-US" w:bidi="en-US"/>
              </w:rPr>
              <w:t>Обосновывать</w:t>
            </w:r>
            <w:r w:rsidRPr="00710FA6">
              <w:rPr>
                <w:rFonts w:ascii="Times New Roman" w:eastAsia="Times New Roman" w:hAnsi="Times New Roman" w:cs="Times New Roman"/>
                <w:lang w:eastAsia="en-US" w:bidi="en-US"/>
              </w:rPr>
              <w:t xml:space="preserve"> знаки препинания в конце предложений. </w:t>
            </w:r>
            <w:r w:rsidRPr="00710FA6">
              <w:rPr>
                <w:rFonts w:ascii="Times New Roman" w:eastAsia="Times New Roman" w:hAnsi="Times New Roman" w:cs="Times New Roman"/>
                <w:b/>
                <w:lang w:eastAsia="en-US" w:bidi="en-US"/>
              </w:rPr>
              <w:t>Находить</w:t>
            </w:r>
            <w:r w:rsidRPr="00710FA6">
              <w:rPr>
                <w:rFonts w:ascii="Times New Roman" w:eastAsia="Times New Roman" w:hAnsi="Times New Roman" w:cs="Times New Roman"/>
                <w:lang w:eastAsia="en-US" w:bidi="en-US"/>
              </w:rPr>
              <w:t xml:space="preserve"> обращения в предложении и </w:t>
            </w:r>
            <w:r w:rsidRPr="00710FA6">
              <w:rPr>
                <w:rFonts w:ascii="Times New Roman" w:eastAsia="Times New Roman" w:hAnsi="Times New Roman" w:cs="Times New Roman"/>
                <w:b/>
                <w:lang w:eastAsia="en-US" w:bidi="en-US"/>
              </w:rPr>
              <w:t>наблюдать</w:t>
            </w:r>
            <w:r w:rsidRPr="00710FA6">
              <w:rPr>
                <w:rFonts w:ascii="Times New Roman" w:eastAsia="Times New Roman" w:hAnsi="Times New Roman" w:cs="Times New Roman"/>
                <w:lang w:eastAsia="en-US" w:bidi="en-US"/>
              </w:rPr>
              <w:t xml:space="preserve"> за выделением обращения в письменной речи. </w:t>
            </w:r>
            <w:r w:rsidRPr="00710FA6">
              <w:rPr>
                <w:rFonts w:ascii="Times New Roman" w:eastAsia="Times New Roman" w:hAnsi="Times New Roman" w:cs="Times New Roman"/>
                <w:b/>
                <w:lang w:eastAsia="en-US" w:bidi="en-US"/>
              </w:rPr>
              <w:t>Устанавливать</w:t>
            </w:r>
            <w:r w:rsidRPr="00710FA6">
              <w:rPr>
                <w:rFonts w:ascii="Times New Roman" w:eastAsia="Times New Roman" w:hAnsi="Times New Roman" w:cs="Times New Roman"/>
                <w:lang w:eastAsia="en-US" w:bidi="en-US"/>
              </w:rPr>
              <w:t xml:space="preserve"> при помощи вопросов связь между членами предложения. </w:t>
            </w:r>
            <w:r w:rsidRPr="00710FA6">
              <w:rPr>
                <w:rFonts w:ascii="Times New Roman" w:eastAsia="Times New Roman" w:hAnsi="Times New Roman" w:cs="Times New Roman"/>
                <w:b/>
                <w:lang w:eastAsia="en-US" w:bidi="en-US"/>
              </w:rPr>
              <w:t>Различать</w:t>
            </w:r>
            <w:r w:rsidRPr="00710FA6">
              <w:rPr>
                <w:rFonts w:ascii="Times New Roman" w:eastAsia="Times New Roman" w:hAnsi="Times New Roman" w:cs="Times New Roman"/>
                <w:lang w:eastAsia="en-US" w:bidi="en-US"/>
              </w:rPr>
              <w:t xml:space="preserve"> и </w:t>
            </w:r>
            <w:r w:rsidRPr="00710FA6">
              <w:rPr>
                <w:rFonts w:ascii="Times New Roman" w:eastAsia="Times New Roman" w:hAnsi="Times New Roman" w:cs="Times New Roman"/>
                <w:b/>
                <w:lang w:eastAsia="en-US" w:bidi="en-US"/>
              </w:rPr>
              <w:t>выделять</w:t>
            </w:r>
            <w:r w:rsidRPr="00710FA6">
              <w:rPr>
                <w:rFonts w:ascii="Times New Roman" w:eastAsia="Times New Roman" w:hAnsi="Times New Roman" w:cs="Times New Roman"/>
                <w:lang w:eastAsia="en-US" w:bidi="en-US"/>
              </w:rPr>
              <w:t xml:space="preserve"> главные и второстепенные члены в предложении, распространенные и нераспространенные предложения. </w:t>
            </w:r>
            <w:r w:rsidRPr="00710FA6">
              <w:rPr>
                <w:rFonts w:ascii="Times New Roman" w:eastAsia="Times New Roman" w:hAnsi="Times New Roman" w:cs="Times New Roman"/>
                <w:b/>
                <w:lang w:eastAsia="en-US" w:bidi="en-US"/>
              </w:rPr>
              <w:t xml:space="preserve">Распространять </w:t>
            </w:r>
            <w:r w:rsidRPr="00710FA6">
              <w:rPr>
                <w:rFonts w:ascii="Times New Roman" w:eastAsia="Times New Roman" w:hAnsi="Times New Roman" w:cs="Times New Roman"/>
                <w:lang w:eastAsia="en-US" w:bidi="en-US"/>
              </w:rPr>
              <w:t xml:space="preserve">нераспространенные предложение второстепенными членами. Читать и составлять модели предложения, находить по ним предложения в тексте. </w:t>
            </w:r>
            <w:r w:rsidRPr="00710FA6">
              <w:rPr>
                <w:rFonts w:ascii="Times New Roman" w:eastAsia="Times New Roman" w:hAnsi="Times New Roman" w:cs="Times New Roman"/>
                <w:b/>
                <w:lang w:eastAsia="en-US" w:bidi="en-US"/>
              </w:rPr>
              <w:t>Работать</w:t>
            </w:r>
            <w:r w:rsidRPr="00710FA6">
              <w:rPr>
                <w:rFonts w:ascii="Times New Roman" w:eastAsia="Times New Roman" w:hAnsi="Times New Roman" w:cs="Times New Roman"/>
                <w:lang w:eastAsia="en-US" w:bidi="en-US"/>
              </w:rPr>
              <w:t xml:space="preserve"> с памяткой «Как разобрать предложение по членам». </w:t>
            </w:r>
            <w:r w:rsidRPr="00710FA6">
              <w:rPr>
                <w:rFonts w:ascii="Times New Roman" w:eastAsia="Times New Roman" w:hAnsi="Times New Roman" w:cs="Times New Roman"/>
                <w:b/>
                <w:lang w:eastAsia="en-US" w:bidi="en-US"/>
              </w:rPr>
              <w:t>Планировать</w:t>
            </w:r>
            <w:r w:rsidRPr="00710FA6">
              <w:rPr>
                <w:rFonts w:ascii="Times New Roman" w:eastAsia="Times New Roman" w:hAnsi="Times New Roman" w:cs="Times New Roman"/>
                <w:lang w:eastAsia="en-US" w:bidi="en-US"/>
              </w:rPr>
              <w:t xml:space="preserve"> свои действия при разборе предложения по членам на основе заданного алгоритма. </w:t>
            </w:r>
            <w:r w:rsidRPr="00710FA6">
              <w:rPr>
                <w:rFonts w:ascii="Times New Roman" w:eastAsia="Times New Roman" w:hAnsi="Times New Roman" w:cs="Times New Roman"/>
                <w:b/>
                <w:lang w:eastAsia="en-US" w:bidi="en-US"/>
              </w:rPr>
              <w:t>Обсуждать</w:t>
            </w:r>
            <w:r w:rsidRPr="00710FA6">
              <w:rPr>
                <w:rFonts w:ascii="Times New Roman" w:eastAsia="Times New Roman" w:hAnsi="Times New Roman" w:cs="Times New Roman"/>
                <w:lang w:eastAsia="en-US" w:bidi="en-US"/>
              </w:rPr>
              <w:t xml:space="preserve"> алгоритм разбора предложения по членам и разбирать предложение по членам. </w:t>
            </w:r>
            <w:r w:rsidRPr="00710FA6">
              <w:rPr>
                <w:rFonts w:ascii="Times New Roman" w:eastAsia="Times New Roman" w:hAnsi="Times New Roman" w:cs="Times New Roman"/>
                <w:b/>
                <w:lang w:eastAsia="en-US" w:bidi="en-US"/>
              </w:rPr>
              <w:t>Различать</w:t>
            </w:r>
            <w:r w:rsidRPr="00710FA6">
              <w:rPr>
                <w:rFonts w:ascii="Times New Roman" w:eastAsia="Times New Roman" w:hAnsi="Times New Roman" w:cs="Times New Roman"/>
                <w:lang w:eastAsia="en-US" w:bidi="en-US"/>
              </w:rPr>
              <w:t xml:space="preserve"> простые и сложные предложения, </w:t>
            </w:r>
            <w:r w:rsidRPr="00710FA6">
              <w:rPr>
                <w:rFonts w:ascii="Times New Roman" w:eastAsia="Times New Roman" w:hAnsi="Times New Roman" w:cs="Times New Roman"/>
                <w:b/>
                <w:lang w:eastAsia="en-US" w:bidi="en-US"/>
              </w:rPr>
              <w:t>объяснять</w:t>
            </w:r>
            <w:r w:rsidRPr="00710FA6">
              <w:rPr>
                <w:rFonts w:ascii="Times New Roman" w:eastAsia="Times New Roman" w:hAnsi="Times New Roman" w:cs="Times New Roman"/>
                <w:lang w:eastAsia="en-US" w:bidi="en-US"/>
              </w:rPr>
              <w:t xml:space="preserve"> знаки препинания внутри сложного предложения. </w:t>
            </w:r>
            <w:r w:rsidRPr="00710FA6">
              <w:rPr>
                <w:rFonts w:ascii="Times New Roman" w:eastAsia="Times New Roman" w:hAnsi="Times New Roman" w:cs="Times New Roman"/>
                <w:b/>
                <w:lang w:eastAsia="en-US" w:bidi="en-US"/>
              </w:rPr>
              <w:t>Составлять</w:t>
            </w:r>
            <w:r w:rsidRPr="00710FA6">
              <w:rPr>
                <w:rFonts w:ascii="Times New Roman" w:eastAsia="Times New Roman" w:hAnsi="Times New Roman" w:cs="Times New Roman"/>
                <w:lang w:eastAsia="en-US" w:bidi="en-US"/>
              </w:rPr>
              <w:t xml:space="preserve"> из двух простых предложений одно сложное.</w:t>
            </w: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Различать</w:t>
            </w:r>
            <w:r w:rsidRPr="00710FA6">
              <w:rPr>
                <w:rFonts w:ascii="Times New Roman" w:eastAsia="Times New Roman" w:hAnsi="Times New Roman" w:cs="Times New Roman"/>
                <w:lang w:eastAsia="en-US" w:bidi="en-US"/>
              </w:rPr>
              <w:t xml:space="preserve"> словосочетание и предложение. </w:t>
            </w:r>
            <w:r w:rsidRPr="00710FA6">
              <w:rPr>
                <w:rFonts w:ascii="Times New Roman" w:eastAsia="Times New Roman" w:hAnsi="Times New Roman" w:cs="Times New Roman"/>
                <w:b/>
                <w:lang w:eastAsia="en-US" w:bidi="en-US"/>
              </w:rPr>
              <w:t>Выделять</w:t>
            </w:r>
            <w:r w:rsidRPr="00710FA6">
              <w:rPr>
                <w:rFonts w:ascii="Times New Roman" w:eastAsia="Times New Roman" w:hAnsi="Times New Roman" w:cs="Times New Roman"/>
                <w:lang w:eastAsia="en-US" w:bidi="en-US"/>
              </w:rPr>
              <w:t xml:space="preserve"> в предложении словосочетания. </w:t>
            </w:r>
            <w:r w:rsidRPr="00710FA6">
              <w:rPr>
                <w:rFonts w:ascii="Times New Roman" w:eastAsia="Times New Roman" w:hAnsi="Times New Roman" w:cs="Times New Roman"/>
                <w:b/>
                <w:lang w:eastAsia="en-US" w:bidi="en-US"/>
              </w:rPr>
              <w:t>Устанавливать</w:t>
            </w:r>
            <w:r w:rsidRPr="00710FA6">
              <w:rPr>
                <w:rFonts w:ascii="Times New Roman" w:eastAsia="Times New Roman" w:hAnsi="Times New Roman" w:cs="Times New Roman"/>
                <w:lang w:eastAsia="en-US" w:bidi="en-US"/>
              </w:rPr>
              <w:t xml:space="preserve"> при помощи смысловых вопросов связь между словами в словосочетании и предложении. </w:t>
            </w:r>
            <w:r w:rsidRPr="00710FA6">
              <w:rPr>
                <w:rFonts w:ascii="Times New Roman" w:eastAsia="Times New Roman" w:hAnsi="Times New Roman" w:cs="Times New Roman"/>
                <w:b/>
                <w:lang w:eastAsia="en-US" w:bidi="en-US"/>
              </w:rPr>
              <w:t>Составлять</w:t>
            </w:r>
            <w:r w:rsidRPr="00710FA6">
              <w:rPr>
                <w:rFonts w:ascii="Times New Roman" w:eastAsia="Times New Roman" w:hAnsi="Times New Roman" w:cs="Times New Roman"/>
                <w:lang w:eastAsia="en-US" w:bidi="en-US"/>
              </w:rPr>
              <w:t xml:space="preserve"> предложения из деформированных слов, словосочетаний по рисунку, по заданной теме, по модели.</w:t>
            </w:r>
          </w:p>
        </w:tc>
      </w:tr>
      <w:tr w:rsidR="00710FA6" w:rsidRPr="00710FA6" w:rsidTr="00710FA6">
        <w:trPr>
          <w:trHeight w:val="213"/>
        </w:trPr>
        <w:tc>
          <w:tcPr>
            <w:tcW w:w="15058" w:type="dxa"/>
            <w:gridSpan w:val="2"/>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jc w:val="center"/>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lastRenderedPageBreak/>
              <w:t>СЛОВО В ЯЗЫКЕ И РЕЧИ</w:t>
            </w:r>
          </w:p>
        </w:tc>
      </w:tr>
      <w:tr w:rsidR="00710FA6" w:rsidRPr="00710FA6" w:rsidTr="00710FA6">
        <w:trPr>
          <w:trHeight w:val="387"/>
        </w:trPr>
        <w:tc>
          <w:tcPr>
            <w:tcW w:w="6587" w:type="dxa"/>
            <w:tcBorders>
              <w:top w:val="single" w:sz="4" w:space="0" w:color="000000"/>
              <w:left w:val="single" w:sz="4" w:space="0" w:color="000000"/>
              <w:bottom w:val="single" w:sz="4" w:space="0" w:color="000000"/>
            </w:tcBorders>
            <w:shd w:val="clear" w:color="auto" w:fill="auto"/>
          </w:tcPr>
          <w:p w:rsidR="00710FA6" w:rsidRPr="00710FA6" w:rsidRDefault="00710FA6" w:rsidP="00710FA6">
            <w:pPr>
              <w:widowControl w:val="0"/>
              <w:suppressAutoHyphens/>
              <w:spacing w:after="0" w:line="100" w:lineRule="atLeast"/>
              <w:textAlignment w:val="baseline"/>
              <w:rPr>
                <w:rFonts w:ascii="Times New Roman" w:eastAsia="SimSun" w:hAnsi="Times New Roman" w:cs="Times New Roman"/>
                <w:b/>
                <w:kern w:val="1"/>
                <w:sz w:val="24"/>
                <w:szCs w:val="24"/>
                <w:lang w:eastAsia="hi-IN" w:bidi="hi-IN"/>
              </w:rPr>
            </w:pPr>
            <w:r w:rsidRPr="00710FA6">
              <w:rPr>
                <w:rFonts w:ascii="Times New Roman" w:eastAsia="SimSun" w:hAnsi="Times New Roman" w:cs="Times New Roman"/>
                <w:b/>
                <w:kern w:val="1"/>
                <w:lang w:eastAsia="hi-IN" w:bidi="hi-IN"/>
              </w:rPr>
              <w:t>Лексическое значение слова</w:t>
            </w:r>
            <w:r w:rsidRPr="00710FA6">
              <w:rPr>
                <w:rFonts w:ascii="Times New Roman" w:eastAsia="SimSun" w:hAnsi="Times New Roman" w:cs="Times New Roman"/>
                <w:kern w:val="1"/>
                <w:lang w:eastAsia="hi-IN" w:bidi="hi-IN"/>
              </w:rPr>
              <w:t>. Однозначные и многозначные слова. Синонимы и антонимы. Что такое омонимы?</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b/>
                <w:kern w:val="1"/>
                <w:sz w:val="24"/>
                <w:szCs w:val="24"/>
                <w:lang w:eastAsia="hi-IN" w:bidi="hi-IN"/>
              </w:rPr>
            </w:pPr>
            <w:r w:rsidRPr="00710FA6">
              <w:rPr>
                <w:rFonts w:ascii="Times New Roman" w:eastAsia="SimSun" w:hAnsi="Times New Roman" w:cs="Times New Roman"/>
                <w:b/>
                <w:kern w:val="1"/>
                <w:lang w:eastAsia="hi-IN" w:bidi="hi-IN"/>
              </w:rPr>
              <w:t>Слово и словосочетание.</w:t>
            </w:r>
            <w:r w:rsidRPr="00710FA6">
              <w:rPr>
                <w:rFonts w:ascii="Times New Roman" w:eastAsia="SimSun" w:hAnsi="Times New Roman" w:cs="Times New Roman"/>
                <w:kern w:val="1"/>
                <w:lang w:eastAsia="hi-IN" w:bidi="hi-IN"/>
              </w:rPr>
              <w:t xml:space="preserve"> Чем словосочетание отличается от слова?                                                                                                Что такое фразеологизмы?                                                      </w:t>
            </w:r>
            <w:r w:rsidRPr="00710FA6">
              <w:rPr>
                <w:rFonts w:ascii="Times New Roman" w:eastAsia="SimSun" w:hAnsi="Times New Roman" w:cs="Times New Roman"/>
                <w:b/>
                <w:i/>
                <w:kern w:val="1"/>
                <w:lang w:eastAsia="hi-IN" w:bidi="hi-IN"/>
              </w:rPr>
              <w:t>Р/р.</w:t>
            </w:r>
            <w:r w:rsidRPr="00710FA6">
              <w:rPr>
                <w:rFonts w:ascii="Times New Roman" w:eastAsia="SimSun" w:hAnsi="Times New Roman" w:cs="Times New Roman"/>
                <w:kern w:val="1"/>
                <w:lang w:eastAsia="hi-IN" w:bidi="hi-IN"/>
              </w:rPr>
              <w:t xml:space="preserve"> Обучающее изложение текста по вопросам.</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lang w:eastAsia="en-US" w:bidi="en-US"/>
              </w:rPr>
              <w:t>Части речи.</w:t>
            </w:r>
            <w:r w:rsidRPr="00710FA6">
              <w:rPr>
                <w:rFonts w:ascii="Times New Roman" w:eastAsia="Times New Roman" w:hAnsi="Times New Roman" w:cs="Times New Roman"/>
                <w:lang w:eastAsia="en-US" w:bidi="en-US"/>
              </w:rPr>
              <w:t xml:space="preserve"> Что такое части речи?</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 xml:space="preserve">Имя существительное. Местоимение. Предлог.            </w:t>
            </w:r>
          </w:p>
          <w:p w:rsidR="00710FA6" w:rsidRPr="00710FA6" w:rsidRDefault="00710FA6" w:rsidP="00710FA6">
            <w:pPr>
              <w:spacing w:after="0" w:line="240" w:lineRule="auto"/>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lang w:eastAsia="en-US" w:bidi="en-US"/>
              </w:rPr>
              <w:t>Имя прилагательное. Глагол.                                                   Что такое имя числительное?</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b/>
                <w:kern w:val="1"/>
                <w:sz w:val="24"/>
                <w:szCs w:val="24"/>
                <w:lang w:eastAsia="hi-IN" w:bidi="hi-IN"/>
              </w:rPr>
            </w:pPr>
            <w:r w:rsidRPr="00710FA6">
              <w:rPr>
                <w:rFonts w:ascii="Times New Roman" w:eastAsia="SimSun" w:hAnsi="Times New Roman" w:cs="Times New Roman"/>
                <w:b/>
                <w:kern w:val="1"/>
                <w:lang w:eastAsia="hi-IN" w:bidi="hi-IN"/>
              </w:rPr>
              <w:t>Однокоренные слова.</w:t>
            </w:r>
          </w:p>
          <w:p w:rsidR="00710FA6" w:rsidRPr="00710FA6" w:rsidRDefault="00710FA6" w:rsidP="00710FA6">
            <w:pPr>
              <w:spacing w:after="0" w:line="240" w:lineRule="auto"/>
              <w:rPr>
                <w:rFonts w:ascii="Times New Roman" w:eastAsia="Times New Roman" w:hAnsi="Times New Roman" w:cs="Times New Roman"/>
                <w:b/>
                <w:i/>
                <w:sz w:val="24"/>
                <w:szCs w:val="24"/>
                <w:lang w:eastAsia="en-US" w:bidi="en-US"/>
              </w:rPr>
            </w:pPr>
            <w:r w:rsidRPr="00710FA6">
              <w:rPr>
                <w:rFonts w:ascii="Times New Roman" w:eastAsia="Times New Roman" w:hAnsi="Times New Roman" w:cs="Times New Roman"/>
                <w:b/>
                <w:lang w:eastAsia="en-US" w:bidi="en-US"/>
              </w:rPr>
              <w:t>Слово и слог. Звуки и буквы.</w:t>
            </w:r>
            <w:r w:rsidRPr="00710FA6">
              <w:rPr>
                <w:rFonts w:ascii="Times New Roman" w:eastAsia="Times New Roman" w:hAnsi="Times New Roman" w:cs="Times New Roman"/>
                <w:lang w:eastAsia="en-US" w:bidi="en-US"/>
              </w:rPr>
              <w:t xml:space="preserve">  Гласные звуки.  Согласные звуки. Разделительный мягкий знак.</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b/>
                <w:i/>
                <w:kern w:val="1"/>
                <w:lang w:eastAsia="hi-IN" w:bidi="hi-IN"/>
              </w:rPr>
              <w:t>Р/р</w:t>
            </w:r>
            <w:r w:rsidRPr="00710FA6">
              <w:rPr>
                <w:rFonts w:ascii="Times New Roman" w:eastAsia="SimSun" w:hAnsi="Times New Roman" w:cs="Times New Roman"/>
                <w:b/>
                <w:kern w:val="1"/>
                <w:lang w:eastAsia="hi-IN" w:bidi="hi-IN"/>
              </w:rPr>
              <w:t>.</w:t>
            </w:r>
            <w:r w:rsidRPr="00710FA6">
              <w:rPr>
                <w:rFonts w:ascii="Times New Roman" w:eastAsia="SimSun" w:hAnsi="Times New Roman" w:cs="Times New Roman"/>
                <w:kern w:val="1"/>
                <w:lang w:eastAsia="hi-IN" w:bidi="hi-IN"/>
              </w:rPr>
              <w:t>Обучающее изложение текста по вопросам.</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b/>
                <w:kern w:val="1"/>
                <w:sz w:val="24"/>
                <w:szCs w:val="24"/>
                <w:lang w:eastAsia="hi-IN" w:bidi="hi-IN"/>
              </w:rPr>
            </w:pPr>
            <w:r w:rsidRPr="00710FA6">
              <w:rPr>
                <w:rFonts w:ascii="Times New Roman" w:eastAsia="SimSun" w:hAnsi="Times New Roman" w:cs="Times New Roman"/>
                <w:kern w:val="1"/>
                <w:lang w:eastAsia="hi-IN" w:bidi="hi-IN"/>
              </w:rPr>
              <w:t>Обобщение и закрепление знаний по теме «Слово в языке и речи».  Рубрика «Проверь себя».</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b/>
                <w:kern w:val="1"/>
                <w:lang w:eastAsia="hi-IN" w:bidi="hi-IN"/>
              </w:rPr>
              <w:t>Контрольный диктант с грамматическими заданиями №2  по теме «Слово в языке и речи»</w:t>
            </w:r>
            <w:r w:rsidRPr="00710FA6">
              <w:rPr>
                <w:rFonts w:ascii="Times New Roman" w:eastAsia="SimSun" w:hAnsi="Times New Roman" w:cs="Times New Roman"/>
                <w:kern w:val="1"/>
                <w:lang w:eastAsia="hi-IN" w:bidi="hi-IN"/>
              </w:rPr>
              <w:t xml:space="preserve"> (по итогам 1 четверти)                                </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b/>
                <w:kern w:val="1"/>
                <w:sz w:val="24"/>
                <w:szCs w:val="24"/>
                <w:lang w:eastAsia="hi-IN" w:bidi="hi-IN"/>
              </w:rPr>
            </w:pPr>
            <w:r w:rsidRPr="00710FA6">
              <w:rPr>
                <w:rFonts w:ascii="Times New Roman" w:eastAsia="SimSun" w:hAnsi="Times New Roman" w:cs="Times New Roman"/>
                <w:kern w:val="1"/>
                <w:lang w:eastAsia="hi-IN" w:bidi="hi-IN"/>
              </w:rPr>
              <w:t>Наши проекты. Проект «Рассказ о слове»</w:t>
            </w:r>
          </w:p>
        </w:tc>
        <w:tc>
          <w:tcPr>
            <w:tcW w:w="8471" w:type="dxa"/>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tabs>
                <w:tab w:val="left" w:pos="1365"/>
              </w:tabs>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Узнавать</w:t>
            </w:r>
            <w:r w:rsidRPr="00710FA6">
              <w:rPr>
                <w:rFonts w:ascii="Times New Roman" w:eastAsia="Times New Roman" w:hAnsi="Times New Roman" w:cs="Times New Roman"/>
                <w:lang w:eastAsia="en-US" w:bidi="en-US"/>
              </w:rPr>
              <w:t xml:space="preserve"> в тексте незнакомые слова, </w:t>
            </w: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их значение по толковому словарю. </w:t>
            </w:r>
            <w:r w:rsidRPr="00710FA6">
              <w:rPr>
                <w:rFonts w:ascii="Times New Roman" w:eastAsia="Times New Roman" w:hAnsi="Times New Roman" w:cs="Times New Roman"/>
                <w:b/>
                <w:lang w:eastAsia="en-US" w:bidi="en-US"/>
              </w:rPr>
              <w:t>Распознавать</w:t>
            </w:r>
            <w:r w:rsidRPr="00710FA6">
              <w:rPr>
                <w:rFonts w:ascii="Times New Roman" w:eastAsia="Times New Roman" w:hAnsi="Times New Roman" w:cs="Times New Roman"/>
                <w:lang w:eastAsia="en-US" w:bidi="en-US"/>
              </w:rPr>
              <w:t xml:space="preserve"> многозначные слова, слова в прямом и переносном значении. </w:t>
            </w:r>
            <w:r w:rsidRPr="00710FA6">
              <w:rPr>
                <w:rFonts w:ascii="Times New Roman" w:eastAsia="Times New Roman" w:hAnsi="Times New Roman" w:cs="Times New Roman"/>
                <w:b/>
                <w:lang w:eastAsia="en-US" w:bidi="en-US"/>
              </w:rPr>
              <w:t>Составлять</w:t>
            </w:r>
            <w:r w:rsidRPr="00710FA6">
              <w:rPr>
                <w:rFonts w:ascii="Times New Roman" w:eastAsia="Times New Roman" w:hAnsi="Times New Roman" w:cs="Times New Roman"/>
                <w:lang w:eastAsia="en-US" w:bidi="en-US"/>
              </w:rPr>
              <w:t xml:space="preserve"> сообщение по схеме на тему «Что я знаю о значениях слов русского языка». </w:t>
            </w:r>
            <w:r w:rsidRPr="00710FA6">
              <w:rPr>
                <w:rFonts w:ascii="Times New Roman" w:eastAsia="Times New Roman" w:hAnsi="Times New Roman" w:cs="Times New Roman"/>
                <w:b/>
                <w:lang w:eastAsia="en-US" w:bidi="en-US"/>
              </w:rPr>
              <w:t xml:space="preserve">Находить </w:t>
            </w:r>
            <w:r w:rsidRPr="00710FA6">
              <w:rPr>
                <w:rFonts w:ascii="Times New Roman" w:eastAsia="Times New Roman" w:hAnsi="Times New Roman" w:cs="Times New Roman"/>
                <w:lang w:eastAsia="en-US" w:bidi="en-US"/>
              </w:rPr>
              <w:t xml:space="preserve">синонимы, антонимы среди других слов, в предложении, тексте, </w:t>
            </w:r>
            <w:r w:rsidRPr="00710FA6">
              <w:rPr>
                <w:rFonts w:ascii="Times New Roman" w:eastAsia="Times New Roman" w:hAnsi="Times New Roman" w:cs="Times New Roman"/>
                <w:b/>
                <w:lang w:eastAsia="en-US" w:bidi="en-US"/>
              </w:rPr>
              <w:t>подбирать</w:t>
            </w:r>
            <w:r w:rsidRPr="00710FA6">
              <w:rPr>
                <w:rFonts w:ascii="Times New Roman" w:eastAsia="Times New Roman" w:hAnsi="Times New Roman" w:cs="Times New Roman"/>
                <w:lang w:eastAsia="en-US" w:bidi="en-US"/>
              </w:rPr>
              <w:t xml:space="preserve"> к слову синонимы и антонимы.</w:t>
            </w:r>
          </w:p>
          <w:p w:rsidR="00710FA6" w:rsidRPr="00710FA6" w:rsidRDefault="00710FA6" w:rsidP="00710FA6">
            <w:pPr>
              <w:tabs>
                <w:tab w:val="left" w:pos="1365"/>
              </w:tabs>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Работать</w:t>
            </w:r>
            <w:r w:rsidRPr="00710FA6">
              <w:rPr>
                <w:rFonts w:ascii="Times New Roman" w:eastAsia="Times New Roman" w:hAnsi="Times New Roman" w:cs="Times New Roman"/>
                <w:lang w:eastAsia="en-US" w:bidi="en-US"/>
              </w:rPr>
              <w:t xml:space="preserve"> с толковым словарем, словарями синонимов и антонимов; </w:t>
            </w:r>
            <w:r w:rsidRPr="00710FA6">
              <w:rPr>
                <w:rFonts w:ascii="Times New Roman" w:eastAsia="Times New Roman" w:hAnsi="Times New Roman" w:cs="Times New Roman"/>
                <w:b/>
                <w:lang w:eastAsia="en-US" w:bidi="en-US"/>
              </w:rPr>
              <w:t>находить</w:t>
            </w:r>
            <w:r w:rsidRPr="00710FA6">
              <w:rPr>
                <w:rFonts w:ascii="Times New Roman" w:eastAsia="Times New Roman" w:hAnsi="Times New Roman" w:cs="Times New Roman"/>
                <w:lang w:eastAsia="en-US" w:bidi="en-US"/>
              </w:rPr>
              <w:t xml:space="preserve"> в них необходимую информацию о слове.</w:t>
            </w:r>
          </w:p>
          <w:p w:rsidR="00710FA6" w:rsidRPr="00710FA6" w:rsidRDefault="00710FA6" w:rsidP="00710FA6">
            <w:pPr>
              <w:tabs>
                <w:tab w:val="left" w:pos="1365"/>
              </w:tabs>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Распознавать</w:t>
            </w:r>
            <w:r w:rsidRPr="00710FA6">
              <w:rPr>
                <w:rFonts w:ascii="Times New Roman" w:eastAsia="Times New Roman" w:hAnsi="Times New Roman" w:cs="Times New Roman"/>
                <w:lang w:eastAsia="en-US" w:bidi="en-US"/>
              </w:rPr>
              <w:t xml:space="preserve"> омонимы, объяснять их лексическое значение.</w:t>
            </w:r>
          </w:p>
          <w:p w:rsidR="00710FA6" w:rsidRPr="00710FA6" w:rsidRDefault="00710FA6" w:rsidP="00710FA6">
            <w:pPr>
              <w:tabs>
                <w:tab w:val="left" w:pos="1365"/>
              </w:tabs>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Находить</w:t>
            </w:r>
            <w:r w:rsidRPr="00710FA6">
              <w:rPr>
                <w:rFonts w:ascii="Times New Roman" w:eastAsia="Times New Roman" w:hAnsi="Times New Roman" w:cs="Times New Roman"/>
                <w:lang w:eastAsia="en-US" w:bidi="en-US"/>
              </w:rPr>
              <w:t xml:space="preserve"> в тексте и в предложении фразеологизмы, </w:t>
            </w:r>
            <w:r w:rsidRPr="00710FA6">
              <w:rPr>
                <w:rFonts w:ascii="Times New Roman" w:eastAsia="Times New Roman" w:hAnsi="Times New Roman" w:cs="Times New Roman"/>
                <w:b/>
                <w:lang w:eastAsia="en-US" w:bidi="en-US"/>
              </w:rPr>
              <w:t>объяснять</w:t>
            </w:r>
            <w:r w:rsidRPr="00710FA6">
              <w:rPr>
                <w:rFonts w:ascii="Times New Roman" w:eastAsia="Times New Roman" w:hAnsi="Times New Roman" w:cs="Times New Roman"/>
                <w:lang w:eastAsia="en-US" w:bidi="en-US"/>
              </w:rPr>
              <w:t xml:space="preserve"> их значение, </w:t>
            </w:r>
            <w:r w:rsidRPr="00710FA6">
              <w:rPr>
                <w:rFonts w:ascii="Times New Roman" w:eastAsia="Times New Roman" w:hAnsi="Times New Roman" w:cs="Times New Roman"/>
                <w:b/>
                <w:lang w:eastAsia="en-US" w:bidi="en-US"/>
              </w:rPr>
              <w:t>отличать</w:t>
            </w:r>
            <w:r w:rsidRPr="00710FA6">
              <w:rPr>
                <w:rFonts w:ascii="Times New Roman" w:eastAsia="Times New Roman" w:hAnsi="Times New Roman" w:cs="Times New Roman"/>
                <w:lang w:eastAsia="en-US" w:bidi="en-US"/>
              </w:rPr>
              <w:t xml:space="preserve"> фразеологизм от неустойчивого словосочетания. </w:t>
            </w:r>
            <w:r w:rsidRPr="00710FA6">
              <w:rPr>
                <w:rFonts w:ascii="Times New Roman" w:eastAsia="Times New Roman" w:hAnsi="Times New Roman" w:cs="Times New Roman"/>
                <w:b/>
                <w:lang w:eastAsia="en-US" w:bidi="en-US"/>
              </w:rPr>
              <w:t>Работать</w:t>
            </w:r>
            <w:r w:rsidRPr="00710FA6">
              <w:rPr>
                <w:rFonts w:ascii="Times New Roman" w:eastAsia="Times New Roman" w:hAnsi="Times New Roman" w:cs="Times New Roman"/>
                <w:lang w:eastAsia="en-US" w:bidi="en-US"/>
              </w:rPr>
              <w:t xml:space="preserve"> со словарем фразеологизмов. </w:t>
            </w:r>
            <w:r w:rsidRPr="00710FA6">
              <w:rPr>
                <w:rFonts w:ascii="Times New Roman" w:eastAsia="Times New Roman" w:hAnsi="Times New Roman" w:cs="Times New Roman"/>
                <w:b/>
                <w:lang w:eastAsia="en-US" w:bidi="en-US"/>
              </w:rPr>
              <w:t>Выбирать</w:t>
            </w:r>
            <w:r w:rsidRPr="00710FA6">
              <w:rPr>
                <w:rFonts w:ascii="Times New Roman" w:eastAsia="Times New Roman" w:hAnsi="Times New Roman" w:cs="Times New Roman"/>
                <w:lang w:eastAsia="en-US" w:bidi="en-US"/>
              </w:rPr>
              <w:t xml:space="preserve"> слова в соответствии с целью и адресатом высказывания. </w:t>
            </w:r>
            <w:r w:rsidRPr="00710FA6">
              <w:rPr>
                <w:rFonts w:ascii="Times New Roman" w:eastAsia="Times New Roman" w:hAnsi="Times New Roman" w:cs="Times New Roman"/>
                <w:b/>
                <w:lang w:eastAsia="en-US" w:bidi="en-US"/>
              </w:rPr>
              <w:t>Устранять</w:t>
            </w:r>
            <w:r w:rsidRPr="00710FA6">
              <w:rPr>
                <w:rFonts w:ascii="Times New Roman" w:eastAsia="Times New Roman" w:hAnsi="Times New Roman" w:cs="Times New Roman"/>
                <w:lang w:eastAsia="en-US" w:bidi="en-US"/>
              </w:rPr>
              <w:t xml:space="preserve"> однообразное употребление слова в данном и в собственном тексте.</w:t>
            </w:r>
          </w:p>
          <w:p w:rsidR="00710FA6" w:rsidRPr="00710FA6" w:rsidRDefault="00710FA6" w:rsidP="00710FA6">
            <w:pPr>
              <w:tabs>
                <w:tab w:val="left" w:pos="1365"/>
              </w:tabs>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Узнавать</w:t>
            </w:r>
            <w:r w:rsidRPr="00710FA6">
              <w:rPr>
                <w:rFonts w:ascii="Times New Roman" w:eastAsia="Times New Roman" w:hAnsi="Times New Roman" w:cs="Times New Roman"/>
                <w:lang w:eastAsia="en-US" w:bidi="en-US"/>
              </w:rPr>
              <w:t xml:space="preserve"> изученные части речи среди других слов и в предложении, </w:t>
            </w:r>
            <w:r w:rsidRPr="00710FA6">
              <w:rPr>
                <w:rFonts w:ascii="Times New Roman" w:eastAsia="Times New Roman" w:hAnsi="Times New Roman" w:cs="Times New Roman"/>
                <w:b/>
                <w:lang w:eastAsia="en-US" w:bidi="en-US"/>
              </w:rPr>
              <w:t>классифицировать</w:t>
            </w:r>
            <w:r w:rsidRPr="00710FA6">
              <w:rPr>
                <w:rFonts w:ascii="Times New Roman" w:eastAsia="Times New Roman" w:hAnsi="Times New Roman" w:cs="Times New Roman"/>
                <w:lang w:eastAsia="en-US" w:bidi="en-US"/>
              </w:rPr>
              <w:t xml:space="preserve"> их, </w:t>
            </w:r>
            <w:r w:rsidRPr="00710FA6">
              <w:rPr>
                <w:rFonts w:ascii="Times New Roman" w:eastAsia="Times New Roman" w:hAnsi="Times New Roman" w:cs="Times New Roman"/>
                <w:b/>
                <w:lang w:eastAsia="en-US" w:bidi="en-US"/>
              </w:rPr>
              <w:t xml:space="preserve">приводить </w:t>
            </w:r>
            <w:r w:rsidRPr="00710FA6">
              <w:rPr>
                <w:rFonts w:ascii="Times New Roman" w:eastAsia="Times New Roman" w:hAnsi="Times New Roman" w:cs="Times New Roman"/>
                <w:lang w:eastAsia="en-US" w:bidi="en-US"/>
              </w:rPr>
              <w:t xml:space="preserve">примеры слов изученных частей речи. </w:t>
            </w: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грамматические признаки изученных частей речи и </w:t>
            </w:r>
            <w:r w:rsidRPr="00710FA6">
              <w:rPr>
                <w:rFonts w:ascii="Times New Roman" w:eastAsia="Times New Roman" w:hAnsi="Times New Roman" w:cs="Times New Roman"/>
                <w:b/>
                <w:lang w:eastAsia="en-US" w:bidi="en-US"/>
              </w:rPr>
              <w:t>обосновывать</w:t>
            </w:r>
            <w:r w:rsidRPr="00710FA6">
              <w:rPr>
                <w:rFonts w:ascii="Times New Roman" w:eastAsia="Times New Roman" w:hAnsi="Times New Roman" w:cs="Times New Roman"/>
                <w:lang w:eastAsia="en-US" w:bidi="en-US"/>
              </w:rPr>
              <w:t xml:space="preserve">правильность их выделения. </w:t>
            </w:r>
            <w:r w:rsidRPr="00710FA6">
              <w:rPr>
                <w:rFonts w:ascii="Times New Roman" w:eastAsia="Times New Roman" w:hAnsi="Times New Roman" w:cs="Times New Roman"/>
                <w:b/>
                <w:lang w:eastAsia="en-US" w:bidi="en-US"/>
              </w:rPr>
              <w:t>Распознавать</w:t>
            </w:r>
            <w:r w:rsidRPr="00710FA6">
              <w:rPr>
                <w:rFonts w:ascii="Times New Roman" w:eastAsia="Times New Roman" w:hAnsi="Times New Roman" w:cs="Times New Roman"/>
                <w:lang w:eastAsia="en-US" w:bidi="en-US"/>
              </w:rPr>
              <w:t xml:space="preserve"> имя числительное по значению и по вопросам (сколько? который?), </w:t>
            </w:r>
            <w:r w:rsidRPr="00710FA6">
              <w:rPr>
                <w:rFonts w:ascii="Times New Roman" w:eastAsia="Times New Roman" w:hAnsi="Times New Roman" w:cs="Times New Roman"/>
                <w:b/>
                <w:lang w:eastAsia="en-US" w:bidi="en-US"/>
              </w:rPr>
              <w:t>объяснять</w:t>
            </w:r>
            <w:r w:rsidRPr="00710FA6">
              <w:rPr>
                <w:rFonts w:ascii="Times New Roman" w:eastAsia="Times New Roman" w:hAnsi="Times New Roman" w:cs="Times New Roman"/>
                <w:lang w:eastAsia="en-US" w:bidi="en-US"/>
              </w:rPr>
              <w:t xml:space="preserve"> значение имен числительных в речи.</w:t>
            </w:r>
          </w:p>
          <w:p w:rsidR="00710FA6" w:rsidRPr="00710FA6" w:rsidRDefault="00710FA6" w:rsidP="00710FA6">
            <w:pPr>
              <w:tabs>
                <w:tab w:val="left" w:pos="1365"/>
              </w:tabs>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Распознавать</w:t>
            </w:r>
            <w:r w:rsidRPr="00710FA6">
              <w:rPr>
                <w:rFonts w:ascii="Times New Roman" w:eastAsia="Times New Roman" w:hAnsi="Times New Roman" w:cs="Times New Roman"/>
                <w:lang w:eastAsia="en-US" w:bidi="en-US"/>
              </w:rPr>
              <w:t xml:space="preserve"> однокоренные слова, </w:t>
            </w:r>
            <w:r w:rsidRPr="00710FA6">
              <w:rPr>
                <w:rFonts w:ascii="Times New Roman" w:eastAsia="Times New Roman" w:hAnsi="Times New Roman" w:cs="Times New Roman"/>
                <w:b/>
                <w:lang w:eastAsia="en-US" w:bidi="en-US"/>
              </w:rPr>
              <w:t>выделять</w:t>
            </w:r>
            <w:r w:rsidRPr="00710FA6">
              <w:rPr>
                <w:rFonts w:ascii="Times New Roman" w:eastAsia="Times New Roman" w:hAnsi="Times New Roman" w:cs="Times New Roman"/>
                <w:lang w:eastAsia="en-US" w:bidi="en-US"/>
              </w:rPr>
              <w:t xml:space="preserve"> в них корень. </w:t>
            </w:r>
            <w:r w:rsidRPr="00710FA6">
              <w:rPr>
                <w:rFonts w:ascii="Times New Roman" w:eastAsia="Times New Roman" w:hAnsi="Times New Roman" w:cs="Times New Roman"/>
                <w:b/>
                <w:lang w:eastAsia="en-US" w:bidi="en-US"/>
              </w:rPr>
              <w:t>Различать</w:t>
            </w:r>
            <w:r w:rsidRPr="00710FA6">
              <w:rPr>
                <w:rFonts w:ascii="Times New Roman" w:eastAsia="Times New Roman" w:hAnsi="Times New Roman" w:cs="Times New Roman"/>
                <w:lang w:eastAsia="en-US" w:bidi="en-US"/>
              </w:rPr>
              <w:t xml:space="preserve">, </w:t>
            </w:r>
            <w:r w:rsidRPr="00710FA6">
              <w:rPr>
                <w:rFonts w:ascii="Times New Roman" w:eastAsia="Times New Roman" w:hAnsi="Times New Roman" w:cs="Times New Roman"/>
                <w:b/>
                <w:lang w:eastAsia="en-US" w:bidi="en-US"/>
              </w:rPr>
              <w:t>сравнивать</w:t>
            </w:r>
            <w:r w:rsidRPr="00710FA6">
              <w:rPr>
                <w:rFonts w:ascii="Times New Roman" w:eastAsia="Times New Roman" w:hAnsi="Times New Roman" w:cs="Times New Roman"/>
                <w:lang w:eastAsia="en-US" w:bidi="en-US"/>
              </w:rPr>
              <w:t xml:space="preserve"> однокоренные слова и слова-синонимы, слова с омонимичными корнями.</w:t>
            </w:r>
          </w:p>
          <w:p w:rsidR="00710FA6" w:rsidRPr="00710FA6" w:rsidRDefault="00710FA6" w:rsidP="00710FA6">
            <w:pPr>
              <w:tabs>
                <w:tab w:val="left" w:pos="1365"/>
              </w:tabs>
              <w:spacing w:after="0" w:line="240" w:lineRule="auto"/>
              <w:jc w:val="both"/>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lang w:eastAsia="en-US" w:bidi="en-US"/>
              </w:rPr>
              <w:t>Различать</w:t>
            </w:r>
            <w:r w:rsidRPr="00710FA6">
              <w:rPr>
                <w:rFonts w:ascii="Times New Roman" w:eastAsia="Times New Roman" w:hAnsi="Times New Roman" w:cs="Times New Roman"/>
                <w:lang w:eastAsia="en-US" w:bidi="en-US"/>
              </w:rPr>
              <w:t xml:space="preserve"> слово и слог, звук и букву. </w:t>
            </w:r>
            <w:r w:rsidRPr="00710FA6">
              <w:rPr>
                <w:rFonts w:ascii="Times New Roman" w:eastAsia="Times New Roman" w:hAnsi="Times New Roman" w:cs="Times New Roman"/>
                <w:b/>
                <w:lang w:eastAsia="en-US" w:bidi="en-US"/>
              </w:rPr>
              <w:t>Проводить</w:t>
            </w:r>
            <w:r w:rsidRPr="00710FA6">
              <w:rPr>
                <w:rFonts w:ascii="Times New Roman" w:eastAsia="Times New Roman" w:hAnsi="Times New Roman" w:cs="Times New Roman"/>
                <w:lang w:eastAsia="en-US" w:bidi="en-US"/>
              </w:rPr>
              <w:t xml:space="preserve"> звуковой и звукобуквенный разбор определенного слова. </w:t>
            </w: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наличие в слове изученных орфограмм. </w:t>
            </w:r>
            <w:r w:rsidRPr="00710FA6">
              <w:rPr>
                <w:rFonts w:ascii="Times New Roman" w:eastAsia="Times New Roman" w:hAnsi="Times New Roman" w:cs="Times New Roman"/>
                <w:b/>
                <w:lang w:eastAsia="en-US" w:bidi="en-US"/>
              </w:rPr>
              <w:t>Находить</w:t>
            </w:r>
            <w:r w:rsidRPr="00710FA6">
              <w:rPr>
                <w:rFonts w:ascii="Times New Roman" w:eastAsia="Times New Roman" w:hAnsi="Times New Roman" w:cs="Times New Roman"/>
                <w:lang w:eastAsia="en-US" w:bidi="en-US"/>
              </w:rPr>
              <w:t xml:space="preserve"> и </w:t>
            </w:r>
            <w:r w:rsidRPr="00710FA6">
              <w:rPr>
                <w:rFonts w:ascii="Times New Roman" w:eastAsia="Times New Roman" w:hAnsi="Times New Roman" w:cs="Times New Roman"/>
                <w:b/>
                <w:lang w:eastAsia="en-US" w:bidi="en-US"/>
              </w:rPr>
              <w:t>отмечать</w:t>
            </w:r>
            <w:r w:rsidRPr="00710FA6">
              <w:rPr>
                <w:rFonts w:ascii="Times New Roman" w:eastAsia="Times New Roman" w:hAnsi="Times New Roman" w:cs="Times New Roman"/>
                <w:lang w:eastAsia="en-US" w:bidi="en-US"/>
              </w:rPr>
              <w:t xml:space="preserve"> в словах орфограммы. </w:t>
            </w:r>
            <w:r w:rsidRPr="00710FA6">
              <w:rPr>
                <w:rFonts w:ascii="Times New Roman" w:eastAsia="Times New Roman" w:hAnsi="Times New Roman" w:cs="Times New Roman"/>
                <w:b/>
                <w:lang w:eastAsia="en-US" w:bidi="en-US"/>
              </w:rPr>
              <w:t>Подбирать</w:t>
            </w:r>
            <w:r w:rsidRPr="00710FA6">
              <w:rPr>
                <w:rFonts w:ascii="Times New Roman" w:eastAsia="Times New Roman" w:hAnsi="Times New Roman" w:cs="Times New Roman"/>
                <w:lang w:eastAsia="en-US" w:bidi="en-US"/>
              </w:rPr>
              <w:t xml:space="preserve"> несколько проверочных слов с заданной орфограммой. </w:t>
            </w:r>
            <w:r w:rsidRPr="00710FA6">
              <w:rPr>
                <w:rFonts w:ascii="Times New Roman" w:eastAsia="Times New Roman" w:hAnsi="Times New Roman" w:cs="Times New Roman"/>
                <w:b/>
                <w:lang w:eastAsia="en-US" w:bidi="en-US"/>
              </w:rPr>
              <w:t>Группировать</w:t>
            </w:r>
            <w:r w:rsidRPr="00710FA6">
              <w:rPr>
                <w:rFonts w:ascii="Times New Roman" w:eastAsia="Times New Roman" w:hAnsi="Times New Roman" w:cs="Times New Roman"/>
                <w:lang w:eastAsia="en-US" w:bidi="en-US"/>
              </w:rPr>
              <w:t xml:space="preserve"> слова по типу орфограммы.</w:t>
            </w:r>
          </w:p>
        </w:tc>
      </w:tr>
      <w:tr w:rsidR="00710FA6" w:rsidRPr="00710FA6" w:rsidTr="00710FA6">
        <w:trPr>
          <w:trHeight w:val="547"/>
        </w:trPr>
        <w:tc>
          <w:tcPr>
            <w:tcW w:w="15058" w:type="dxa"/>
            <w:gridSpan w:val="2"/>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jc w:val="center"/>
              <w:rPr>
                <w:rFonts w:ascii="Times New Roman" w:eastAsia="Times New Roman" w:hAnsi="Times New Roman" w:cs="Times New Roman"/>
                <w:b/>
                <w:sz w:val="24"/>
                <w:szCs w:val="24"/>
                <w:lang w:val="en-US" w:eastAsia="en-US" w:bidi="en-US"/>
              </w:rPr>
            </w:pPr>
            <w:r w:rsidRPr="00710FA6">
              <w:rPr>
                <w:rFonts w:ascii="Times New Roman" w:eastAsia="Times New Roman" w:hAnsi="Times New Roman" w:cs="Times New Roman"/>
                <w:b/>
                <w:lang w:val="en-US" w:eastAsia="en-US" w:bidi="en-US"/>
              </w:rPr>
              <w:t xml:space="preserve">СОСТАВ СЛОВА </w:t>
            </w:r>
          </w:p>
        </w:tc>
      </w:tr>
      <w:tr w:rsidR="00710FA6" w:rsidRPr="00710FA6" w:rsidTr="00710FA6">
        <w:trPr>
          <w:trHeight w:val="5534"/>
        </w:trPr>
        <w:tc>
          <w:tcPr>
            <w:tcW w:w="6587" w:type="dxa"/>
            <w:tcBorders>
              <w:top w:val="single" w:sz="4" w:space="0" w:color="000000"/>
              <w:left w:val="single" w:sz="4" w:space="0" w:color="000000"/>
              <w:bottom w:val="single" w:sz="4" w:space="0" w:color="000000"/>
            </w:tcBorders>
            <w:shd w:val="clear" w:color="auto" w:fill="auto"/>
          </w:tcPr>
          <w:p w:rsidR="00710FA6" w:rsidRPr="00710FA6" w:rsidRDefault="00710FA6" w:rsidP="00710FA6">
            <w:pPr>
              <w:widowControl w:val="0"/>
              <w:suppressAutoHyphens/>
              <w:spacing w:after="0" w:line="100" w:lineRule="atLeast"/>
              <w:textAlignment w:val="baseline"/>
              <w:rPr>
                <w:rFonts w:ascii="Times New Roman" w:eastAsia="SimSun" w:hAnsi="Times New Roman" w:cs="Times New Roman"/>
                <w:b/>
                <w:kern w:val="1"/>
                <w:sz w:val="24"/>
                <w:szCs w:val="24"/>
                <w:lang w:eastAsia="hi-IN" w:bidi="hi-IN"/>
              </w:rPr>
            </w:pPr>
            <w:r w:rsidRPr="00710FA6">
              <w:rPr>
                <w:rFonts w:ascii="Times New Roman" w:eastAsia="SimSun" w:hAnsi="Times New Roman" w:cs="Times New Roman"/>
                <w:b/>
                <w:kern w:val="1"/>
                <w:lang w:eastAsia="hi-IN" w:bidi="hi-IN"/>
              </w:rPr>
              <w:t xml:space="preserve">Корень слова. </w:t>
            </w:r>
            <w:r w:rsidRPr="00710FA6">
              <w:rPr>
                <w:rFonts w:ascii="Times New Roman" w:eastAsia="SimSun" w:hAnsi="Times New Roman" w:cs="Times New Roman"/>
                <w:kern w:val="1"/>
                <w:lang w:eastAsia="hi-IN" w:bidi="hi-IN"/>
              </w:rPr>
              <w:t xml:space="preserve">Что такое корень слова?  Как найти в слове корень?  Сложные слова.                                              </w:t>
            </w:r>
            <w:r w:rsidRPr="00710FA6">
              <w:rPr>
                <w:rFonts w:ascii="Times New Roman" w:eastAsia="SimSun" w:hAnsi="Times New Roman" w:cs="Times New Roman"/>
                <w:b/>
                <w:kern w:val="1"/>
                <w:lang w:eastAsia="hi-IN" w:bidi="hi-IN"/>
              </w:rPr>
              <w:t xml:space="preserve">Контрольное списывание №1                                   </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b/>
                <w:kern w:val="1"/>
                <w:sz w:val="24"/>
                <w:szCs w:val="24"/>
                <w:lang w:eastAsia="hi-IN" w:bidi="hi-IN"/>
              </w:rPr>
            </w:pPr>
            <w:r w:rsidRPr="00710FA6">
              <w:rPr>
                <w:rFonts w:ascii="Times New Roman" w:eastAsia="SimSun" w:hAnsi="Times New Roman" w:cs="Times New Roman"/>
                <w:b/>
                <w:kern w:val="1"/>
                <w:lang w:eastAsia="hi-IN" w:bidi="hi-IN"/>
              </w:rPr>
              <w:t>Формы слова. Окончание.</w:t>
            </w:r>
            <w:r w:rsidRPr="00710FA6">
              <w:rPr>
                <w:rFonts w:ascii="Times New Roman" w:eastAsia="SimSun" w:hAnsi="Times New Roman" w:cs="Times New Roman"/>
                <w:kern w:val="1"/>
                <w:lang w:eastAsia="hi-IN" w:bidi="hi-IN"/>
              </w:rPr>
              <w:t xml:space="preserve"> Что такое окончание? Как найти в слове окончание? Нулевое окончание.</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b/>
                <w:kern w:val="1"/>
                <w:sz w:val="24"/>
                <w:szCs w:val="24"/>
                <w:lang w:eastAsia="hi-IN" w:bidi="hi-IN"/>
              </w:rPr>
            </w:pPr>
            <w:r w:rsidRPr="00710FA6">
              <w:rPr>
                <w:rFonts w:ascii="Times New Roman" w:eastAsia="SimSun" w:hAnsi="Times New Roman" w:cs="Times New Roman"/>
                <w:b/>
                <w:kern w:val="1"/>
                <w:lang w:eastAsia="hi-IN" w:bidi="hi-IN"/>
              </w:rPr>
              <w:t>Приставка.</w:t>
            </w:r>
            <w:r w:rsidRPr="00710FA6">
              <w:rPr>
                <w:rFonts w:ascii="Times New Roman" w:eastAsia="SimSun" w:hAnsi="Times New Roman" w:cs="Times New Roman"/>
                <w:kern w:val="1"/>
                <w:lang w:eastAsia="hi-IN" w:bidi="hi-IN"/>
              </w:rPr>
              <w:t xml:space="preserve"> Что такое приставка? Как найти в слове приставку?  Значения приставок.</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b/>
                <w:i/>
                <w:kern w:val="1"/>
                <w:sz w:val="24"/>
                <w:szCs w:val="24"/>
                <w:lang w:eastAsia="hi-IN" w:bidi="hi-IN"/>
              </w:rPr>
            </w:pPr>
            <w:r w:rsidRPr="00710FA6">
              <w:rPr>
                <w:rFonts w:ascii="Times New Roman" w:eastAsia="SimSun" w:hAnsi="Times New Roman" w:cs="Times New Roman"/>
                <w:b/>
                <w:kern w:val="1"/>
                <w:lang w:eastAsia="hi-IN" w:bidi="hi-IN"/>
              </w:rPr>
              <w:t>Суффикс.</w:t>
            </w:r>
            <w:r w:rsidRPr="00710FA6">
              <w:rPr>
                <w:rFonts w:ascii="Times New Roman" w:eastAsia="SimSun" w:hAnsi="Times New Roman" w:cs="Times New Roman"/>
                <w:kern w:val="1"/>
                <w:lang w:eastAsia="hi-IN" w:bidi="hi-IN"/>
              </w:rPr>
              <w:t xml:space="preserve"> Что такое суффикс? Как найти в слове суффикс? Значения суффиксов.                          </w:t>
            </w:r>
          </w:p>
          <w:p w:rsidR="00710FA6" w:rsidRPr="00710FA6" w:rsidRDefault="00710FA6" w:rsidP="00710FA6">
            <w:pPr>
              <w:spacing w:after="0" w:line="240" w:lineRule="auto"/>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i/>
                <w:lang w:eastAsia="en-US" w:bidi="en-US"/>
              </w:rPr>
              <w:t>Р/р.</w:t>
            </w:r>
            <w:r w:rsidRPr="00710FA6">
              <w:rPr>
                <w:rFonts w:ascii="Times New Roman" w:eastAsia="Times New Roman" w:hAnsi="Times New Roman" w:cs="Times New Roman"/>
                <w:lang w:eastAsia="en-US" w:bidi="en-US"/>
              </w:rPr>
              <w:t xml:space="preserve"> Сочинение по картине А.А. Рылова «В голубом просторе»</w:t>
            </w:r>
          </w:p>
          <w:p w:rsidR="00710FA6" w:rsidRPr="00710FA6" w:rsidRDefault="00710FA6" w:rsidP="00710FA6">
            <w:pPr>
              <w:spacing w:after="0" w:line="240" w:lineRule="auto"/>
              <w:rPr>
                <w:rFonts w:ascii="Times New Roman" w:eastAsia="Times New Roman" w:hAnsi="Times New Roman" w:cs="Times New Roman"/>
                <w:i/>
                <w:sz w:val="24"/>
                <w:szCs w:val="24"/>
                <w:lang w:eastAsia="en-US" w:bidi="en-US"/>
              </w:rPr>
            </w:pPr>
            <w:r w:rsidRPr="00710FA6">
              <w:rPr>
                <w:rFonts w:ascii="Times New Roman" w:eastAsia="Times New Roman" w:hAnsi="Times New Roman" w:cs="Times New Roman"/>
                <w:b/>
                <w:lang w:eastAsia="en-US" w:bidi="en-US"/>
              </w:rPr>
              <w:t>Основа слова.</w:t>
            </w:r>
            <w:r w:rsidRPr="00710FA6">
              <w:rPr>
                <w:rFonts w:ascii="Times New Roman" w:eastAsia="Times New Roman" w:hAnsi="Times New Roman" w:cs="Times New Roman"/>
                <w:lang w:eastAsia="en-US" w:bidi="en-US"/>
              </w:rPr>
              <w:t xml:space="preserve"> Что такое основа слова?                    Обобщение знаний о составе слова.</w:t>
            </w:r>
          </w:p>
          <w:p w:rsidR="00710FA6" w:rsidRPr="00710FA6" w:rsidRDefault="00710FA6" w:rsidP="00710FA6">
            <w:pPr>
              <w:spacing w:after="0" w:line="240" w:lineRule="auto"/>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i/>
                <w:lang w:eastAsia="en-US" w:bidi="en-US"/>
              </w:rPr>
              <w:t>Р/р.</w:t>
            </w:r>
            <w:r w:rsidRPr="00710FA6">
              <w:rPr>
                <w:rFonts w:ascii="Times New Roman" w:eastAsia="Times New Roman" w:hAnsi="Times New Roman" w:cs="Times New Roman"/>
                <w:lang w:eastAsia="en-US" w:bidi="en-US"/>
              </w:rPr>
              <w:t xml:space="preserve"> Обучающее изложение текста по плану.</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lang w:eastAsia="en-US" w:bidi="en-US"/>
              </w:rPr>
              <w:t>Контрольный диктант с грамматическими заданиями №3 «Состав слова».</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Обобщение знаний о составе слова. Рубрика «Проверь себя».</w:t>
            </w:r>
          </w:p>
          <w:p w:rsidR="00710FA6" w:rsidRPr="00710FA6" w:rsidRDefault="00710FA6" w:rsidP="00710FA6">
            <w:pPr>
              <w:spacing w:after="0" w:line="240" w:lineRule="auto"/>
              <w:rPr>
                <w:rFonts w:ascii="Times New Roman" w:eastAsia="Times New Roman" w:hAnsi="Times New Roman" w:cs="Times New Roman"/>
                <w:b/>
                <w:sz w:val="24"/>
                <w:szCs w:val="24"/>
                <w:lang w:val="en-US" w:eastAsia="en-US" w:bidi="en-US"/>
              </w:rPr>
            </w:pPr>
            <w:r w:rsidRPr="00710FA6">
              <w:rPr>
                <w:rFonts w:ascii="Times New Roman" w:eastAsia="Times New Roman" w:hAnsi="Times New Roman" w:cs="Times New Roman"/>
                <w:lang w:eastAsia="en-US" w:bidi="en-US"/>
              </w:rPr>
              <w:t xml:space="preserve">Наши проекты. </w:t>
            </w:r>
            <w:r w:rsidRPr="00710FA6">
              <w:rPr>
                <w:rFonts w:ascii="Times New Roman" w:eastAsia="Times New Roman" w:hAnsi="Times New Roman" w:cs="Times New Roman"/>
                <w:lang w:val="en-US" w:eastAsia="en-US" w:bidi="en-US"/>
              </w:rPr>
              <w:t>Семьяслов.</w:t>
            </w:r>
          </w:p>
        </w:tc>
        <w:tc>
          <w:tcPr>
            <w:tcW w:w="8471" w:type="dxa"/>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Формулировать</w:t>
            </w:r>
            <w:r w:rsidRPr="00710FA6">
              <w:rPr>
                <w:rFonts w:ascii="Times New Roman" w:eastAsia="Times New Roman" w:hAnsi="Times New Roman" w:cs="Times New Roman"/>
                <w:lang w:eastAsia="en-US" w:bidi="en-US"/>
              </w:rPr>
              <w:t xml:space="preserve"> определения однокоренных слов и корня слова. </w:t>
            </w:r>
            <w:r w:rsidRPr="00710FA6">
              <w:rPr>
                <w:rFonts w:ascii="Times New Roman" w:eastAsia="Times New Roman" w:hAnsi="Times New Roman" w:cs="Times New Roman"/>
                <w:b/>
                <w:lang w:eastAsia="en-US" w:bidi="en-US"/>
              </w:rPr>
              <w:t>Различать</w:t>
            </w:r>
            <w:r w:rsidRPr="00710FA6">
              <w:rPr>
                <w:rFonts w:ascii="Times New Roman" w:eastAsia="Times New Roman" w:hAnsi="Times New Roman" w:cs="Times New Roman"/>
                <w:lang w:eastAsia="en-US" w:bidi="en-US"/>
              </w:rPr>
              <w:t xml:space="preserve"> однокоренные слова, </w:t>
            </w:r>
            <w:r w:rsidRPr="00710FA6">
              <w:rPr>
                <w:rFonts w:ascii="Times New Roman" w:eastAsia="Times New Roman" w:hAnsi="Times New Roman" w:cs="Times New Roman"/>
                <w:b/>
                <w:lang w:eastAsia="en-US" w:bidi="en-US"/>
              </w:rPr>
              <w:t>группировать</w:t>
            </w:r>
            <w:r w:rsidRPr="00710FA6">
              <w:rPr>
                <w:rFonts w:ascii="Times New Roman" w:eastAsia="Times New Roman" w:hAnsi="Times New Roman" w:cs="Times New Roman"/>
                <w:lang w:eastAsia="en-US" w:bidi="en-US"/>
              </w:rPr>
              <w:t xml:space="preserve"> однокоренные слова (с общим корнем), </w:t>
            </w:r>
            <w:r w:rsidRPr="00710FA6">
              <w:rPr>
                <w:rFonts w:ascii="Times New Roman" w:eastAsia="Times New Roman" w:hAnsi="Times New Roman" w:cs="Times New Roman"/>
                <w:b/>
                <w:lang w:eastAsia="en-US" w:bidi="en-US"/>
              </w:rPr>
              <w:t>выделять</w:t>
            </w:r>
            <w:r w:rsidRPr="00710FA6">
              <w:rPr>
                <w:rFonts w:ascii="Times New Roman" w:eastAsia="Times New Roman" w:hAnsi="Times New Roman" w:cs="Times New Roman"/>
                <w:lang w:eastAsia="en-US" w:bidi="en-US"/>
              </w:rPr>
              <w:t xml:space="preserve"> в них корень, </w:t>
            </w:r>
            <w:r w:rsidRPr="00710FA6">
              <w:rPr>
                <w:rFonts w:ascii="Times New Roman" w:eastAsia="Times New Roman" w:hAnsi="Times New Roman" w:cs="Times New Roman"/>
                <w:b/>
                <w:lang w:eastAsia="en-US" w:bidi="en-US"/>
              </w:rPr>
              <w:t>подбирать</w:t>
            </w:r>
            <w:r w:rsidRPr="00710FA6">
              <w:rPr>
                <w:rFonts w:ascii="Times New Roman" w:eastAsia="Times New Roman" w:hAnsi="Times New Roman" w:cs="Times New Roman"/>
                <w:lang w:eastAsia="en-US" w:bidi="en-US"/>
              </w:rPr>
              <w:t xml:space="preserve"> примеры однокоренных слов. </w:t>
            </w:r>
            <w:r w:rsidRPr="00710FA6">
              <w:rPr>
                <w:rFonts w:ascii="Times New Roman" w:eastAsia="Times New Roman" w:hAnsi="Times New Roman" w:cs="Times New Roman"/>
                <w:b/>
                <w:lang w:eastAsia="en-US" w:bidi="en-US"/>
              </w:rPr>
              <w:t>Различать</w:t>
            </w:r>
            <w:r w:rsidRPr="00710FA6">
              <w:rPr>
                <w:rFonts w:ascii="Times New Roman" w:eastAsia="Times New Roman" w:hAnsi="Times New Roman" w:cs="Times New Roman"/>
                <w:lang w:eastAsia="en-US" w:bidi="en-US"/>
              </w:rPr>
              <w:t xml:space="preserve"> однокоренные слова и синонимы, однокоренные слова и слова с омонимичными корнями, однокоренные слова и формы одного и того же слова. </w:t>
            </w:r>
            <w:r w:rsidRPr="00710FA6">
              <w:rPr>
                <w:rFonts w:ascii="Times New Roman" w:eastAsia="Times New Roman" w:hAnsi="Times New Roman" w:cs="Times New Roman"/>
                <w:b/>
                <w:lang w:eastAsia="en-US" w:bidi="en-US"/>
              </w:rPr>
              <w:t>Находить</w:t>
            </w:r>
            <w:r w:rsidRPr="00710FA6">
              <w:rPr>
                <w:rFonts w:ascii="Times New Roman" w:eastAsia="Times New Roman" w:hAnsi="Times New Roman" w:cs="Times New Roman"/>
                <w:lang w:eastAsia="en-US" w:bidi="en-US"/>
              </w:rPr>
              <w:t xml:space="preserve"> чередующиеся звуки в корне слова. </w:t>
            </w:r>
            <w:r w:rsidRPr="00710FA6">
              <w:rPr>
                <w:rFonts w:ascii="Times New Roman" w:eastAsia="Times New Roman" w:hAnsi="Times New Roman" w:cs="Times New Roman"/>
                <w:b/>
                <w:lang w:eastAsia="en-US" w:bidi="en-US"/>
              </w:rPr>
              <w:t>Различать</w:t>
            </w:r>
            <w:r w:rsidRPr="00710FA6">
              <w:rPr>
                <w:rFonts w:ascii="Times New Roman" w:eastAsia="Times New Roman" w:hAnsi="Times New Roman" w:cs="Times New Roman"/>
                <w:lang w:eastAsia="en-US" w:bidi="en-US"/>
              </w:rPr>
              <w:t xml:space="preserve"> сложные слова, находить в них корни.</w:t>
            </w: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Формулировать</w:t>
            </w:r>
            <w:r w:rsidRPr="00710FA6">
              <w:rPr>
                <w:rFonts w:ascii="Times New Roman" w:eastAsia="Times New Roman" w:hAnsi="Times New Roman" w:cs="Times New Roman"/>
                <w:lang w:eastAsia="en-US" w:bidi="en-US"/>
              </w:rPr>
              <w:t xml:space="preserve"> определение окончания, выделять окончание в слове, доказывать значимость окончания в слове. </w:t>
            </w:r>
            <w:r w:rsidRPr="00710FA6">
              <w:rPr>
                <w:rFonts w:ascii="Times New Roman" w:eastAsia="Times New Roman" w:hAnsi="Times New Roman" w:cs="Times New Roman"/>
                <w:b/>
                <w:lang w:eastAsia="en-US" w:bidi="en-US"/>
              </w:rPr>
              <w:t>Различать</w:t>
            </w:r>
            <w:r w:rsidRPr="00710FA6">
              <w:rPr>
                <w:rFonts w:ascii="Times New Roman" w:eastAsia="Times New Roman" w:hAnsi="Times New Roman" w:cs="Times New Roman"/>
                <w:lang w:eastAsia="en-US" w:bidi="en-US"/>
              </w:rPr>
              <w:t xml:space="preserve"> однокоренные слова и формы одного и того же слова.</w:t>
            </w:r>
          </w:p>
          <w:p w:rsidR="00710FA6" w:rsidRPr="00710FA6" w:rsidRDefault="00710FA6" w:rsidP="00710FA6">
            <w:pPr>
              <w:spacing w:after="0" w:line="240" w:lineRule="auto"/>
              <w:jc w:val="both"/>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lang w:eastAsia="en-US" w:bidi="en-US"/>
              </w:rPr>
              <w:t>Формулировать</w:t>
            </w:r>
            <w:r w:rsidRPr="00710FA6">
              <w:rPr>
                <w:rFonts w:ascii="Times New Roman" w:eastAsia="Times New Roman" w:hAnsi="Times New Roman" w:cs="Times New Roman"/>
                <w:lang w:eastAsia="en-US" w:bidi="en-US"/>
              </w:rPr>
              <w:t xml:space="preserve"> определения приставки и суффикса. </w:t>
            </w:r>
            <w:r w:rsidRPr="00710FA6">
              <w:rPr>
                <w:rFonts w:ascii="Times New Roman" w:eastAsia="Times New Roman" w:hAnsi="Times New Roman" w:cs="Times New Roman"/>
                <w:b/>
                <w:lang w:eastAsia="en-US" w:bidi="en-US"/>
              </w:rPr>
              <w:t xml:space="preserve">Объяснять </w:t>
            </w:r>
            <w:r w:rsidRPr="00710FA6">
              <w:rPr>
                <w:rFonts w:ascii="Times New Roman" w:eastAsia="Times New Roman" w:hAnsi="Times New Roman" w:cs="Times New Roman"/>
                <w:lang w:eastAsia="en-US" w:bidi="en-US"/>
              </w:rPr>
              <w:t xml:space="preserve">значение приставок и суффиксов в слове. </w:t>
            </w:r>
            <w:r w:rsidRPr="00710FA6">
              <w:rPr>
                <w:rFonts w:ascii="Times New Roman" w:eastAsia="Times New Roman" w:hAnsi="Times New Roman" w:cs="Times New Roman"/>
                <w:b/>
                <w:lang w:eastAsia="en-US" w:bidi="en-US"/>
              </w:rPr>
              <w:t>Выделять</w:t>
            </w:r>
            <w:r w:rsidRPr="00710FA6">
              <w:rPr>
                <w:rFonts w:ascii="Times New Roman" w:eastAsia="Times New Roman" w:hAnsi="Times New Roman" w:cs="Times New Roman"/>
                <w:lang w:eastAsia="en-US" w:bidi="en-US"/>
              </w:rPr>
              <w:t xml:space="preserve"> в словах приставки и суффиксы. </w:t>
            </w:r>
            <w:r w:rsidRPr="00710FA6">
              <w:rPr>
                <w:rFonts w:ascii="Times New Roman" w:eastAsia="Times New Roman" w:hAnsi="Times New Roman" w:cs="Times New Roman"/>
                <w:b/>
                <w:lang w:eastAsia="en-US" w:bidi="en-US"/>
              </w:rPr>
              <w:t>Образовывать</w:t>
            </w:r>
            <w:r w:rsidRPr="00710FA6">
              <w:rPr>
                <w:rFonts w:ascii="Times New Roman" w:eastAsia="Times New Roman" w:hAnsi="Times New Roman" w:cs="Times New Roman"/>
                <w:lang w:eastAsia="en-US" w:bidi="en-US"/>
              </w:rPr>
              <w:t xml:space="preserve"> слова с помощью приставки или суффикса.</w:t>
            </w:r>
          </w:p>
          <w:p w:rsidR="00710FA6" w:rsidRPr="00710FA6" w:rsidRDefault="00710FA6" w:rsidP="00710FA6">
            <w:pPr>
              <w:spacing w:after="0" w:line="240" w:lineRule="auto"/>
              <w:jc w:val="both"/>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jc w:val="both"/>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jc w:val="both"/>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jc w:val="both"/>
              <w:rPr>
                <w:rFonts w:ascii="Times New Roman" w:eastAsia="Times New Roman" w:hAnsi="Times New Roman" w:cs="Times New Roman"/>
                <w:sz w:val="24"/>
                <w:szCs w:val="24"/>
                <w:lang w:val="en-US" w:eastAsia="en-US" w:bidi="en-US"/>
              </w:rPr>
            </w:pPr>
            <w:r w:rsidRPr="00710FA6">
              <w:rPr>
                <w:rFonts w:ascii="Times New Roman" w:eastAsia="Times New Roman" w:hAnsi="Times New Roman" w:cs="Times New Roman"/>
                <w:b/>
                <w:lang w:eastAsia="en-US" w:bidi="en-US"/>
              </w:rPr>
              <w:t>Выделять</w:t>
            </w:r>
            <w:r w:rsidRPr="00710FA6">
              <w:rPr>
                <w:rFonts w:ascii="Times New Roman" w:eastAsia="Times New Roman" w:hAnsi="Times New Roman" w:cs="Times New Roman"/>
                <w:lang w:eastAsia="en-US" w:bidi="en-US"/>
              </w:rPr>
              <w:t xml:space="preserve"> в словах основу слова. </w:t>
            </w:r>
            <w:r w:rsidRPr="00710FA6">
              <w:rPr>
                <w:rFonts w:ascii="Times New Roman" w:eastAsia="Times New Roman" w:hAnsi="Times New Roman" w:cs="Times New Roman"/>
                <w:b/>
                <w:lang w:eastAsia="en-US" w:bidi="en-US"/>
              </w:rPr>
              <w:t>Работать</w:t>
            </w:r>
            <w:r w:rsidRPr="00710FA6">
              <w:rPr>
                <w:rFonts w:ascii="Times New Roman" w:eastAsia="Times New Roman" w:hAnsi="Times New Roman" w:cs="Times New Roman"/>
                <w:lang w:eastAsia="en-US" w:bidi="en-US"/>
              </w:rPr>
              <w:t xml:space="preserve"> с памяткой «Как разобрать слово по составу». </w:t>
            </w:r>
            <w:r w:rsidRPr="00710FA6">
              <w:rPr>
                <w:rFonts w:ascii="Times New Roman" w:eastAsia="Times New Roman" w:hAnsi="Times New Roman" w:cs="Times New Roman"/>
                <w:b/>
                <w:lang w:val="en-US" w:eastAsia="en-US" w:bidi="en-US"/>
              </w:rPr>
              <w:t>Обсуждать</w:t>
            </w:r>
            <w:r w:rsidRPr="00710FA6">
              <w:rPr>
                <w:rFonts w:ascii="Times New Roman" w:eastAsia="Times New Roman" w:hAnsi="Times New Roman" w:cs="Times New Roman"/>
                <w:lang w:val="en-US" w:eastAsia="en-US" w:bidi="en-US"/>
              </w:rPr>
              <w:t>алгоритмразборасловпосоставу.</w:t>
            </w:r>
          </w:p>
        </w:tc>
      </w:tr>
      <w:tr w:rsidR="00710FA6" w:rsidRPr="00710FA6" w:rsidTr="00710FA6">
        <w:trPr>
          <w:trHeight w:val="547"/>
        </w:trPr>
        <w:tc>
          <w:tcPr>
            <w:tcW w:w="15058" w:type="dxa"/>
            <w:gridSpan w:val="2"/>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jc w:val="center"/>
              <w:rPr>
                <w:rFonts w:ascii="Times New Roman" w:eastAsia="Times New Roman" w:hAnsi="Times New Roman" w:cs="Times New Roman"/>
                <w:b/>
                <w:sz w:val="24"/>
                <w:szCs w:val="24"/>
                <w:lang w:val="en-US" w:eastAsia="en-US" w:bidi="en-US"/>
              </w:rPr>
            </w:pPr>
          </w:p>
          <w:p w:rsidR="00710FA6" w:rsidRPr="00710FA6" w:rsidRDefault="00710FA6" w:rsidP="00710FA6">
            <w:pPr>
              <w:spacing w:after="0" w:line="240" w:lineRule="auto"/>
              <w:jc w:val="center"/>
              <w:rPr>
                <w:rFonts w:ascii="Times New Roman" w:eastAsia="Times New Roman" w:hAnsi="Times New Roman" w:cs="Times New Roman"/>
                <w:b/>
                <w:sz w:val="24"/>
                <w:szCs w:val="24"/>
                <w:lang w:val="en-US" w:eastAsia="en-US" w:bidi="en-US"/>
              </w:rPr>
            </w:pPr>
            <w:r w:rsidRPr="00710FA6">
              <w:rPr>
                <w:rFonts w:ascii="Times New Roman" w:eastAsia="Times New Roman" w:hAnsi="Times New Roman" w:cs="Times New Roman"/>
                <w:b/>
                <w:lang w:val="en-US" w:eastAsia="en-US" w:bidi="en-US"/>
              </w:rPr>
              <w:t xml:space="preserve">ПРАВОПИСАНИЕ ЧАСТЕЙ СЛОВА </w:t>
            </w:r>
          </w:p>
        </w:tc>
      </w:tr>
      <w:tr w:rsidR="00710FA6" w:rsidRPr="00710FA6" w:rsidTr="00710FA6">
        <w:trPr>
          <w:trHeight w:val="843"/>
        </w:trPr>
        <w:tc>
          <w:tcPr>
            <w:tcW w:w="6587" w:type="dxa"/>
            <w:tcBorders>
              <w:top w:val="single" w:sz="4" w:space="0" w:color="000000"/>
              <w:left w:val="single" w:sz="4" w:space="0" w:color="000000"/>
              <w:bottom w:val="single" w:sz="4" w:space="0" w:color="000000"/>
            </w:tcBorders>
            <w:shd w:val="clear" w:color="auto" w:fill="auto"/>
          </w:tcPr>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lang w:eastAsia="en-US" w:bidi="en-US"/>
              </w:rPr>
              <w:t>Правописание частей слова.</w:t>
            </w:r>
            <w:r w:rsidRPr="00710FA6">
              <w:rPr>
                <w:rFonts w:ascii="Times New Roman" w:eastAsia="Times New Roman" w:hAnsi="Times New Roman" w:cs="Times New Roman"/>
                <w:lang w:eastAsia="en-US" w:bidi="en-US"/>
              </w:rPr>
              <w:t xml:space="preserve"> В каких значимых частях слова есть орфограммы?</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 xml:space="preserve">Правописание слов с безударными гласными в корне. Правописание слов с глухими и звонкими согласными в корне.                                                                                         </w:t>
            </w:r>
            <w:r w:rsidRPr="00710FA6">
              <w:rPr>
                <w:rFonts w:ascii="Times New Roman" w:eastAsia="Times New Roman" w:hAnsi="Times New Roman" w:cs="Times New Roman"/>
                <w:b/>
                <w:i/>
                <w:lang w:eastAsia="en-US" w:bidi="en-US"/>
              </w:rPr>
              <w:t>Р/р.</w:t>
            </w:r>
            <w:r w:rsidRPr="00710FA6">
              <w:rPr>
                <w:rFonts w:ascii="Times New Roman" w:eastAsia="Times New Roman" w:hAnsi="Times New Roman" w:cs="Times New Roman"/>
                <w:lang w:eastAsia="en-US" w:bidi="en-US"/>
              </w:rPr>
              <w:t xml:space="preserve"> Обучающее изложение текста.</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Правописание слов с непроизносимым согласным звуком в корне.</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Правописание слов с удвоенными согласными.</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b/>
                <w:kern w:val="1"/>
                <w:lang w:eastAsia="hi-IN" w:bidi="hi-IN"/>
              </w:rPr>
              <w:t>Грамматические задания 1.</w:t>
            </w:r>
          </w:p>
          <w:p w:rsidR="00710FA6" w:rsidRPr="00710FA6" w:rsidRDefault="00710FA6" w:rsidP="00710FA6">
            <w:pPr>
              <w:spacing w:after="0" w:line="240" w:lineRule="auto"/>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i/>
                <w:lang w:eastAsia="en-US" w:bidi="en-US"/>
              </w:rPr>
              <w:t>Р/р</w:t>
            </w:r>
            <w:r w:rsidRPr="00710FA6">
              <w:rPr>
                <w:rFonts w:ascii="Times New Roman" w:eastAsia="Times New Roman" w:hAnsi="Times New Roman" w:cs="Times New Roman"/>
                <w:b/>
                <w:lang w:eastAsia="en-US" w:bidi="en-US"/>
              </w:rPr>
              <w:t>.</w:t>
            </w:r>
            <w:r w:rsidRPr="00710FA6">
              <w:rPr>
                <w:rFonts w:ascii="Times New Roman" w:eastAsia="Times New Roman" w:hAnsi="Times New Roman" w:cs="Times New Roman"/>
                <w:lang w:eastAsia="en-US" w:bidi="en-US"/>
              </w:rPr>
              <w:t xml:space="preserve"> Сочинение по картине В.М. Васнецова «Снегурочка»</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b/>
                <w:kern w:val="1"/>
                <w:sz w:val="24"/>
                <w:szCs w:val="24"/>
                <w:lang w:eastAsia="hi-IN" w:bidi="hi-IN"/>
              </w:rPr>
            </w:pPr>
            <w:r w:rsidRPr="00710FA6">
              <w:rPr>
                <w:rFonts w:ascii="Times New Roman" w:eastAsia="SimSun" w:hAnsi="Times New Roman" w:cs="Times New Roman"/>
                <w:b/>
                <w:kern w:val="1"/>
                <w:lang w:eastAsia="hi-IN" w:bidi="hi-IN"/>
              </w:rPr>
              <w:t>Контрольный диктант с грамматическими заданиями №4 (за первое полугодие).</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b/>
                <w:kern w:val="1"/>
                <w:lang w:eastAsia="hi-IN" w:bidi="hi-IN"/>
              </w:rPr>
              <w:t>Контрольное списывание №2</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kern w:val="1"/>
                <w:lang w:eastAsia="hi-IN" w:bidi="hi-IN"/>
              </w:rPr>
              <w:t>Правописание суффиксов и приставок.</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kern w:val="1"/>
                <w:lang w:eastAsia="hi-IN" w:bidi="hi-IN"/>
              </w:rPr>
              <w:t xml:space="preserve">Правописание приставок и предлогов.  </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Правописание слов с разделительным твердым знаком.</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lang w:eastAsia="en-US" w:bidi="en-US"/>
              </w:rPr>
              <w:t>Контрольный диктант с грамматическими заданиями  №5 «Правописание частей слова»</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Правописание слов с разделительным твердым и мягким знаками.</w:t>
            </w:r>
          </w:p>
          <w:p w:rsidR="00710FA6" w:rsidRPr="00710FA6" w:rsidRDefault="00710FA6" w:rsidP="00710FA6">
            <w:pPr>
              <w:spacing w:after="0" w:line="240" w:lineRule="auto"/>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i/>
                <w:lang w:eastAsia="en-US" w:bidi="en-US"/>
              </w:rPr>
              <w:t>Р/р</w:t>
            </w:r>
            <w:r w:rsidRPr="00710FA6">
              <w:rPr>
                <w:rFonts w:ascii="Times New Roman" w:eastAsia="Times New Roman" w:hAnsi="Times New Roman" w:cs="Times New Roman"/>
                <w:i/>
                <w:lang w:eastAsia="en-US" w:bidi="en-US"/>
              </w:rPr>
              <w:t>.</w:t>
            </w:r>
            <w:r w:rsidRPr="00710FA6">
              <w:rPr>
                <w:rFonts w:ascii="Times New Roman" w:eastAsia="Times New Roman" w:hAnsi="Times New Roman" w:cs="Times New Roman"/>
                <w:lang w:eastAsia="en-US" w:bidi="en-US"/>
              </w:rPr>
              <w:t xml:space="preserve"> Обучающее изложение.</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kern w:val="1"/>
                <w:lang w:eastAsia="hi-IN" w:bidi="hi-IN"/>
              </w:rPr>
              <w:t>Рубрика «Проверь себя».</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Наши проекты. «Составляем орфографический словарь».</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tc>
        <w:tc>
          <w:tcPr>
            <w:tcW w:w="8471" w:type="dxa"/>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наличие в слове изученных орфограмм. </w:t>
            </w:r>
            <w:r w:rsidRPr="00710FA6">
              <w:rPr>
                <w:rFonts w:ascii="Times New Roman" w:eastAsia="Times New Roman" w:hAnsi="Times New Roman" w:cs="Times New Roman"/>
                <w:b/>
                <w:lang w:eastAsia="en-US" w:bidi="en-US"/>
              </w:rPr>
              <w:t>Находить</w:t>
            </w:r>
            <w:r w:rsidRPr="00710FA6">
              <w:rPr>
                <w:rFonts w:ascii="Times New Roman" w:eastAsia="Times New Roman" w:hAnsi="Times New Roman" w:cs="Times New Roman"/>
                <w:lang w:eastAsia="en-US" w:bidi="en-US"/>
              </w:rPr>
              <w:t xml:space="preserve"> и </w:t>
            </w:r>
            <w:r w:rsidRPr="00710FA6">
              <w:rPr>
                <w:rFonts w:ascii="Times New Roman" w:eastAsia="Times New Roman" w:hAnsi="Times New Roman" w:cs="Times New Roman"/>
                <w:b/>
                <w:lang w:eastAsia="en-US" w:bidi="en-US"/>
              </w:rPr>
              <w:t>отмечать</w:t>
            </w:r>
            <w:r w:rsidRPr="00710FA6">
              <w:rPr>
                <w:rFonts w:ascii="Times New Roman" w:eastAsia="Times New Roman" w:hAnsi="Times New Roman" w:cs="Times New Roman"/>
                <w:lang w:eastAsia="en-US" w:bidi="en-US"/>
              </w:rPr>
              <w:t xml:space="preserve"> в слове орфограммы. </w:t>
            </w:r>
            <w:r w:rsidRPr="00710FA6">
              <w:rPr>
                <w:rFonts w:ascii="Times New Roman" w:eastAsia="Times New Roman" w:hAnsi="Times New Roman" w:cs="Times New Roman"/>
                <w:b/>
                <w:lang w:eastAsia="en-US" w:bidi="en-US"/>
              </w:rPr>
              <w:t>Обсуждать</w:t>
            </w:r>
            <w:r w:rsidRPr="00710FA6">
              <w:rPr>
                <w:rFonts w:ascii="Times New Roman" w:eastAsia="Times New Roman" w:hAnsi="Times New Roman" w:cs="Times New Roman"/>
                <w:lang w:eastAsia="en-US" w:bidi="en-US"/>
              </w:rPr>
              <w:t xml:space="preserve"> алгоритм действий для решения орфографических задач и </w:t>
            </w:r>
            <w:r w:rsidRPr="00710FA6">
              <w:rPr>
                <w:rFonts w:ascii="Times New Roman" w:eastAsia="Times New Roman" w:hAnsi="Times New Roman" w:cs="Times New Roman"/>
                <w:b/>
                <w:lang w:eastAsia="en-US" w:bidi="en-US"/>
              </w:rPr>
              <w:t xml:space="preserve">использовать </w:t>
            </w:r>
            <w:r w:rsidRPr="00710FA6">
              <w:rPr>
                <w:rFonts w:ascii="Times New Roman" w:eastAsia="Times New Roman" w:hAnsi="Times New Roman" w:cs="Times New Roman"/>
                <w:lang w:eastAsia="en-US" w:bidi="en-US"/>
              </w:rPr>
              <w:t xml:space="preserve">алгоритм в практической деятельности. </w:t>
            </w:r>
            <w:r w:rsidRPr="00710FA6">
              <w:rPr>
                <w:rFonts w:ascii="Times New Roman" w:eastAsia="Times New Roman" w:hAnsi="Times New Roman" w:cs="Times New Roman"/>
                <w:b/>
                <w:lang w:eastAsia="en-US" w:bidi="en-US"/>
              </w:rPr>
              <w:t>Подбирать</w:t>
            </w:r>
            <w:r w:rsidRPr="00710FA6">
              <w:rPr>
                <w:rFonts w:ascii="Times New Roman" w:eastAsia="Times New Roman" w:hAnsi="Times New Roman" w:cs="Times New Roman"/>
                <w:lang w:eastAsia="en-US" w:bidi="en-US"/>
              </w:rPr>
              <w:t xml:space="preserve"> несколько проверочных слов с заданной орфограммой.</w:t>
            </w:r>
          </w:p>
          <w:p w:rsidR="00710FA6" w:rsidRPr="00710FA6" w:rsidRDefault="00710FA6" w:rsidP="00710FA6">
            <w:pPr>
              <w:spacing w:after="0" w:line="240" w:lineRule="auto"/>
              <w:jc w:val="both"/>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lang w:eastAsia="en-US" w:bidi="en-US"/>
              </w:rPr>
              <w:t>Группировать</w:t>
            </w:r>
            <w:r w:rsidRPr="00710FA6">
              <w:rPr>
                <w:rFonts w:ascii="Times New Roman" w:eastAsia="Times New Roman" w:hAnsi="Times New Roman" w:cs="Times New Roman"/>
                <w:lang w:eastAsia="en-US" w:bidi="en-US"/>
              </w:rPr>
              <w:t xml:space="preserve"> слова по типу орфограммы, по месту орфограммы в слове. </w:t>
            </w:r>
            <w:r w:rsidRPr="00710FA6">
              <w:rPr>
                <w:rFonts w:ascii="Times New Roman" w:eastAsia="Times New Roman" w:hAnsi="Times New Roman" w:cs="Times New Roman"/>
                <w:b/>
                <w:lang w:eastAsia="en-US" w:bidi="en-US"/>
              </w:rPr>
              <w:t>Осуществлять</w:t>
            </w:r>
            <w:r w:rsidRPr="00710FA6">
              <w:rPr>
                <w:rFonts w:ascii="Times New Roman" w:eastAsia="Times New Roman" w:hAnsi="Times New Roman" w:cs="Times New Roman"/>
                <w:lang w:eastAsia="en-US" w:bidi="en-US"/>
              </w:rPr>
              <w:t xml:space="preserve"> взаимоконтроль и самоконтроль при проверке выполненной письменной работы.</w:t>
            </w:r>
          </w:p>
          <w:p w:rsidR="00710FA6" w:rsidRPr="00710FA6" w:rsidRDefault="00710FA6" w:rsidP="00710FA6">
            <w:pPr>
              <w:spacing w:after="0" w:line="240" w:lineRule="auto"/>
              <w:jc w:val="both"/>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jc w:val="both"/>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lang w:eastAsia="en-US" w:bidi="en-US"/>
              </w:rPr>
              <w:t>Контролировать</w:t>
            </w:r>
            <w:r w:rsidRPr="00710FA6">
              <w:rPr>
                <w:rFonts w:ascii="Times New Roman" w:eastAsia="Times New Roman" w:hAnsi="Times New Roman" w:cs="Times New Roman"/>
                <w:lang w:eastAsia="en-US" w:bidi="en-US"/>
              </w:rPr>
              <w:t xml:space="preserve"> правильность записи текста, </w:t>
            </w:r>
            <w:r w:rsidRPr="00710FA6">
              <w:rPr>
                <w:rFonts w:ascii="Times New Roman" w:eastAsia="Times New Roman" w:hAnsi="Times New Roman" w:cs="Times New Roman"/>
                <w:b/>
                <w:lang w:eastAsia="en-US" w:bidi="en-US"/>
              </w:rPr>
              <w:t xml:space="preserve">находить </w:t>
            </w:r>
            <w:r w:rsidRPr="00710FA6">
              <w:rPr>
                <w:rFonts w:ascii="Times New Roman" w:eastAsia="Times New Roman" w:hAnsi="Times New Roman" w:cs="Times New Roman"/>
                <w:lang w:eastAsia="en-US" w:bidi="en-US"/>
              </w:rPr>
              <w:t xml:space="preserve">неправильно написанные слова и </w:t>
            </w:r>
            <w:r w:rsidRPr="00710FA6">
              <w:rPr>
                <w:rFonts w:ascii="Times New Roman" w:eastAsia="Times New Roman" w:hAnsi="Times New Roman" w:cs="Times New Roman"/>
                <w:b/>
                <w:lang w:eastAsia="en-US" w:bidi="en-US"/>
              </w:rPr>
              <w:t>исправлять</w:t>
            </w:r>
            <w:r w:rsidRPr="00710FA6">
              <w:rPr>
                <w:rFonts w:ascii="Times New Roman" w:eastAsia="Times New Roman" w:hAnsi="Times New Roman" w:cs="Times New Roman"/>
                <w:lang w:eastAsia="en-US" w:bidi="en-US"/>
              </w:rPr>
              <w:t xml:space="preserve"> ошибки. </w:t>
            </w:r>
            <w:r w:rsidRPr="00710FA6">
              <w:rPr>
                <w:rFonts w:ascii="Times New Roman" w:eastAsia="Times New Roman" w:hAnsi="Times New Roman" w:cs="Times New Roman"/>
                <w:b/>
                <w:lang w:eastAsia="en-US" w:bidi="en-US"/>
              </w:rPr>
              <w:t>Работать</w:t>
            </w:r>
            <w:r w:rsidRPr="00710FA6">
              <w:rPr>
                <w:rFonts w:ascii="Times New Roman" w:eastAsia="Times New Roman" w:hAnsi="Times New Roman" w:cs="Times New Roman"/>
                <w:lang w:eastAsia="en-US" w:bidi="en-US"/>
              </w:rPr>
              <w:t xml:space="preserve"> с орфографическим словарем. </w:t>
            </w:r>
            <w:r w:rsidRPr="00710FA6">
              <w:rPr>
                <w:rFonts w:ascii="Times New Roman" w:eastAsia="Times New Roman" w:hAnsi="Times New Roman" w:cs="Times New Roman"/>
                <w:b/>
                <w:lang w:eastAsia="en-US" w:bidi="en-US"/>
              </w:rPr>
              <w:t>Восстанавливать</w:t>
            </w:r>
            <w:r w:rsidRPr="00710FA6">
              <w:rPr>
                <w:rFonts w:ascii="Times New Roman" w:eastAsia="Times New Roman" w:hAnsi="Times New Roman" w:cs="Times New Roman"/>
                <w:lang w:eastAsia="en-US" w:bidi="en-US"/>
              </w:rPr>
              <w:t xml:space="preserve"> содержание повествовательного деформированного текста, </w:t>
            </w:r>
            <w:r w:rsidRPr="00710FA6">
              <w:rPr>
                <w:rFonts w:ascii="Times New Roman" w:eastAsia="Times New Roman" w:hAnsi="Times New Roman" w:cs="Times New Roman"/>
                <w:b/>
                <w:lang w:eastAsia="en-US" w:bidi="en-US"/>
              </w:rPr>
              <w:t xml:space="preserve">составлять </w:t>
            </w:r>
            <w:r w:rsidRPr="00710FA6">
              <w:rPr>
                <w:rFonts w:ascii="Times New Roman" w:eastAsia="Times New Roman" w:hAnsi="Times New Roman" w:cs="Times New Roman"/>
                <w:lang w:eastAsia="en-US" w:bidi="en-US"/>
              </w:rPr>
              <w:t xml:space="preserve">письменный пересказ данного текста по самостоятельно составленному плану.  </w:t>
            </w:r>
          </w:p>
          <w:p w:rsidR="00710FA6" w:rsidRPr="00710FA6" w:rsidRDefault="00710FA6" w:rsidP="00710FA6">
            <w:pPr>
              <w:spacing w:after="0" w:line="240" w:lineRule="auto"/>
              <w:jc w:val="center"/>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Подбирать</w:t>
            </w:r>
            <w:r w:rsidRPr="00710FA6">
              <w:rPr>
                <w:rFonts w:ascii="Times New Roman" w:eastAsia="Times New Roman" w:hAnsi="Times New Roman" w:cs="Times New Roman"/>
                <w:lang w:eastAsia="en-US" w:bidi="en-US"/>
              </w:rPr>
              <w:t xml:space="preserve"> несколько проверочных слов с заданной орфограммой. </w:t>
            </w:r>
            <w:r w:rsidRPr="00710FA6">
              <w:rPr>
                <w:rFonts w:ascii="Times New Roman" w:eastAsia="Times New Roman" w:hAnsi="Times New Roman" w:cs="Times New Roman"/>
                <w:b/>
                <w:lang w:eastAsia="en-US" w:bidi="en-US"/>
              </w:rPr>
              <w:t>Группировать</w:t>
            </w:r>
            <w:r w:rsidRPr="00710FA6">
              <w:rPr>
                <w:rFonts w:ascii="Times New Roman" w:eastAsia="Times New Roman" w:hAnsi="Times New Roman" w:cs="Times New Roman"/>
                <w:lang w:eastAsia="en-US" w:bidi="en-US"/>
              </w:rPr>
              <w:t xml:space="preserve"> слова по типу орфограммы, по месту орфограммы в слове. </w:t>
            </w:r>
            <w:r w:rsidRPr="00710FA6">
              <w:rPr>
                <w:rFonts w:ascii="Times New Roman" w:eastAsia="Times New Roman" w:hAnsi="Times New Roman" w:cs="Times New Roman"/>
                <w:b/>
                <w:lang w:eastAsia="en-US" w:bidi="en-US"/>
              </w:rPr>
              <w:t>Осуществлять</w:t>
            </w:r>
            <w:r w:rsidRPr="00710FA6">
              <w:rPr>
                <w:rFonts w:ascii="Times New Roman" w:eastAsia="Times New Roman" w:hAnsi="Times New Roman" w:cs="Times New Roman"/>
                <w:lang w:eastAsia="en-US" w:bidi="en-US"/>
              </w:rPr>
              <w:t xml:space="preserve"> взаимоконтроль и самоконтроль при проверке выполненной письменной работы. </w:t>
            </w:r>
            <w:r w:rsidRPr="00710FA6">
              <w:rPr>
                <w:rFonts w:ascii="Times New Roman" w:eastAsia="Times New Roman" w:hAnsi="Times New Roman" w:cs="Times New Roman"/>
                <w:b/>
                <w:lang w:eastAsia="en-US" w:bidi="en-US"/>
              </w:rPr>
              <w:t>Контролировать</w:t>
            </w:r>
            <w:r w:rsidRPr="00710FA6">
              <w:rPr>
                <w:rFonts w:ascii="Times New Roman" w:eastAsia="Times New Roman" w:hAnsi="Times New Roman" w:cs="Times New Roman"/>
                <w:lang w:eastAsia="en-US" w:bidi="en-US"/>
              </w:rPr>
              <w:t xml:space="preserve"> правильность записи текста, </w:t>
            </w:r>
            <w:r w:rsidRPr="00710FA6">
              <w:rPr>
                <w:rFonts w:ascii="Times New Roman" w:eastAsia="Times New Roman" w:hAnsi="Times New Roman" w:cs="Times New Roman"/>
                <w:b/>
                <w:lang w:eastAsia="en-US" w:bidi="en-US"/>
              </w:rPr>
              <w:t xml:space="preserve">находить </w:t>
            </w:r>
            <w:r w:rsidRPr="00710FA6">
              <w:rPr>
                <w:rFonts w:ascii="Times New Roman" w:eastAsia="Times New Roman" w:hAnsi="Times New Roman" w:cs="Times New Roman"/>
                <w:lang w:eastAsia="en-US" w:bidi="en-US"/>
              </w:rPr>
              <w:t xml:space="preserve">неправильно написанные слова и </w:t>
            </w:r>
            <w:r w:rsidRPr="00710FA6">
              <w:rPr>
                <w:rFonts w:ascii="Times New Roman" w:eastAsia="Times New Roman" w:hAnsi="Times New Roman" w:cs="Times New Roman"/>
                <w:b/>
                <w:lang w:eastAsia="en-US" w:bidi="en-US"/>
              </w:rPr>
              <w:t>исправлять</w:t>
            </w:r>
            <w:r w:rsidRPr="00710FA6">
              <w:rPr>
                <w:rFonts w:ascii="Times New Roman" w:eastAsia="Times New Roman" w:hAnsi="Times New Roman" w:cs="Times New Roman"/>
                <w:lang w:eastAsia="en-US" w:bidi="en-US"/>
              </w:rPr>
              <w:t xml:space="preserve"> ошибки. </w:t>
            </w:r>
            <w:r w:rsidRPr="00710FA6">
              <w:rPr>
                <w:rFonts w:ascii="Times New Roman" w:eastAsia="Times New Roman" w:hAnsi="Times New Roman" w:cs="Times New Roman"/>
                <w:b/>
                <w:lang w:eastAsia="en-US" w:bidi="en-US"/>
              </w:rPr>
              <w:t>Работать</w:t>
            </w:r>
            <w:r w:rsidRPr="00710FA6">
              <w:rPr>
                <w:rFonts w:ascii="Times New Roman" w:eastAsia="Times New Roman" w:hAnsi="Times New Roman" w:cs="Times New Roman"/>
                <w:lang w:eastAsia="en-US" w:bidi="en-US"/>
              </w:rPr>
              <w:t xml:space="preserve"> с орфографическим словарем.</w:t>
            </w:r>
          </w:p>
          <w:p w:rsidR="00710FA6" w:rsidRPr="00710FA6" w:rsidRDefault="00710FA6" w:rsidP="00710FA6">
            <w:pPr>
              <w:spacing w:after="0" w:line="240" w:lineRule="auto"/>
              <w:jc w:val="both"/>
              <w:rPr>
                <w:rFonts w:ascii="Times New Roman" w:eastAsia="Times New Roman" w:hAnsi="Times New Roman" w:cs="Times New Roman"/>
                <w:sz w:val="24"/>
                <w:szCs w:val="24"/>
                <w:lang w:val="en-US" w:eastAsia="en-US" w:bidi="en-US"/>
              </w:rPr>
            </w:pPr>
            <w:r w:rsidRPr="00710FA6">
              <w:rPr>
                <w:rFonts w:ascii="Times New Roman" w:eastAsia="Times New Roman" w:hAnsi="Times New Roman" w:cs="Times New Roman"/>
                <w:b/>
                <w:lang w:eastAsia="en-US" w:bidi="en-US"/>
              </w:rPr>
              <w:t xml:space="preserve"> Классифицировать</w:t>
            </w:r>
            <w:r w:rsidRPr="00710FA6">
              <w:rPr>
                <w:rFonts w:ascii="Times New Roman" w:eastAsia="Times New Roman" w:hAnsi="Times New Roman" w:cs="Times New Roman"/>
                <w:lang w:eastAsia="en-US" w:bidi="en-US"/>
              </w:rPr>
              <w:t xml:space="preserve"> слова по частям речи (имя существительное, имя прилагательное, глагол, местоимение, имя числительное). </w:t>
            </w:r>
            <w:r w:rsidRPr="00710FA6">
              <w:rPr>
                <w:rFonts w:ascii="Times New Roman" w:eastAsia="Times New Roman" w:hAnsi="Times New Roman" w:cs="Times New Roman"/>
                <w:b/>
                <w:lang w:val="en-US" w:eastAsia="en-US" w:bidi="en-US"/>
              </w:rPr>
              <w:t>Подбирать</w:t>
            </w:r>
            <w:r w:rsidRPr="00710FA6">
              <w:rPr>
                <w:rFonts w:ascii="Times New Roman" w:eastAsia="Times New Roman" w:hAnsi="Times New Roman" w:cs="Times New Roman"/>
                <w:lang w:val="en-US" w:eastAsia="en-US" w:bidi="en-US"/>
              </w:rPr>
              <w:t>примерысловизученныхчастейречи.</w:t>
            </w:r>
          </w:p>
          <w:p w:rsidR="00710FA6" w:rsidRPr="00710FA6" w:rsidRDefault="00710FA6" w:rsidP="00710FA6">
            <w:pPr>
              <w:spacing w:after="0" w:line="240" w:lineRule="auto"/>
              <w:ind w:firstLine="708"/>
              <w:rPr>
                <w:rFonts w:ascii="Times New Roman" w:eastAsia="Times New Roman" w:hAnsi="Times New Roman" w:cs="Times New Roman"/>
                <w:sz w:val="24"/>
                <w:szCs w:val="24"/>
                <w:lang w:val="en-US" w:eastAsia="en-US" w:bidi="en-US"/>
              </w:rPr>
            </w:pPr>
          </w:p>
        </w:tc>
      </w:tr>
      <w:tr w:rsidR="00710FA6" w:rsidRPr="00710FA6" w:rsidTr="00710FA6">
        <w:trPr>
          <w:trHeight w:val="343"/>
        </w:trPr>
        <w:tc>
          <w:tcPr>
            <w:tcW w:w="15058" w:type="dxa"/>
            <w:gridSpan w:val="2"/>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jc w:val="center"/>
              <w:rPr>
                <w:rFonts w:ascii="Times New Roman" w:eastAsia="Times New Roman" w:hAnsi="Times New Roman" w:cs="Times New Roman"/>
                <w:b/>
                <w:sz w:val="24"/>
                <w:szCs w:val="24"/>
                <w:lang w:val="en-US" w:eastAsia="en-US" w:bidi="en-US"/>
              </w:rPr>
            </w:pPr>
            <w:r w:rsidRPr="00710FA6">
              <w:rPr>
                <w:rFonts w:ascii="Times New Roman" w:eastAsia="Times New Roman" w:hAnsi="Times New Roman" w:cs="Times New Roman"/>
                <w:b/>
                <w:lang w:val="en-US" w:eastAsia="en-US" w:bidi="en-US"/>
              </w:rPr>
              <w:t xml:space="preserve">ЧАСТИ РЕЧИ </w:t>
            </w:r>
          </w:p>
        </w:tc>
      </w:tr>
      <w:tr w:rsidR="00710FA6" w:rsidRPr="00710FA6" w:rsidTr="00710FA6">
        <w:trPr>
          <w:trHeight w:val="343"/>
        </w:trPr>
        <w:tc>
          <w:tcPr>
            <w:tcW w:w="6587" w:type="dxa"/>
            <w:tcBorders>
              <w:top w:val="single" w:sz="4" w:space="0" w:color="000000"/>
              <w:left w:val="single" w:sz="4" w:space="0" w:color="000000"/>
              <w:bottom w:val="single" w:sz="4" w:space="0" w:color="000000"/>
            </w:tcBorders>
            <w:shd w:val="clear" w:color="auto" w:fill="auto"/>
          </w:tcPr>
          <w:p w:rsidR="00710FA6" w:rsidRPr="00710FA6" w:rsidRDefault="00710FA6" w:rsidP="00710FA6">
            <w:pPr>
              <w:widowControl w:val="0"/>
              <w:suppressAutoHyphens/>
              <w:spacing w:after="0" w:line="100" w:lineRule="atLeast"/>
              <w:textAlignment w:val="baseline"/>
              <w:rPr>
                <w:rFonts w:ascii="Times New Roman" w:eastAsia="SimSun" w:hAnsi="Times New Roman" w:cs="Times New Roman"/>
                <w:i/>
                <w:iCs/>
                <w:color w:val="0D0D0D"/>
                <w:kern w:val="1"/>
                <w:sz w:val="24"/>
                <w:szCs w:val="24"/>
                <w:lang w:eastAsia="hi-IN" w:bidi="hi-IN"/>
              </w:rPr>
            </w:pPr>
            <w:r w:rsidRPr="00710FA6">
              <w:rPr>
                <w:rFonts w:ascii="Times New Roman" w:eastAsia="SimSun" w:hAnsi="Times New Roman" w:cs="Times New Roman"/>
                <w:b/>
                <w:kern w:val="1"/>
                <w:lang w:eastAsia="hi-IN" w:bidi="hi-IN"/>
              </w:rPr>
              <w:t>Что такое части речи? (Повторение и углубление представлений о частях речи)     (1 часа)</w:t>
            </w:r>
          </w:p>
        </w:tc>
        <w:tc>
          <w:tcPr>
            <w:tcW w:w="8471" w:type="dxa"/>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ind w:left="20" w:firstLine="30"/>
              <w:jc w:val="both"/>
              <w:rPr>
                <w:rFonts w:ascii="Times New Roman" w:eastAsia="Times New Roman" w:hAnsi="Times New Roman" w:cs="Times New Roman"/>
                <w:i/>
                <w:iCs/>
                <w:color w:val="0D0D0D"/>
                <w:sz w:val="24"/>
                <w:szCs w:val="24"/>
                <w:lang w:eastAsia="en-US" w:bidi="en-US"/>
              </w:rPr>
            </w:pPr>
            <w:r w:rsidRPr="00710FA6">
              <w:rPr>
                <w:rFonts w:ascii="Times New Roman" w:eastAsia="Times New Roman" w:hAnsi="Times New Roman" w:cs="Times New Roman"/>
                <w:i/>
                <w:iCs/>
                <w:color w:val="0D0D0D"/>
                <w:lang w:eastAsia="en-US" w:bidi="en-US"/>
              </w:rPr>
              <w:t>Понимать</w:t>
            </w:r>
            <w:r w:rsidRPr="00710FA6">
              <w:rPr>
                <w:rFonts w:ascii="Times New Roman" w:eastAsia="Times New Roman" w:hAnsi="Times New Roman" w:cs="Times New Roman"/>
                <w:color w:val="0D0D0D"/>
                <w:lang w:eastAsia="en-US" w:bidi="en-US"/>
              </w:rPr>
              <w:t xml:space="preserve"> и</w:t>
            </w:r>
            <w:r w:rsidRPr="00710FA6">
              <w:rPr>
                <w:rFonts w:ascii="Times New Roman" w:eastAsia="Times New Roman" w:hAnsi="Times New Roman" w:cs="Times New Roman"/>
                <w:i/>
                <w:iCs/>
                <w:color w:val="0D0D0D"/>
                <w:lang w:eastAsia="en-US" w:bidi="en-US"/>
              </w:rPr>
              <w:t xml:space="preserve"> сохранять</w:t>
            </w:r>
            <w:r w:rsidRPr="00710FA6">
              <w:rPr>
                <w:rFonts w:ascii="Times New Roman" w:eastAsia="Times New Roman" w:hAnsi="Times New Roman" w:cs="Times New Roman"/>
                <w:color w:val="0D0D0D"/>
                <w:lang w:eastAsia="en-US" w:bidi="en-US"/>
              </w:rPr>
              <w:t xml:space="preserve"> в памяти учебную задачу урока. </w:t>
            </w:r>
            <w:r w:rsidRPr="00710FA6">
              <w:rPr>
                <w:rFonts w:ascii="Times New Roman" w:eastAsia="Times New Roman" w:hAnsi="Times New Roman" w:cs="Times New Roman"/>
                <w:i/>
                <w:iCs/>
                <w:color w:val="0D0D0D"/>
                <w:lang w:eastAsia="en-US" w:bidi="en-US"/>
              </w:rPr>
              <w:t>Работать</w:t>
            </w:r>
            <w:r w:rsidRPr="00710FA6">
              <w:rPr>
                <w:rFonts w:ascii="Times New Roman" w:eastAsia="Times New Roman" w:hAnsi="Times New Roman" w:cs="Times New Roman"/>
                <w:color w:val="0D0D0D"/>
                <w:lang w:eastAsia="en-US" w:bidi="en-US"/>
              </w:rPr>
              <w:t xml:space="preserve"> с определениями частей речи.</w:t>
            </w:r>
            <w:r w:rsidRPr="00710FA6">
              <w:rPr>
                <w:rFonts w:ascii="Times New Roman" w:eastAsia="Times New Roman" w:hAnsi="Times New Roman" w:cs="Times New Roman"/>
                <w:i/>
                <w:iCs/>
                <w:color w:val="0D0D0D"/>
                <w:lang w:eastAsia="en-US" w:bidi="en-US"/>
              </w:rPr>
              <w:t xml:space="preserve"> Определять</w:t>
            </w:r>
            <w:r w:rsidRPr="00710FA6">
              <w:rPr>
                <w:rFonts w:ascii="Times New Roman" w:eastAsia="Times New Roman" w:hAnsi="Times New Roman" w:cs="Times New Roman"/>
                <w:color w:val="0D0D0D"/>
                <w:lang w:eastAsia="en-US" w:bidi="en-US"/>
              </w:rPr>
              <w:t xml:space="preserve"> по изученным признакам с опорой на определение различные части речи.</w:t>
            </w:r>
            <w:r w:rsidRPr="00710FA6">
              <w:rPr>
                <w:rFonts w:ascii="Times New Roman" w:eastAsia="Times New Roman" w:hAnsi="Times New Roman" w:cs="Times New Roman"/>
                <w:i/>
                <w:iCs/>
                <w:color w:val="0D0D0D"/>
                <w:lang w:eastAsia="en-US" w:bidi="en-US"/>
              </w:rPr>
              <w:t xml:space="preserve"> Классифицировать</w:t>
            </w:r>
            <w:r w:rsidRPr="00710FA6">
              <w:rPr>
                <w:rFonts w:ascii="Times New Roman" w:eastAsia="Times New Roman" w:hAnsi="Times New Roman" w:cs="Times New Roman"/>
                <w:color w:val="0D0D0D"/>
                <w:lang w:eastAsia="en-US" w:bidi="en-US"/>
              </w:rPr>
              <w:t xml:space="preserve"> слова по частям речи (имя существительное, имя прилагательное, глагол, местоимение, имя числительное).</w:t>
            </w:r>
          </w:p>
          <w:p w:rsidR="00710FA6" w:rsidRPr="00710FA6" w:rsidRDefault="00710FA6" w:rsidP="00710FA6">
            <w:pPr>
              <w:spacing w:after="0" w:line="240" w:lineRule="auto"/>
              <w:ind w:left="20" w:firstLine="30"/>
              <w:jc w:val="both"/>
              <w:rPr>
                <w:rFonts w:ascii="Times New Roman" w:eastAsia="Times New Roman" w:hAnsi="Times New Roman" w:cs="Times New Roman"/>
                <w:b/>
                <w:sz w:val="24"/>
                <w:szCs w:val="24"/>
                <w:lang w:val="en-US" w:eastAsia="en-US" w:bidi="en-US"/>
              </w:rPr>
            </w:pPr>
            <w:r w:rsidRPr="00710FA6">
              <w:rPr>
                <w:rFonts w:ascii="Times New Roman" w:eastAsia="Times New Roman" w:hAnsi="Times New Roman" w:cs="Times New Roman"/>
                <w:i/>
                <w:iCs/>
                <w:color w:val="0D0D0D"/>
                <w:lang w:eastAsia="en-US" w:bidi="en-US"/>
              </w:rPr>
              <w:t xml:space="preserve">Подбирать </w:t>
            </w:r>
            <w:r w:rsidRPr="00710FA6">
              <w:rPr>
                <w:rFonts w:ascii="Times New Roman" w:eastAsia="Times New Roman" w:hAnsi="Times New Roman" w:cs="Times New Roman"/>
                <w:iCs/>
                <w:color w:val="0D0D0D"/>
                <w:lang w:eastAsia="en-US" w:bidi="en-US"/>
              </w:rPr>
              <w:t xml:space="preserve">примеры слов изученных частей речи. </w:t>
            </w:r>
            <w:r w:rsidRPr="00710FA6">
              <w:rPr>
                <w:rFonts w:ascii="Times New Roman" w:eastAsia="Times New Roman" w:hAnsi="Times New Roman" w:cs="Times New Roman"/>
                <w:i/>
                <w:iCs/>
                <w:color w:val="0D0D0D"/>
                <w:lang w:eastAsia="en-US" w:bidi="en-US"/>
              </w:rPr>
              <w:t>Работать</w:t>
            </w:r>
            <w:r w:rsidRPr="00710FA6">
              <w:rPr>
                <w:rFonts w:ascii="Times New Roman" w:eastAsia="Times New Roman" w:hAnsi="Times New Roman" w:cs="Times New Roman"/>
                <w:iCs/>
                <w:color w:val="0D0D0D"/>
                <w:lang w:eastAsia="en-US" w:bidi="en-US"/>
              </w:rPr>
              <w:t xml:space="preserve"> с памяткой 4 «Разбор предложения по частям речи». </w:t>
            </w:r>
            <w:r w:rsidRPr="00710FA6">
              <w:rPr>
                <w:rFonts w:ascii="Times New Roman" w:eastAsia="Times New Roman" w:hAnsi="Times New Roman" w:cs="Times New Roman"/>
                <w:i/>
                <w:iCs/>
                <w:color w:val="0D0D0D"/>
                <w:lang w:eastAsia="en-US" w:bidi="en-US"/>
              </w:rPr>
              <w:t>Составлять</w:t>
            </w:r>
            <w:r w:rsidRPr="00710FA6">
              <w:rPr>
                <w:rFonts w:ascii="Times New Roman" w:eastAsia="Times New Roman" w:hAnsi="Times New Roman" w:cs="Times New Roman"/>
                <w:iCs/>
                <w:color w:val="0D0D0D"/>
                <w:lang w:eastAsia="en-US" w:bidi="en-US"/>
              </w:rPr>
              <w:t xml:space="preserve"> по рисунку текст, определять, какие части речи были употреблены в составленном рассказе. </w:t>
            </w:r>
            <w:r w:rsidRPr="00710FA6">
              <w:rPr>
                <w:rFonts w:ascii="Times New Roman" w:eastAsia="Times New Roman" w:hAnsi="Times New Roman" w:cs="Times New Roman"/>
                <w:i/>
                <w:iCs/>
                <w:color w:val="0D0D0D"/>
                <w:lang w:val="en-US" w:eastAsia="en-US" w:bidi="en-US"/>
              </w:rPr>
              <w:t>Оценивать</w:t>
            </w:r>
            <w:r w:rsidRPr="00710FA6">
              <w:rPr>
                <w:rFonts w:ascii="Times New Roman" w:eastAsia="Times New Roman" w:hAnsi="Times New Roman" w:cs="Times New Roman"/>
                <w:iCs/>
                <w:color w:val="0D0D0D"/>
                <w:lang w:val="en-US" w:eastAsia="en-US" w:bidi="en-US"/>
              </w:rPr>
              <w:t>результатысвоейдеятельности</w:t>
            </w:r>
          </w:p>
        </w:tc>
      </w:tr>
      <w:tr w:rsidR="00710FA6" w:rsidRPr="00710FA6" w:rsidTr="00710FA6">
        <w:trPr>
          <w:trHeight w:val="343"/>
        </w:trPr>
        <w:tc>
          <w:tcPr>
            <w:tcW w:w="15058" w:type="dxa"/>
            <w:gridSpan w:val="2"/>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jc w:val="center"/>
              <w:rPr>
                <w:rFonts w:ascii="Times New Roman" w:eastAsia="Times New Roman" w:hAnsi="Times New Roman" w:cs="Times New Roman"/>
                <w:b/>
                <w:sz w:val="24"/>
                <w:szCs w:val="24"/>
                <w:lang w:val="en-US" w:eastAsia="en-US" w:bidi="en-US"/>
              </w:rPr>
            </w:pPr>
            <w:r w:rsidRPr="00710FA6">
              <w:rPr>
                <w:rFonts w:ascii="Times New Roman" w:eastAsia="Times New Roman" w:hAnsi="Times New Roman" w:cs="Times New Roman"/>
                <w:b/>
                <w:lang w:val="en-US" w:eastAsia="en-US" w:bidi="en-US"/>
              </w:rPr>
              <w:t>Имясуществительное</w:t>
            </w:r>
          </w:p>
        </w:tc>
      </w:tr>
      <w:tr w:rsidR="00710FA6" w:rsidRPr="00710FA6" w:rsidTr="00710FA6">
        <w:trPr>
          <w:trHeight w:val="590"/>
        </w:trPr>
        <w:tc>
          <w:tcPr>
            <w:tcW w:w="6587" w:type="dxa"/>
            <w:tcBorders>
              <w:top w:val="single" w:sz="4" w:space="0" w:color="000000"/>
              <w:left w:val="single" w:sz="4" w:space="0" w:color="000000"/>
              <w:bottom w:val="single" w:sz="4" w:space="0" w:color="000000"/>
            </w:tcBorders>
            <w:shd w:val="clear" w:color="auto" w:fill="auto"/>
          </w:tcPr>
          <w:p w:rsidR="00710FA6" w:rsidRPr="00710FA6" w:rsidRDefault="00710FA6" w:rsidP="00710FA6">
            <w:pPr>
              <w:widowControl w:val="0"/>
              <w:suppressAutoHyphens/>
              <w:spacing w:after="0" w:line="100" w:lineRule="atLeast"/>
              <w:textAlignment w:val="baseline"/>
              <w:rPr>
                <w:rFonts w:ascii="Times New Roman" w:eastAsia="SimSun" w:hAnsi="Times New Roman" w:cs="Times New Roman"/>
                <w:b/>
                <w:kern w:val="1"/>
                <w:sz w:val="24"/>
                <w:szCs w:val="24"/>
                <w:lang w:eastAsia="hi-IN" w:bidi="hi-IN"/>
              </w:rPr>
            </w:pPr>
            <w:r w:rsidRPr="00710FA6">
              <w:rPr>
                <w:rFonts w:ascii="Times New Roman" w:eastAsia="SimSun" w:hAnsi="Times New Roman" w:cs="Times New Roman"/>
                <w:b/>
                <w:kern w:val="1"/>
                <w:lang w:eastAsia="hi-IN" w:bidi="hi-IN"/>
              </w:rPr>
              <w:t>Повторение.</w:t>
            </w:r>
            <w:r w:rsidRPr="00710FA6">
              <w:rPr>
                <w:rFonts w:ascii="Times New Roman" w:eastAsia="SimSun" w:hAnsi="Times New Roman" w:cs="Times New Roman"/>
                <w:kern w:val="1"/>
                <w:lang w:eastAsia="hi-IN" w:bidi="hi-IN"/>
              </w:rPr>
              <w:t xml:space="preserve"> Что обозначает имя существительное?           Имя существительное и его роль в речи.               Одушевленные и неодушевленные имена существительные. </w:t>
            </w:r>
            <w:r w:rsidRPr="00710FA6">
              <w:rPr>
                <w:rFonts w:ascii="Times New Roman" w:eastAsia="SimSun" w:hAnsi="Times New Roman" w:cs="Times New Roman"/>
                <w:b/>
                <w:i/>
                <w:kern w:val="1"/>
                <w:lang w:eastAsia="hi-IN" w:bidi="hi-IN"/>
              </w:rPr>
              <w:t>Р/р.</w:t>
            </w:r>
            <w:r w:rsidRPr="00710FA6">
              <w:rPr>
                <w:rFonts w:ascii="Times New Roman" w:eastAsia="SimSun" w:hAnsi="Times New Roman" w:cs="Times New Roman"/>
                <w:kern w:val="1"/>
                <w:lang w:eastAsia="hi-IN" w:bidi="hi-IN"/>
              </w:rPr>
              <w:t xml:space="preserve"> Обучающее изложение. В. Бочарников «Мал, да удал». Собственные и нарицательные имена существительные. Наши проекты. Проект «Тайна имени»</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b/>
                <w:kern w:val="1"/>
                <w:sz w:val="24"/>
                <w:szCs w:val="24"/>
                <w:lang w:eastAsia="hi-IN" w:bidi="hi-IN"/>
              </w:rPr>
            </w:pPr>
            <w:r w:rsidRPr="00710FA6">
              <w:rPr>
                <w:rFonts w:ascii="Times New Roman" w:eastAsia="SimSun" w:hAnsi="Times New Roman" w:cs="Times New Roman"/>
                <w:b/>
                <w:kern w:val="1"/>
                <w:lang w:eastAsia="hi-IN" w:bidi="hi-IN"/>
              </w:rPr>
              <w:t xml:space="preserve">Число имен существительных.                                              </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b/>
                <w:kern w:val="1"/>
                <w:lang w:eastAsia="hi-IN" w:bidi="hi-IN"/>
              </w:rPr>
              <w:t xml:space="preserve">Род имен существительных. </w:t>
            </w:r>
            <w:r w:rsidRPr="00710FA6">
              <w:rPr>
                <w:rFonts w:ascii="Times New Roman" w:eastAsia="SimSun" w:hAnsi="Times New Roman" w:cs="Times New Roman"/>
                <w:kern w:val="1"/>
                <w:lang w:eastAsia="hi-IN" w:bidi="hi-IN"/>
              </w:rPr>
              <w:t>Как определить род имен существительных.</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b/>
                <w:i/>
                <w:kern w:val="1"/>
                <w:sz w:val="24"/>
                <w:szCs w:val="24"/>
                <w:lang w:eastAsia="hi-IN" w:bidi="hi-IN"/>
              </w:rPr>
            </w:pPr>
            <w:r w:rsidRPr="00710FA6">
              <w:rPr>
                <w:rFonts w:ascii="Times New Roman" w:eastAsia="SimSun" w:hAnsi="Times New Roman" w:cs="Times New Roman"/>
                <w:kern w:val="1"/>
                <w:lang w:eastAsia="hi-IN" w:bidi="hi-IN"/>
              </w:rPr>
              <w:t>Мягкий знак на конце имен существительных после шипящих.</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i/>
                <w:lang w:eastAsia="en-US" w:bidi="en-US"/>
              </w:rPr>
              <w:t>Р/р.</w:t>
            </w:r>
            <w:r w:rsidRPr="00710FA6">
              <w:rPr>
                <w:rFonts w:ascii="Times New Roman" w:eastAsia="Times New Roman" w:hAnsi="Times New Roman" w:cs="Times New Roman"/>
                <w:lang w:eastAsia="en-US" w:bidi="en-US"/>
              </w:rPr>
              <w:t xml:space="preserve"> Обучающее изложение по басне Л. Н. Толстого «Лев и мышь» </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b/>
                <w:kern w:val="1"/>
                <w:sz w:val="24"/>
                <w:szCs w:val="24"/>
                <w:lang w:eastAsia="hi-IN" w:bidi="hi-IN"/>
              </w:rPr>
            </w:pPr>
            <w:r w:rsidRPr="00710FA6">
              <w:rPr>
                <w:rFonts w:ascii="Times New Roman" w:eastAsia="SimSun" w:hAnsi="Times New Roman" w:cs="Times New Roman"/>
                <w:b/>
                <w:kern w:val="1"/>
                <w:lang w:eastAsia="hi-IN" w:bidi="hi-IN"/>
              </w:rPr>
              <w:t xml:space="preserve">Контрольный диктант с грамматическими заданиями №6 по теме «Правописание имён существительных» </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b/>
                <w:i/>
                <w:kern w:val="1"/>
                <w:sz w:val="24"/>
                <w:szCs w:val="24"/>
                <w:lang w:eastAsia="hi-IN" w:bidi="hi-IN"/>
              </w:rPr>
            </w:pPr>
            <w:r w:rsidRPr="00710FA6">
              <w:rPr>
                <w:rFonts w:ascii="Times New Roman" w:eastAsia="SimSun" w:hAnsi="Times New Roman" w:cs="Times New Roman"/>
                <w:b/>
                <w:kern w:val="1"/>
                <w:lang w:eastAsia="hi-IN" w:bidi="hi-IN"/>
              </w:rPr>
              <w:t>Падеж имен существительных.</w:t>
            </w:r>
            <w:r w:rsidRPr="00710FA6">
              <w:rPr>
                <w:rFonts w:ascii="Times New Roman" w:eastAsia="SimSun" w:hAnsi="Times New Roman" w:cs="Times New Roman"/>
                <w:kern w:val="1"/>
                <w:lang w:eastAsia="hi-IN" w:bidi="hi-IN"/>
              </w:rPr>
              <w:t xml:space="preserve"> Что такое склонение имен существительных? Падеж имен существительных.</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b/>
                <w:i/>
                <w:kern w:val="1"/>
                <w:lang w:eastAsia="hi-IN" w:bidi="hi-IN"/>
              </w:rPr>
              <w:t>Р/р.</w:t>
            </w:r>
            <w:r w:rsidRPr="00710FA6">
              <w:rPr>
                <w:rFonts w:ascii="Times New Roman" w:eastAsia="SimSun" w:hAnsi="Times New Roman" w:cs="Times New Roman"/>
                <w:kern w:val="1"/>
                <w:lang w:eastAsia="hi-IN" w:bidi="hi-IN"/>
              </w:rPr>
              <w:t>Сочинение по картине И.Я. Билибина «Иван-царевич и лягушка-квакушка»</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Именительный падеж.</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Родительный падеж.</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Дательный падеж.</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Винительный падеж.</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Творительный падеж.</w:t>
            </w:r>
          </w:p>
          <w:p w:rsidR="00710FA6" w:rsidRPr="00710FA6" w:rsidRDefault="00710FA6" w:rsidP="00710FA6">
            <w:pPr>
              <w:spacing w:after="0" w:line="240" w:lineRule="auto"/>
              <w:rPr>
                <w:rFonts w:ascii="Times New Roman" w:eastAsia="Times New Roman" w:hAnsi="Times New Roman" w:cs="Times New Roman"/>
                <w:b/>
                <w:i/>
                <w:sz w:val="24"/>
                <w:szCs w:val="24"/>
                <w:lang w:eastAsia="en-US" w:bidi="en-US"/>
              </w:rPr>
            </w:pPr>
            <w:r w:rsidRPr="00710FA6">
              <w:rPr>
                <w:rFonts w:ascii="Times New Roman" w:eastAsia="Times New Roman" w:hAnsi="Times New Roman" w:cs="Times New Roman"/>
                <w:lang w:eastAsia="en-US" w:bidi="en-US"/>
              </w:rPr>
              <w:t xml:space="preserve">Предложный падеж.                         </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i/>
                <w:lang w:eastAsia="en-US" w:bidi="en-US"/>
              </w:rPr>
              <w:t>Р/р.</w:t>
            </w:r>
            <w:r w:rsidRPr="00710FA6">
              <w:rPr>
                <w:rFonts w:ascii="Times New Roman" w:eastAsia="Times New Roman" w:hAnsi="Times New Roman" w:cs="Times New Roman"/>
                <w:lang w:eastAsia="en-US" w:bidi="en-US"/>
              </w:rPr>
              <w:t xml:space="preserve"> Обучающее изложение по рассказу К. Паустовского.</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rPr>
                <w:rFonts w:ascii="Times New Roman" w:eastAsia="Times New Roman" w:hAnsi="Times New Roman" w:cs="Times New Roman"/>
                <w:b/>
                <w:i/>
                <w:sz w:val="24"/>
                <w:szCs w:val="24"/>
                <w:lang w:eastAsia="en-US" w:bidi="en-US"/>
              </w:rPr>
            </w:pPr>
            <w:r w:rsidRPr="00710FA6">
              <w:rPr>
                <w:rFonts w:ascii="Times New Roman" w:eastAsia="Times New Roman" w:hAnsi="Times New Roman" w:cs="Times New Roman"/>
                <w:lang w:eastAsia="en-US" w:bidi="en-US"/>
              </w:rPr>
              <w:t xml:space="preserve">Все падежи. Обобщение и закрепление знаний по теме «Имя существительное».                                             </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b/>
                <w:kern w:val="1"/>
                <w:sz w:val="24"/>
                <w:szCs w:val="24"/>
                <w:lang w:eastAsia="hi-IN" w:bidi="hi-IN"/>
              </w:rPr>
            </w:pPr>
            <w:r w:rsidRPr="00710FA6">
              <w:rPr>
                <w:rFonts w:ascii="Times New Roman" w:eastAsia="SimSun" w:hAnsi="Times New Roman" w:cs="Times New Roman"/>
                <w:b/>
                <w:i/>
                <w:kern w:val="1"/>
                <w:lang w:eastAsia="hi-IN" w:bidi="hi-IN"/>
              </w:rPr>
              <w:t>Р/р</w:t>
            </w:r>
            <w:r w:rsidRPr="00710FA6">
              <w:rPr>
                <w:rFonts w:ascii="Times New Roman" w:eastAsia="SimSun" w:hAnsi="Times New Roman" w:cs="Times New Roman"/>
                <w:kern w:val="1"/>
                <w:lang w:eastAsia="hi-IN" w:bidi="hi-IN"/>
              </w:rPr>
              <w:t>. Сочинение по картине К.Ф. Юона «Конец зимы. Полдень»</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b/>
                <w:kern w:val="1"/>
                <w:lang w:eastAsia="hi-IN" w:bidi="hi-IN"/>
              </w:rPr>
              <w:t xml:space="preserve">Контрольный диктант с грамматическими заданиями №7 по теме «Имя существительное» </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Наши проекты «Зимняя страничка»</w:t>
            </w:r>
          </w:p>
          <w:p w:rsidR="00710FA6" w:rsidRPr="00710FA6" w:rsidRDefault="00710FA6" w:rsidP="00710FA6">
            <w:pPr>
              <w:spacing w:after="0" w:line="240" w:lineRule="auto"/>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lang w:eastAsia="en-US" w:bidi="en-US"/>
              </w:rPr>
              <w:t>Рубрика «Проверь себя»</w:t>
            </w:r>
          </w:p>
        </w:tc>
        <w:tc>
          <w:tcPr>
            <w:tcW w:w="8471" w:type="dxa"/>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Распознавать</w:t>
            </w:r>
            <w:r w:rsidRPr="00710FA6">
              <w:rPr>
                <w:rFonts w:ascii="Times New Roman" w:eastAsia="Times New Roman" w:hAnsi="Times New Roman" w:cs="Times New Roman"/>
                <w:lang w:eastAsia="en-US" w:bidi="en-US"/>
              </w:rPr>
              <w:t xml:space="preserve"> имена существительные среди слов других частей речи, </w:t>
            </w: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лексическое значение имен существительных. </w:t>
            </w:r>
            <w:r w:rsidRPr="00710FA6">
              <w:rPr>
                <w:rFonts w:ascii="Times New Roman" w:eastAsia="Times New Roman" w:hAnsi="Times New Roman" w:cs="Times New Roman"/>
                <w:b/>
                <w:lang w:eastAsia="en-US" w:bidi="en-US"/>
              </w:rPr>
              <w:t>Различать</w:t>
            </w:r>
            <w:r w:rsidRPr="00710FA6">
              <w:rPr>
                <w:rFonts w:ascii="Times New Roman" w:eastAsia="Times New Roman" w:hAnsi="Times New Roman" w:cs="Times New Roman"/>
                <w:lang w:eastAsia="en-US" w:bidi="en-US"/>
              </w:rPr>
              <w:t xml:space="preserve"> среди однокоренных слов имена существительные.</w:t>
            </w: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Выделять</w:t>
            </w:r>
            <w:r w:rsidRPr="00710FA6">
              <w:rPr>
                <w:rFonts w:ascii="Times New Roman" w:eastAsia="Times New Roman" w:hAnsi="Times New Roman" w:cs="Times New Roman"/>
                <w:lang w:eastAsia="en-US" w:bidi="en-US"/>
              </w:rPr>
              <w:t xml:space="preserve"> среди имен существительных одушевленные и неодушевленные (по вопросу и по значению). </w:t>
            </w:r>
            <w:r w:rsidRPr="00710FA6">
              <w:rPr>
                <w:rFonts w:ascii="Times New Roman" w:eastAsia="Times New Roman" w:hAnsi="Times New Roman" w:cs="Times New Roman"/>
                <w:b/>
                <w:lang w:eastAsia="en-US" w:bidi="en-US"/>
              </w:rPr>
              <w:t>Находить</w:t>
            </w:r>
            <w:r w:rsidRPr="00710FA6">
              <w:rPr>
                <w:rFonts w:ascii="Times New Roman" w:eastAsia="Times New Roman" w:hAnsi="Times New Roman" w:cs="Times New Roman"/>
                <w:lang w:eastAsia="en-US" w:bidi="en-US"/>
              </w:rPr>
              <w:t xml:space="preserve"> среди имен существительных в тексте устаревшие слова, </w:t>
            </w:r>
            <w:r w:rsidRPr="00710FA6">
              <w:rPr>
                <w:rFonts w:ascii="Times New Roman" w:eastAsia="Times New Roman" w:hAnsi="Times New Roman" w:cs="Times New Roman"/>
                <w:b/>
                <w:lang w:eastAsia="en-US" w:bidi="en-US"/>
              </w:rPr>
              <w:t>объяснять</w:t>
            </w:r>
            <w:r w:rsidRPr="00710FA6">
              <w:rPr>
                <w:rFonts w:ascii="Times New Roman" w:eastAsia="Times New Roman" w:hAnsi="Times New Roman" w:cs="Times New Roman"/>
                <w:lang w:eastAsia="en-US" w:bidi="en-US"/>
              </w:rPr>
              <w:t xml:space="preserve"> их значение.</w:t>
            </w: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Распознавать</w:t>
            </w:r>
            <w:r w:rsidRPr="00710FA6">
              <w:rPr>
                <w:rFonts w:ascii="Times New Roman" w:eastAsia="Times New Roman" w:hAnsi="Times New Roman" w:cs="Times New Roman"/>
                <w:lang w:eastAsia="en-US" w:bidi="en-US"/>
              </w:rPr>
              <w:t xml:space="preserve"> собственные и нарицательные имена существительные, </w:t>
            </w: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значение имен собственных. </w:t>
            </w:r>
            <w:r w:rsidRPr="00710FA6">
              <w:rPr>
                <w:rFonts w:ascii="Times New Roman" w:eastAsia="Times New Roman" w:hAnsi="Times New Roman" w:cs="Times New Roman"/>
                <w:b/>
                <w:lang w:eastAsia="en-US" w:bidi="en-US"/>
              </w:rPr>
              <w:t>Обосновывать</w:t>
            </w:r>
            <w:r w:rsidRPr="00710FA6">
              <w:rPr>
                <w:rFonts w:ascii="Times New Roman" w:eastAsia="Times New Roman" w:hAnsi="Times New Roman" w:cs="Times New Roman"/>
                <w:lang w:eastAsia="en-US" w:bidi="en-US"/>
              </w:rPr>
              <w:t xml:space="preserve"> написание заглавной буквы в именах собственных.</w:t>
            </w: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число имен существительных. </w:t>
            </w:r>
            <w:r w:rsidRPr="00710FA6">
              <w:rPr>
                <w:rFonts w:ascii="Times New Roman" w:eastAsia="Times New Roman" w:hAnsi="Times New Roman" w:cs="Times New Roman"/>
                <w:b/>
                <w:lang w:eastAsia="en-US" w:bidi="en-US"/>
              </w:rPr>
              <w:t>Изменить</w:t>
            </w:r>
            <w:r w:rsidRPr="00710FA6">
              <w:rPr>
                <w:rFonts w:ascii="Times New Roman" w:eastAsia="Times New Roman" w:hAnsi="Times New Roman" w:cs="Times New Roman"/>
                <w:lang w:eastAsia="en-US" w:bidi="en-US"/>
              </w:rPr>
              <w:t xml:space="preserve"> форму числа имен существительных. </w:t>
            </w:r>
            <w:r w:rsidRPr="00710FA6">
              <w:rPr>
                <w:rFonts w:ascii="Times New Roman" w:eastAsia="Times New Roman" w:hAnsi="Times New Roman" w:cs="Times New Roman"/>
                <w:b/>
                <w:lang w:eastAsia="en-US" w:bidi="en-US"/>
              </w:rPr>
              <w:t xml:space="preserve">Распознавать </w:t>
            </w:r>
            <w:r w:rsidRPr="00710FA6">
              <w:rPr>
                <w:rFonts w:ascii="Times New Roman" w:eastAsia="Times New Roman" w:hAnsi="Times New Roman" w:cs="Times New Roman"/>
                <w:lang w:eastAsia="en-US" w:bidi="en-US"/>
              </w:rPr>
              <w:t xml:space="preserve">имена существительные, изменение форму одного числа.  </w:t>
            </w: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род имен существительных</w:t>
            </w:r>
            <w:r w:rsidRPr="00710FA6">
              <w:rPr>
                <w:rFonts w:ascii="Times New Roman" w:eastAsia="Times New Roman" w:hAnsi="Times New Roman" w:cs="Times New Roman"/>
                <w:b/>
                <w:lang w:eastAsia="en-US" w:bidi="en-US"/>
              </w:rPr>
              <w:t xml:space="preserve">. Классифицировать </w:t>
            </w:r>
            <w:r w:rsidRPr="00710FA6">
              <w:rPr>
                <w:rFonts w:ascii="Times New Roman" w:eastAsia="Times New Roman" w:hAnsi="Times New Roman" w:cs="Times New Roman"/>
                <w:lang w:eastAsia="en-US" w:bidi="en-US"/>
              </w:rPr>
              <w:t xml:space="preserve">имена существительные по роду и </w:t>
            </w:r>
            <w:r w:rsidRPr="00710FA6">
              <w:rPr>
                <w:rFonts w:ascii="Times New Roman" w:eastAsia="Times New Roman" w:hAnsi="Times New Roman" w:cs="Times New Roman"/>
                <w:b/>
                <w:lang w:eastAsia="en-US" w:bidi="en-US"/>
              </w:rPr>
              <w:t>обосновывать</w:t>
            </w:r>
            <w:r w:rsidRPr="00710FA6">
              <w:rPr>
                <w:rFonts w:ascii="Times New Roman" w:eastAsia="Times New Roman" w:hAnsi="Times New Roman" w:cs="Times New Roman"/>
                <w:lang w:eastAsia="en-US" w:bidi="en-US"/>
              </w:rPr>
              <w:t xml:space="preserve"> правильность определения рода. Правильно </w:t>
            </w:r>
            <w:r w:rsidRPr="00710FA6">
              <w:rPr>
                <w:rFonts w:ascii="Times New Roman" w:eastAsia="Times New Roman" w:hAnsi="Times New Roman" w:cs="Times New Roman"/>
                <w:b/>
                <w:lang w:eastAsia="en-US" w:bidi="en-US"/>
              </w:rPr>
              <w:t>записывать</w:t>
            </w:r>
            <w:r w:rsidRPr="00710FA6">
              <w:rPr>
                <w:rFonts w:ascii="Times New Roman" w:eastAsia="Times New Roman" w:hAnsi="Times New Roman" w:cs="Times New Roman"/>
                <w:lang w:eastAsia="en-US" w:bidi="en-US"/>
              </w:rPr>
              <w:t xml:space="preserve"> имена существительные с шипящим звуком на конце и </w:t>
            </w:r>
            <w:r w:rsidRPr="00710FA6">
              <w:rPr>
                <w:rFonts w:ascii="Times New Roman" w:eastAsia="Times New Roman" w:hAnsi="Times New Roman" w:cs="Times New Roman"/>
                <w:b/>
                <w:lang w:eastAsia="en-US" w:bidi="en-US"/>
              </w:rPr>
              <w:t>контролировать</w:t>
            </w:r>
            <w:r w:rsidRPr="00710FA6">
              <w:rPr>
                <w:rFonts w:ascii="Times New Roman" w:eastAsia="Times New Roman" w:hAnsi="Times New Roman" w:cs="Times New Roman"/>
                <w:lang w:eastAsia="en-US" w:bidi="en-US"/>
              </w:rPr>
              <w:t xml:space="preserve"> правильность записи.</w:t>
            </w: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Изменять</w:t>
            </w:r>
            <w:r w:rsidRPr="00710FA6">
              <w:rPr>
                <w:rFonts w:ascii="Times New Roman" w:eastAsia="Times New Roman" w:hAnsi="Times New Roman" w:cs="Times New Roman"/>
                <w:lang w:eastAsia="en-US" w:bidi="en-US"/>
              </w:rPr>
              <w:t xml:space="preserve"> имена существительные по падежам. </w:t>
            </w:r>
            <w:r w:rsidRPr="00710FA6">
              <w:rPr>
                <w:rFonts w:ascii="Times New Roman" w:eastAsia="Times New Roman" w:hAnsi="Times New Roman" w:cs="Times New Roman"/>
                <w:b/>
                <w:lang w:eastAsia="en-US" w:bidi="en-US"/>
              </w:rPr>
              <w:t xml:space="preserve">Запоминать </w:t>
            </w:r>
            <w:r w:rsidRPr="00710FA6">
              <w:rPr>
                <w:rFonts w:ascii="Times New Roman" w:eastAsia="Times New Roman" w:hAnsi="Times New Roman" w:cs="Times New Roman"/>
                <w:lang w:eastAsia="en-US" w:bidi="en-US"/>
              </w:rPr>
              <w:t xml:space="preserve">названия падежей. </w:t>
            </w: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падеж имен существительных. </w:t>
            </w:r>
            <w:r w:rsidRPr="00710FA6">
              <w:rPr>
                <w:rFonts w:ascii="Times New Roman" w:eastAsia="Times New Roman" w:hAnsi="Times New Roman" w:cs="Times New Roman"/>
                <w:b/>
                <w:lang w:eastAsia="en-US" w:bidi="en-US"/>
              </w:rPr>
              <w:t>Распознавать</w:t>
            </w:r>
            <w:r w:rsidRPr="00710FA6">
              <w:rPr>
                <w:rFonts w:ascii="Times New Roman" w:eastAsia="Times New Roman" w:hAnsi="Times New Roman" w:cs="Times New Roman"/>
                <w:lang w:eastAsia="en-US" w:bidi="en-US"/>
              </w:rPr>
              <w:t xml:space="preserve"> именительный (родительный и др.) падеж, в котором употреблено имя существительное, по падежному вопросу и предлоге. </w:t>
            </w:r>
            <w:r w:rsidRPr="00710FA6">
              <w:rPr>
                <w:rFonts w:ascii="Times New Roman" w:eastAsia="Times New Roman" w:hAnsi="Times New Roman" w:cs="Times New Roman"/>
                <w:b/>
                <w:lang w:eastAsia="en-US" w:bidi="en-US"/>
              </w:rPr>
              <w:t>Составлять</w:t>
            </w:r>
            <w:r w:rsidRPr="00710FA6">
              <w:rPr>
                <w:rFonts w:ascii="Times New Roman" w:eastAsia="Times New Roman" w:hAnsi="Times New Roman" w:cs="Times New Roman"/>
                <w:lang w:eastAsia="en-US" w:bidi="en-US"/>
              </w:rPr>
              <w:t xml:space="preserve"> предложение (словосочетание), употребляя в нем имя существительное в заданной падежной форме. </w:t>
            </w:r>
            <w:r w:rsidRPr="00710FA6">
              <w:rPr>
                <w:rFonts w:ascii="Times New Roman" w:eastAsia="Times New Roman" w:hAnsi="Times New Roman" w:cs="Times New Roman"/>
                <w:b/>
                <w:lang w:eastAsia="en-US" w:bidi="en-US"/>
              </w:rPr>
              <w:t>Сопоставлять</w:t>
            </w:r>
            <w:r w:rsidRPr="00710FA6">
              <w:rPr>
                <w:rFonts w:ascii="Times New Roman" w:eastAsia="Times New Roman" w:hAnsi="Times New Roman" w:cs="Times New Roman"/>
                <w:lang w:eastAsia="en-US" w:bidi="en-US"/>
              </w:rPr>
              <w:t xml:space="preserve"> и </w:t>
            </w:r>
            <w:r w:rsidRPr="00710FA6">
              <w:rPr>
                <w:rFonts w:ascii="Times New Roman" w:eastAsia="Times New Roman" w:hAnsi="Times New Roman" w:cs="Times New Roman"/>
                <w:b/>
                <w:lang w:eastAsia="en-US" w:bidi="en-US"/>
              </w:rPr>
              <w:t xml:space="preserve">различать </w:t>
            </w:r>
            <w:r w:rsidRPr="00710FA6">
              <w:rPr>
                <w:rFonts w:ascii="Times New Roman" w:eastAsia="Times New Roman" w:hAnsi="Times New Roman" w:cs="Times New Roman"/>
                <w:lang w:eastAsia="en-US" w:bidi="en-US"/>
              </w:rPr>
              <w:t xml:space="preserve"> внешние сходные падежные формы (именительный и винительный падежи, родительный и винительный падежи имен существительных одушевленных мужского рода и др.). </w:t>
            </w:r>
            <w:r w:rsidRPr="00710FA6">
              <w:rPr>
                <w:rFonts w:ascii="Times New Roman" w:eastAsia="Times New Roman" w:hAnsi="Times New Roman" w:cs="Times New Roman"/>
                <w:b/>
                <w:lang w:eastAsia="en-US" w:bidi="en-US"/>
              </w:rPr>
              <w:t xml:space="preserve">Составлять сообщение </w:t>
            </w:r>
            <w:r w:rsidRPr="00710FA6">
              <w:rPr>
                <w:rFonts w:ascii="Times New Roman" w:eastAsia="Times New Roman" w:hAnsi="Times New Roman" w:cs="Times New Roman"/>
                <w:lang w:eastAsia="en-US" w:bidi="en-US"/>
              </w:rPr>
              <w:t>об изученных падежах имен существительных.</w:t>
            </w:r>
          </w:p>
          <w:p w:rsidR="00710FA6" w:rsidRPr="00710FA6" w:rsidRDefault="00710FA6" w:rsidP="00710FA6">
            <w:pPr>
              <w:spacing w:after="0" w:line="240" w:lineRule="auto"/>
              <w:jc w:val="both"/>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начальную форму имени существительного. </w:t>
            </w:r>
            <w:r w:rsidRPr="00710FA6">
              <w:rPr>
                <w:rFonts w:ascii="Times New Roman" w:eastAsia="Times New Roman" w:hAnsi="Times New Roman" w:cs="Times New Roman"/>
                <w:b/>
                <w:lang w:eastAsia="en-US" w:bidi="en-US"/>
              </w:rPr>
              <w:t>Распознавать</w:t>
            </w:r>
            <w:r w:rsidRPr="00710FA6">
              <w:rPr>
                <w:rFonts w:ascii="Times New Roman" w:eastAsia="Times New Roman" w:hAnsi="Times New Roman" w:cs="Times New Roman"/>
                <w:lang w:eastAsia="en-US" w:bidi="en-US"/>
              </w:rPr>
              <w:t xml:space="preserve">, пользуясь памяткой, изученные признаки имени существительного по заданному алгоритму и </w:t>
            </w:r>
            <w:r w:rsidRPr="00710FA6">
              <w:rPr>
                <w:rFonts w:ascii="Times New Roman" w:eastAsia="Times New Roman" w:hAnsi="Times New Roman" w:cs="Times New Roman"/>
                <w:b/>
                <w:lang w:eastAsia="en-US" w:bidi="en-US"/>
              </w:rPr>
              <w:t>обосновывать</w:t>
            </w:r>
            <w:r w:rsidRPr="00710FA6">
              <w:rPr>
                <w:rFonts w:ascii="Times New Roman" w:eastAsia="Times New Roman" w:hAnsi="Times New Roman" w:cs="Times New Roman"/>
                <w:lang w:eastAsia="en-US" w:bidi="en-US"/>
              </w:rPr>
              <w:t xml:space="preserve"> правильность их определения.</w:t>
            </w: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Писать</w:t>
            </w:r>
            <w:r w:rsidRPr="00710FA6">
              <w:rPr>
                <w:rFonts w:ascii="Times New Roman" w:eastAsia="Times New Roman" w:hAnsi="Times New Roman" w:cs="Times New Roman"/>
                <w:lang w:eastAsia="en-US" w:bidi="en-US"/>
              </w:rPr>
              <w:t xml:space="preserve"> диктант и </w:t>
            </w:r>
            <w:r w:rsidRPr="00710FA6">
              <w:rPr>
                <w:rFonts w:ascii="Times New Roman" w:eastAsia="Times New Roman" w:hAnsi="Times New Roman" w:cs="Times New Roman"/>
                <w:b/>
                <w:lang w:eastAsia="en-US" w:bidi="en-US"/>
              </w:rPr>
              <w:t xml:space="preserve">проверять </w:t>
            </w:r>
            <w:r w:rsidRPr="00710FA6">
              <w:rPr>
                <w:rFonts w:ascii="Times New Roman" w:eastAsia="Times New Roman" w:hAnsi="Times New Roman" w:cs="Times New Roman"/>
                <w:lang w:eastAsia="en-US" w:bidi="en-US"/>
              </w:rPr>
              <w:t xml:space="preserve">написанное.  </w:t>
            </w:r>
          </w:p>
        </w:tc>
      </w:tr>
      <w:tr w:rsidR="00710FA6" w:rsidRPr="00710FA6" w:rsidTr="00710FA6">
        <w:trPr>
          <w:trHeight w:val="353"/>
        </w:trPr>
        <w:tc>
          <w:tcPr>
            <w:tcW w:w="15058" w:type="dxa"/>
            <w:gridSpan w:val="2"/>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tabs>
                <w:tab w:val="left" w:pos="6525"/>
              </w:tabs>
              <w:spacing w:after="0" w:line="240" w:lineRule="auto"/>
              <w:jc w:val="center"/>
              <w:rPr>
                <w:rFonts w:ascii="Times New Roman" w:eastAsia="Times New Roman" w:hAnsi="Times New Roman" w:cs="Times New Roman"/>
                <w:b/>
                <w:sz w:val="24"/>
                <w:szCs w:val="24"/>
                <w:lang w:val="en-US" w:eastAsia="en-US" w:bidi="en-US"/>
              </w:rPr>
            </w:pPr>
            <w:r w:rsidRPr="00710FA6">
              <w:rPr>
                <w:rFonts w:ascii="Times New Roman" w:eastAsia="Times New Roman" w:hAnsi="Times New Roman" w:cs="Times New Roman"/>
                <w:b/>
                <w:lang w:val="en-US" w:eastAsia="en-US" w:bidi="en-US"/>
              </w:rPr>
              <w:t>Имяприлагательное</w:t>
            </w:r>
          </w:p>
        </w:tc>
      </w:tr>
      <w:tr w:rsidR="00710FA6" w:rsidRPr="00710FA6" w:rsidTr="00710FA6">
        <w:trPr>
          <w:trHeight w:val="70"/>
        </w:trPr>
        <w:tc>
          <w:tcPr>
            <w:tcW w:w="6587" w:type="dxa"/>
            <w:vMerge w:val="restart"/>
            <w:tcBorders>
              <w:top w:val="single" w:sz="4" w:space="0" w:color="000000"/>
              <w:left w:val="single" w:sz="4" w:space="0" w:color="000000"/>
              <w:bottom w:val="single" w:sz="4" w:space="0" w:color="000000"/>
            </w:tcBorders>
            <w:shd w:val="clear" w:color="auto" w:fill="auto"/>
          </w:tcPr>
          <w:p w:rsidR="00710FA6" w:rsidRPr="00710FA6" w:rsidRDefault="00710FA6" w:rsidP="00710FA6">
            <w:pPr>
              <w:widowControl w:val="0"/>
              <w:suppressAutoHyphens/>
              <w:spacing w:after="0"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b/>
                <w:kern w:val="1"/>
                <w:lang w:eastAsia="hi-IN" w:bidi="hi-IN"/>
              </w:rPr>
              <w:t>Повторение</w:t>
            </w:r>
            <w:r w:rsidRPr="00710FA6">
              <w:rPr>
                <w:rFonts w:ascii="Times New Roman" w:eastAsia="SimSun" w:hAnsi="Times New Roman" w:cs="Times New Roman"/>
                <w:kern w:val="1"/>
                <w:lang w:eastAsia="hi-IN" w:bidi="hi-IN"/>
              </w:rPr>
              <w:t>. Определение и употребление имён прилагательных.</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b/>
                <w:kern w:val="1"/>
                <w:lang w:eastAsia="hi-IN" w:bidi="hi-IN"/>
              </w:rPr>
              <w:t>Контрольное списывание №3</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kern w:val="1"/>
                <w:lang w:eastAsia="hi-IN" w:bidi="hi-IN"/>
              </w:rPr>
              <w:t xml:space="preserve"> Роль имен прилагательных в тексте.</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b/>
                <w:i/>
                <w:kern w:val="1"/>
                <w:lang w:eastAsia="hi-IN" w:bidi="hi-IN"/>
              </w:rPr>
              <w:t>Р/р</w:t>
            </w:r>
            <w:r w:rsidRPr="00710FA6">
              <w:rPr>
                <w:rFonts w:ascii="Times New Roman" w:eastAsia="SimSun" w:hAnsi="Times New Roman" w:cs="Times New Roman"/>
                <w:i/>
                <w:kern w:val="1"/>
                <w:lang w:eastAsia="hi-IN" w:bidi="hi-IN"/>
              </w:rPr>
              <w:t>.</w:t>
            </w:r>
            <w:r w:rsidRPr="00710FA6">
              <w:rPr>
                <w:rFonts w:ascii="Times New Roman" w:eastAsia="SimSun" w:hAnsi="Times New Roman" w:cs="Times New Roman"/>
                <w:kern w:val="1"/>
                <w:lang w:eastAsia="hi-IN" w:bidi="hi-IN"/>
              </w:rPr>
              <w:t xml:space="preserve"> Текст-описание. Отзыв по картине М.А. Врубеля «Царевна – Лебедь»</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kern w:val="1"/>
                <w:lang w:eastAsia="hi-IN" w:bidi="hi-IN"/>
              </w:rPr>
              <w:t>Род имен прилагательных. Изменение имен прилагательных по родам.</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kern w:val="1"/>
                <w:lang w:eastAsia="hi-IN" w:bidi="hi-IN"/>
              </w:rPr>
              <w:t>Число имен прилагательных.</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Изменение имен прилагательных по падежам.</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b/>
                <w:i/>
                <w:kern w:val="1"/>
                <w:sz w:val="24"/>
                <w:szCs w:val="24"/>
                <w:lang w:eastAsia="hi-IN" w:bidi="hi-IN"/>
              </w:rPr>
            </w:pPr>
            <w:r w:rsidRPr="00710FA6">
              <w:rPr>
                <w:rFonts w:ascii="Times New Roman" w:eastAsia="SimSun" w:hAnsi="Times New Roman" w:cs="Times New Roman"/>
                <w:kern w:val="1"/>
                <w:lang w:eastAsia="hi-IN" w:bidi="hi-IN"/>
              </w:rPr>
              <w:t>Изменение имен прилагательных по падежам</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b/>
                <w:i/>
                <w:kern w:val="1"/>
                <w:lang w:eastAsia="hi-IN" w:bidi="hi-IN"/>
              </w:rPr>
              <w:t>Р/р</w:t>
            </w:r>
            <w:r w:rsidRPr="00710FA6">
              <w:rPr>
                <w:rFonts w:ascii="Times New Roman" w:eastAsia="SimSun" w:hAnsi="Times New Roman" w:cs="Times New Roman"/>
                <w:b/>
                <w:kern w:val="1"/>
                <w:lang w:eastAsia="hi-IN" w:bidi="hi-IN"/>
              </w:rPr>
              <w:t>.</w:t>
            </w:r>
            <w:r w:rsidRPr="00710FA6">
              <w:rPr>
                <w:rFonts w:ascii="Times New Roman" w:eastAsia="SimSun" w:hAnsi="Times New Roman" w:cs="Times New Roman"/>
                <w:kern w:val="1"/>
                <w:lang w:eastAsia="hi-IN" w:bidi="hi-IN"/>
              </w:rPr>
              <w:t xml:space="preserve"> Отзыв по картине А.А. Серова «Девочка с персиками»</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b/>
                <w:kern w:val="1"/>
                <w:sz w:val="24"/>
                <w:szCs w:val="24"/>
                <w:lang w:eastAsia="hi-IN" w:bidi="hi-IN"/>
              </w:rPr>
            </w:pPr>
            <w:r w:rsidRPr="00710FA6">
              <w:rPr>
                <w:rFonts w:ascii="Times New Roman" w:eastAsia="SimSun" w:hAnsi="Times New Roman" w:cs="Times New Roman"/>
                <w:kern w:val="1"/>
                <w:lang w:eastAsia="hi-IN" w:bidi="hi-IN"/>
              </w:rPr>
              <w:t>Обобщение и закрепление знаний по теме «Имя прилагательное». Рубрика «Проверь себя».</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b/>
                <w:kern w:val="1"/>
                <w:sz w:val="24"/>
                <w:szCs w:val="24"/>
                <w:lang w:eastAsia="hi-IN" w:bidi="hi-IN"/>
              </w:rPr>
            </w:pPr>
            <w:r w:rsidRPr="00710FA6">
              <w:rPr>
                <w:rFonts w:ascii="Times New Roman" w:eastAsia="SimSun" w:hAnsi="Times New Roman" w:cs="Times New Roman"/>
                <w:b/>
                <w:kern w:val="1"/>
                <w:lang w:eastAsia="hi-IN" w:bidi="hi-IN"/>
              </w:rPr>
              <w:t>Контрольный диктант с грамматическими заданиями №8 по теме «Имя прилагательное»</w:t>
            </w:r>
          </w:p>
          <w:p w:rsidR="00710FA6" w:rsidRPr="00710FA6" w:rsidRDefault="00710FA6" w:rsidP="00710FA6">
            <w:pPr>
              <w:spacing w:after="0" w:line="240" w:lineRule="auto"/>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lang w:eastAsia="en-US" w:bidi="en-US"/>
              </w:rPr>
              <w:t>Наши проекты «Имена прилагательные в загадках»</w:t>
            </w:r>
          </w:p>
        </w:tc>
        <w:tc>
          <w:tcPr>
            <w:tcW w:w="8471" w:type="dxa"/>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tabs>
                <w:tab w:val="left" w:pos="1620"/>
              </w:tabs>
              <w:spacing w:after="0" w:line="240" w:lineRule="auto"/>
              <w:jc w:val="both"/>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lang w:eastAsia="en-US" w:bidi="en-US"/>
              </w:rPr>
              <w:tab/>
            </w:r>
          </w:p>
        </w:tc>
      </w:tr>
      <w:tr w:rsidR="00710FA6" w:rsidRPr="00710FA6" w:rsidTr="00710FA6">
        <w:trPr>
          <w:trHeight w:val="154"/>
        </w:trPr>
        <w:tc>
          <w:tcPr>
            <w:tcW w:w="6587" w:type="dxa"/>
            <w:vMerge/>
            <w:tcBorders>
              <w:top w:val="single" w:sz="4" w:space="0" w:color="000000"/>
              <w:left w:val="single" w:sz="4" w:space="0" w:color="000000"/>
              <w:bottom w:val="single" w:sz="4" w:space="0" w:color="000000"/>
            </w:tcBorders>
            <w:shd w:val="clear" w:color="auto" w:fill="auto"/>
          </w:tcPr>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tc>
        <w:tc>
          <w:tcPr>
            <w:tcW w:w="8471" w:type="dxa"/>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Распознавать</w:t>
            </w:r>
            <w:r w:rsidRPr="00710FA6">
              <w:rPr>
                <w:rFonts w:ascii="Times New Roman" w:eastAsia="Times New Roman" w:hAnsi="Times New Roman" w:cs="Times New Roman"/>
                <w:lang w:eastAsia="en-US" w:bidi="en-US"/>
              </w:rPr>
              <w:t xml:space="preserve"> имена прилагательные среди других частей речи. </w:t>
            </w: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лексическое значение имен прилагательных. </w:t>
            </w:r>
            <w:r w:rsidRPr="00710FA6">
              <w:rPr>
                <w:rFonts w:ascii="Times New Roman" w:eastAsia="Times New Roman" w:hAnsi="Times New Roman" w:cs="Times New Roman"/>
                <w:b/>
                <w:lang w:eastAsia="en-US" w:bidi="en-US"/>
              </w:rPr>
              <w:t>Выделять</w:t>
            </w:r>
            <w:r w:rsidRPr="00710FA6">
              <w:rPr>
                <w:rFonts w:ascii="Times New Roman" w:eastAsia="Times New Roman" w:hAnsi="Times New Roman" w:cs="Times New Roman"/>
                <w:lang w:eastAsia="en-US" w:bidi="en-US"/>
              </w:rPr>
              <w:t xml:space="preserve"> словосочетания с именами прилагательными из предложения.  </w:t>
            </w: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Подбирать</w:t>
            </w:r>
            <w:r w:rsidRPr="00710FA6">
              <w:rPr>
                <w:rFonts w:ascii="Times New Roman" w:eastAsia="Times New Roman" w:hAnsi="Times New Roman" w:cs="Times New Roman"/>
                <w:lang w:eastAsia="en-US" w:bidi="en-US"/>
              </w:rPr>
              <w:t xml:space="preserve"> к именам существительным подходящие по смыслу имена прилагательные, а к именам прилагательным – имена существительные. </w:t>
            </w:r>
            <w:r w:rsidRPr="00710FA6">
              <w:rPr>
                <w:rFonts w:ascii="Times New Roman" w:eastAsia="Times New Roman" w:hAnsi="Times New Roman" w:cs="Times New Roman"/>
                <w:b/>
                <w:lang w:eastAsia="en-US" w:bidi="en-US"/>
              </w:rPr>
              <w:t>Распознават</w:t>
            </w:r>
            <w:r w:rsidRPr="00710FA6">
              <w:rPr>
                <w:rFonts w:ascii="Times New Roman" w:eastAsia="Times New Roman" w:hAnsi="Times New Roman" w:cs="Times New Roman"/>
                <w:lang w:eastAsia="en-US" w:bidi="en-US"/>
              </w:rPr>
              <w:t xml:space="preserve">ь сложные имена прилагательные и правильно их записывать (серебристо-белый и др.). </w:t>
            </w: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каким членом предложения является имя прилагательное.</w:t>
            </w: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род имен прилагательных, </w:t>
            </w:r>
            <w:r w:rsidRPr="00710FA6">
              <w:rPr>
                <w:rFonts w:ascii="Times New Roman" w:eastAsia="Times New Roman" w:hAnsi="Times New Roman" w:cs="Times New Roman"/>
                <w:b/>
                <w:lang w:eastAsia="en-US" w:bidi="en-US"/>
              </w:rPr>
              <w:t>классифицировать</w:t>
            </w:r>
            <w:r w:rsidRPr="00710FA6">
              <w:rPr>
                <w:rFonts w:ascii="Times New Roman" w:eastAsia="Times New Roman" w:hAnsi="Times New Roman" w:cs="Times New Roman"/>
                <w:lang w:eastAsia="en-US" w:bidi="en-US"/>
              </w:rPr>
              <w:t xml:space="preserve"> имена прилагательные по роду. </w:t>
            </w:r>
            <w:r w:rsidRPr="00710FA6">
              <w:rPr>
                <w:rFonts w:ascii="Times New Roman" w:eastAsia="Times New Roman" w:hAnsi="Times New Roman" w:cs="Times New Roman"/>
                <w:b/>
                <w:lang w:eastAsia="en-US" w:bidi="en-US"/>
              </w:rPr>
              <w:t>Наблюдать</w:t>
            </w:r>
            <w:r w:rsidRPr="00710FA6">
              <w:rPr>
                <w:rFonts w:ascii="Times New Roman" w:eastAsia="Times New Roman" w:hAnsi="Times New Roman" w:cs="Times New Roman"/>
                <w:lang w:eastAsia="en-US" w:bidi="en-US"/>
              </w:rPr>
              <w:t xml:space="preserve"> зависимость рода имени прилагательного от формы рода имени существительного. </w:t>
            </w:r>
            <w:r w:rsidRPr="00710FA6">
              <w:rPr>
                <w:rFonts w:ascii="Times New Roman" w:eastAsia="Times New Roman" w:hAnsi="Times New Roman" w:cs="Times New Roman"/>
                <w:b/>
                <w:lang w:eastAsia="en-US" w:bidi="en-US"/>
              </w:rPr>
              <w:t>Изменять</w:t>
            </w:r>
            <w:r w:rsidRPr="00710FA6">
              <w:rPr>
                <w:rFonts w:ascii="Times New Roman" w:eastAsia="Times New Roman" w:hAnsi="Times New Roman" w:cs="Times New Roman"/>
                <w:lang w:eastAsia="en-US" w:bidi="en-US"/>
              </w:rPr>
              <w:t xml:space="preserve"> имена прилагательные по родам в единственном числе. </w:t>
            </w:r>
            <w:r w:rsidRPr="00710FA6">
              <w:rPr>
                <w:rFonts w:ascii="Times New Roman" w:eastAsia="Times New Roman" w:hAnsi="Times New Roman" w:cs="Times New Roman"/>
                <w:b/>
                <w:lang w:eastAsia="en-US" w:bidi="en-US"/>
              </w:rPr>
              <w:t>Писать</w:t>
            </w:r>
            <w:r w:rsidRPr="00710FA6">
              <w:rPr>
                <w:rFonts w:ascii="Times New Roman" w:eastAsia="Times New Roman" w:hAnsi="Times New Roman" w:cs="Times New Roman"/>
                <w:lang w:eastAsia="en-US" w:bidi="en-US"/>
              </w:rPr>
              <w:t xml:space="preserve"> правильно родовые окончания имен прилагательных.</w:t>
            </w:r>
          </w:p>
          <w:p w:rsidR="00710FA6" w:rsidRPr="00710FA6" w:rsidRDefault="00710FA6" w:rsidP="00710FA6">
            <w:pPr>
              <w:spacing w:after="0" w:line="240" w:lineRule="auto"/>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форму числа имен прилагательных, </w:t>
            </w:r>
            <w:r w:rsidRPr="00710FA6">
              <w:rPr>
                <w:rFonts w:ascii="Times New Roman" w:eastAsia="Times New Roman" w:hAnsi="Times New Roman" w:cs="Times New Roman"/>
                <w:b/>
                <w:lang w:eastAsia="en-US" w:bidi="en-US"/>
              </w:rPr>
              <w:t>изменять</w:t>
            </w:r>
            <w:r w:rsidRPr="00710FA6">
              <w:rPr>
                <w:rFonts w:ascii="Times New Roman" w:eastAsia="Times New Roman" w:hAnsi="Times New Roman" w:cs="Times New Roman"/>
                <w:lang w:eastAsia="en-US" w:bidi="en-US"/>
              </w:rPr>
              <w:t xml:space="preserve"> имена прилагательные по числам. </w:t>
            </w:r>
            <w:r w:rsidRPr="00710FA6">
              <w:rPr>
                <w:rFonts w:ascii="Times New Roman" w:eastAsia="Times New Roman" w:hAnsi="Times New Roman" w:cs="Times New Roman"/>
                <w:b/>
                <w:lang w:eastAsia="en-US" w:bidi="en-US"/>
              </w:rPr>
              <w:t>Подбирать</w:t>
            </w:r>
            <w:r w:rsidRPr="00710FA6">
              <w:rPr>
                <w:rFonts w:ascii="Times New Roman" w:eastAsia="Times New Roman" w:hAnsi="Times New Roman" w:cs="Times New Roman"/>
                <w:lang w:eastAsia="en-US" w:bidi="en-US"/>
              </w:rPr>
              <w:t xml:space="preserve"> имена прилагательные для сравнения признаков предметов.</w:t>
            </w:r>
          </w:p>
          <w:p w:rsidR="00710FA6" w:rsidRPr="00710FA6" w:rsidRDefault="00710FA6" w:rsidP="00710FA6">
            <w:pPr>
              <w:spacing w:after="0" w:line="240" w:lineRule="auto"/>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Анализировать</w:t>
            </w:r>
            <w:r w:rsidRPr="00710FA6">
              <w:rPr>
                <w:rFonts w:ascii="Times New Roman" w:eastAsia="Times New Roman" w:hAnsi="Times New Roman" w:cs="Times New Roman"/>
                <w:lang w:eastAsia="en-US" w:bidi="en-US"/>
              </w:rPr>
              <w:t xml:space="preserve"> таблицу в учебнике «Изменение имен прилагательных по падежам». </w:t>
            </w: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начальную форму имени прилагательного. </w:t>
            </w: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падеж имен прилагательных по падежу имен существительных.</w:t>
            </w:r>
          </w:p>
          <w:p w:rsidR="00710FA6" w:rsidRPr="00710FA6" w:rsidRDefault="00710FA6" w:rsidP="00710FA6">
            <w:pPr>
              <w:spacing w:after="0" w:line="240" w:lineRule="auto"/>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Правильно произносить</w:t>
            </w:r>
            <w:r w:rsidRPr="00710FA6">
              <w:rPr>
                <w:rFonts w:ascii="Times New Roman" w:eastAsia="Times New Roman" w:hAnsi="Times New Roman" w:cs="Times New Roman"/>
                <w:lang w:eastAsia="en-US" w:bidi="en-US"/>
              </w:rPr>
              <w:t xml:space="preserve"> и </w:t>
            </w:r>
            <w:r w:rsidRPr="00710FA6">
              <w:rPr>
                <w:rFonts w:ascii="Times New Roman" w:eastAsia="Times New Roman" w:hAnsi="Times New Roman" w:cs="Times New Roman"/>
                <w:b/>
                <w:lang w:eastAsia="en-US" w:bidi="en-US"/>
              </w:rPr>
              <w:t>писать</w:t>
            </w:r>
            <w:r w:rsidRPr="00710FA6">
              <w:rPr>
                <w:rFonts w:ascii="Times New Roman" w:eastAsia="Times New Roman" w:hAnsi="Times New Roman" w:cs="Times New Roman"/>
                <w:lang w:eastAsia="en-US" w:bidi="en-US"/>
              </w:rPr>
              <w:t xml:space="preserve"> имена прилагательные мужского и среднего рода в родительном падеже.</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lang w:eastAsia="en-US" w:bidi="en-US"/>
              </w:rPr>
              <w:t>Разбирать</w:t>
            </w:r>
            <w:r w:rsidRPr="00710FA6">
              <w:rPr>
                <w:rFonts w:ascii="Times New Roman" w:eastAsia="Times New Roman" w:hAnsi="Times New Roman" w:cs="Times New Roman"/>
                <w:lang w:eastAsia="en-US" w:bidi="en-US"/>
              </w:rPr>
              <w:t xml:space="preserve"> имя прилагательное как часть речи в том порядке, какой указан в памятке «Порядок разбора имени прилагательного».</w:t>
            </w:r>
          </w:p>
          <w:p w:rsidR="00710FA6" w:rsidRPr="00710FA6" w:rsidRDefault="00710FA6" w:rsidP="00710FA6">
            <w:pPr>
              <w:spacing w:after="0" w:line="240" w:lineRule="auto"/>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изученные грамматические признаки имени прилагательного и </w:t>
            </w:r>
            <w:r w:rsidRPr="00710FA6">
              <w:rPr>
                <w:rFonts w:ascii="Times New Roman" w:eastAsia="Times New Roman" w:hAnsi="Times New Roman" w:cs="Times New Roman"/>
                <w:b/>
                <w:lang w:eastAsia="en-US" w:bidi="en-US"/>
              </w:rPr>
              <w:t>обосновывать</w:t>
            </w:r>
            <w:r w:rsidRPr="00710FA6">
              <w:rPr>
                <w:rFonts w:ascii="Times New Roman" w:eastAsia="Times New Roman" w:hAnsi="Times New Roman" w:cs="Times New Roman"/>
                <w:lang w:eastAsia="en-US" w:bidi="en-US"/>
              </w:rPr>
              <w:t xml:space="preserve"> правильность их выделения.</w:t>
            </w:r>
          </w:p>
        </w:tc>
      </w:tr>
      <w:tr w:rsidR="00710FA6" w:rsidRPr="00710FA6" w:rsidTr="00710FA6">
        <w:trPr>
          <w:trHeight w:val="154"/>
        </w:trPr>
        <w:tc>
          <w:tcPr>
            <w:tcW w:w="15058" w:type="dxa"/>
            <w:gridSpan w:val="2"/>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jc w:val="center"/>
              <w:rPr>
                <w:rFonts w:ascii="Times New Roman" w:eastAsia="Times New Roman" w:hAnsi="Times New Roman" w:cs="Times New Roman"/>
                <w:b/>
                <w:sz w:val="24"/>
                <w:szCs w:val="24"/>
                <w:lang w:val="en-US" w:eastAsia="en-US" w:bidi="en-US"/>
              </w:rPr>
            </w:pPr>
            <w:r w:rsidRPr="00710FA6">
              <w:rPr>
                <w:rFonts w:ascii="Times New Roman" w:eastAsia="Times New Roman" w:hAnsi="Times New Roman" w:cs="Times New Roman"/>
                <w:b/>
                <w:lang w:val="en-US" w:eastAsia="en-US" w:bidi="en-US"/>
              </w:rPr>
              <w:t>Местоимение</w:t>
            </w:r>
          </w:p>
        </w:tc>
      </w:tr>
      <w:tr w:rsidR="00710FA6" w:rsidRPr="00710FA6" w:rsidTr="00710FA6">
        <w:trPr>
          <w:trHeight w:val="1425"/>
        </w:trPr>
        <w:tc>
          <w:tcPr>
            <w:tcW w:w="6587" w:type="dxa"/>
            <w:tcBorders>
              <w:top w:val="single" w:sz="4" w:space="0" w:color="000000"/>
              <w:left w:val="single" w:sz="4" w:space="0" w:color="000000"/>
              <w:bottom w:val="single" w:sz="4" w:space="0" w:color="000000"/>
            </w:tcBorders>
            <w:shd w:val="clear" w:color="auto" w:fill="auto"/>
          </w:tcPr>
          <w:p w:rsidR="00710FA6" w:rsidRPr="00710FA6" w:rsidRDefault="00710FA6" w:rsidP="00710FA6">
            <w:pPr>
              <w:widowControl w:val="0"/>
              <w:suppressAutoHyphens/>
              <w:spacing w:after="0" w:line="100" w:lineRule="atLeast"/>
              <w:textAlignment w:val="baseline"/>
              <w:rPr>
                <w:rFonts w:ascii="Times New Roman" w:eastAsia="SimSun" w:hAnsi="Times New Roman" w:cs="Times New Roman"/>
                <w:b/>
                <w:i/>
                <w:kern w:val="1"/>
                <w:sz w:val="24"/>
                <w:szCs w:val="24"/>
                <w:lang w:eastAsia="hi-IN" w:bidi="hi-IN"/>
              </w:rPr>
            </w:pPr>
            <w:r w:rsidRPr="00710FA6">
              <w:rPr>
                <w:rFonts w:ascii="Times New Roman" w:eastAsia="SimSun" w:hAnsi="Times New Roman" w:cs="Times New Roman"/>
                <w:b/>
                <w:kern w:val="1"/>
                <w:lang w:eastAsia="hi-IN" w:bidi="hi-IN"/>
              </w:rPr>
              <w:t xml:space="preserve">Личные местоимения.  </w:t>
            </w:r>
            <w:r w:rsidRPr="00710FA6">
              <w:rPr>
                <w:rFonts w:ascii="Times New Roman" w:eastAsia="SimSun" w:hAnsi="Times New Roman" w:cs="Times New Roman"/>
                <w:kern w:val="1"/>
                <w:lang w:eastAsia="hi-IN" w:bidi="hi-IN"/>
              </w:rPr>
              <w:t>Изменение личных местоимений по родам.  Местоимение.</w:t>
            </w:r>
          </w:p>
          <w:p w:rsidR="00710FA6" w:rsidRPr="00710FA6" w:rsidRDefault="00710FA6" w:rsidP="00710FA6">
            <w:pPr>
              <w:spacing w:after="0" w:line="240" w:lineRule="auto"/>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i/>
                <w:lang w:eastAsia="en-US" w:bidi="en-US"/>
              </w:rPr>
              <w:t>Р/р.</w:t>
            </w:r>
            <w:r w:rsidRPr="00710FA6">
              <w:rPr>
                <w:rFonts w:ascii="Times New Roman" w:eastAsia="Times New Roman" w:hAnsi="Times New Roman" w:cs="Times New Roman"/>
                <w:lang w:eastAsia="en-US" w:bidi="en-US"/>
              </w:rPr>
              <w:t xml:space="preserve">  Обучающее изложение по тексту В.Бианки «Кошкин выкормыш»</w:t>
            </w:r>
          </w:p>
        </w:tc>
        <w:tc>
          <w:tcPr>
            <w:tcW w:w="8471" w:type="dxa"/>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Распознавать</w:t>
            </w:r>
            <w:r w:rsidRPr="00710FA6">
              <w:rPr>
                <w:rFonts w:ascii="Times New Roman" w:eastAsia="Times New Roman" w:hAnsi="Times New Roman" w:cs="Times New Roman"/>
                <w:lang w:eastAsia="en-US" w:bidi="en-US"/>
              </w:rPr>
              <w:t xml:space="preserve"> личные местоимения среди других частей речи.</w:t>
            </w: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грамматические признаки личных местоимений: лицо, число, род (у местоимений 3-го лица единственного числа).</w:t>
            </w: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Заменять</w:t>
            </w:r>
            <w:r w:rsidRPr="00710FA6">
              <w:rPr>
                <w:rFonts w:ascii="Times New Roman" w:eastAsia="Times New Roman" w:hAnsi="Times New Roman" w:cs="Times New Roman"/>
                <w:lang w:eastAsia="en-US" w:bidi="en-US"/>
              </w:rPr>
              <w:t xml:space="preserve"> повторяющиеся в тексте имена существительные местоимениями. </w:t>
            </w:r>
            <w:r w:rsidRPr="00710FA6">
              <w:rPr>
                <w:rFonts w:ascii="Times New Roman" w:eastAsia="Times New Roman" w:hAnsi="Times New Roman" w:cs="Times New Roman"/>
                <w:b/>
                <w:lang w:eastAsia="en-US" w:bidi="en-US"/>
              </w:rPr>
              <w:t>Работать</w:t>
            </w:r>
            <w:r w:rsidRPr="00710FA6">
              <w:rPr>
                <w:rFonts w:ascii="Times New Roman" w:eastAsia="Times New Roman" w:hAnsi="Times New Roman" w:cs="Times New Roman"/>
                <w:lang w:eastAsia="en-US" w:bidi="en-US"/>
              </w:rPr>
              <w:t xml:space="preserve"> с памяткой «Порядок разбора личного местоимения». Пользуясь памяткой, </w:t>
            </w:r>
            <w:r w:rsidRPr="00710FA6">
              <w:rPr>
                <w:rFonts w:ascii="Times New Roman" w:eastAsia="Times New Roman" w:hAnsi="Times New Roman" w:cs="Times New Roman"/>
                <w:b/>
                <w:lang w:eastAsia="en-US" w:bidi="en-US"/>
              </w:rPr>
              <w:t xml:space="preserve">разбирать </w:t>
            </w:r>
            <w:r w:rsidRPr="00710FA6">
              <w:rPr>
                <w:rFonts w:ascii="Times New Roman" w:eastAsia="Times New Roman" w:hAnsi="Times New Roman" w:cs="Times New Roman"/>
                <w:lang w:eastAsia="en-US" w:bidi="en-US"/>
              </w:rPr>
              <w:t>личное местоимение как часть речи.</w:t>
            </w:r>
          </w:p>
        </w:tc>
      </w:tr>
      <w:tr w:rsidR="00710FA6" w:rsidRPr="00710FA6" w:rsidTr="00710FA6">
        <w:trPr>
          <w:trHeight w:val="154"/>
        </w:trPr>
        <w:tc>
          <w:tcPr>
            <w:tcW w:w="15058" w:type="dxa"/>
            <w:gridSpan w:val="2"/>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tabs>
                <w:tab w:val="left" w:pos="6675"/>
              </w:tabs>
              <w:spacing w:after="0" w:line="240" w:lineRule="auto"/>
              <w:jc w:val="center"/>
              <w:rPr>
                <w:rFonts w:ascii="Times New Roman" w:eastAsia="Times New Roman" w:hAnsi="Times New Roman" w:cs="Times New Roman"/>
                <w:b/>
                <w:sz w:val="24"/>
                <w:szCs w:val="24"/>
                <w:lang w:val="en-US" w:eastAsia="en-US" w:bidi="en-US"/>
              </w:rPr>
            </w:pPr>
            <w:r w:rsidRPr="00710FA6">
              <w:rPr>
                <w:rFonts w:ascii="Times New Roman" w:eastAsia="Times New Roman" w:hAnsi="Times New Roman" w:cs="Times New Roman"/>
                <w:b/>
                <w:lang w:val="en-US" w:eastAsia="en-US" w:bidi="en-US"/>
              </w:rPr>
              <w:t>Глагол</w:t>
            </w:r>
          </w:p>
        </w:tc>
      </w:tr>
      <w:tr w:rsidR="00710FA6" w:rsidRPr="00710FA6" w:rsidTr="00710FA6">
        <w:trPr>
          <w:trHeight w:val="416"/>
        </w:trPr>
        <w:tc>
          <w:tcPr>
            <w:tcW w:w="6587" w:type="dxa"/>
            <w:tcBorders>
              <w:top w:val="single" w:sz="4" w:space="0" w:color="000000"/>
              <w:left w:val="single" w:sz="4" w:space="0" w:color="000000"/>
              <w:bottom w:val="single" w:sz="4" w:space="0" w:color="000000"/>
            </w:tcBorders>
            <w:shd w:val="clear" w:color="auto" w:fill="auto"/>
          </w:tcPr>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lang w:eastAsia="en-US" w:bidi="en-US"/>
              </w:rPr>
              <w:t>Повторение.</w:t>
            </w:r>
            <w:r w:rsidRPr="00710FA6">
              <w:rPr>
                <w:rFonts w:ascii="Times New Roman" w:eastAsia="Times New Roman" w:hAnsi="Times New Roman" w:cs="Times New Roman"/>
                <w:lang w:eastAsia="en-US" w:bidi="en-US"/>
              </w:rPr>
              <w:t xml:space="preserve"> Что обозначает глагол? Значение и употребление глаголов в речи.</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lang w:eastAsia="en-US" w:bidi="en-US"/>
              </w:rPr>
              <w:t>Неопределенная форма глагола.</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b/>
                <w:kern w:val="1"/>
                <w:lang w:eastAsia="hi-IN" w:bidi="hi-IN"/>
              </w:rPr>
              <w:t>Итоговый контрольный диктант с грамматическими заданиями по тексту администрации (№9)</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kern w:val="1"/>
                <w:lang w:eastAsia="hi-IN" w:bidi="hi-IN"/>
              </w:rPr>
              <w:t xml:space="preserve">Число глаголов.                                       </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b/>
                <w:i/>
                <w:kern w:val="1"/>
                <w:sz w:val="24"/>
                <w:szCs w:val="24"/>
                <w:lang w:eastAsia="hi-IN" w:bidi="hi-IN"/>
              </w:rPr>
            </w:pPr>
            <w:r w:rsidRPr="00710FA6">
              <w:rPr>
                <w:rFonts w:ascii="Times New Roman" w:eastAsia="SimSun" w:hAnsi="Times New Roman" w:cs="Times New Roman"/>
                <w:kern w:val="1"/>
                <w:lang w:eastAsia="hi-IN" w:bidi="hi-IN"/>
              </w:rPr>
              <w:t>Времена глаголов.  2-е лицо глаголов. Изменение глаголов по временам.</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i/>
                <w:lang w:eastAsia="en-US" w:bidi="en-US"/>
              </w:rPr>
              <w:t>Р/р.</w:t>
            </w:r>
            <w:r w:rsidRPr="00710FA6">
              <w:rPr>
                <w:rFonts w:ascii="Times New Roman" w:eastAsia="Times New Roman" w:hAnsi="Times New Roman" w:cs="Times New Roman"/>
                <w:lang w:eastAsia="en-US" w:bidi="en-US"/>
              </w:rPr>
              <w:t xml:space="preserve"> Обучающее изложение</w:t>
            </w:r>
          </w:p>
          <w:p w:rsidR="00710FA6" w:rsidRPr="00710FA6" w:rsidRDefault="00710FA6" w:rsidP="00710FA6">
            <w:pPr>
              <w:spacing w:after="0" w:line="240" w:lineRule="auto"/>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lang w:eastAsia="en-US" w:bidi="en-US"/>
              </w:rPr>
              <w:t xml:space="preserve"> по тексту Г. Скребицкого.</w:t>
            </w:r>
          </w:p>
        </w:tc>
        <w:tc>
          <w:tcPr>
            <w:tcW w:w="847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jc w:val="both"/>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lang w:eastAsia="en-US" w:bidi="en-US"/>
              </w:rPr>
              <w:t>Распознавать</w:t>
            </w:r>
            <w:r w:rsidRPr="00710FA6">
              <w:rPr>
                <w:rFonts w:ascii="Times New Roman" w:eastAsia="Times New Roman" w:hAnsi="Times New Roman" w:cs="Times New Roman"/>
                <w:lang w:eastAsia="en-US" w:bidi="en-US"/>
              </w:rPr>
              <w:t xml:space="preserve"> глаголы среди других частей речи. </w:t>
            </w:r>
            <w:r w:rsidRPr="00710FA6">
              <w:rPr>
                <w:rFonts w:ascii="Times New Roman" w:eastAsia="Times New Roman" w:hAnsi="Times New Roman" w:cs="Times New Roman"/>
                <w:b/>
                <w:lang w:eastAsia="en-US" w:bidi="en-US"/>
              </w:rPr>
              <w:t>Различать</w:t>
            </w:r>
            <w:r w:rsidRPr="00710FA6">
              <w:rPr>
                <w:rFonts w:ascii="Times New Roman" w:eastAsia="Times New Roman" w:hAnsi="Times New Roman" w:cs="Times New Roman"/>
                <w:lang w:eastAsia="en-US" w:bidi="en-US"/>
              </w:rPr>
              <w:t xml:space="preserve"> глаголы, отвечающие на определенный вопрос.</w:t>
            </w:r>
          </w:p>
          <w:p w:rsidR="00710FA6" w:rsidRPr="00710FA6" w:rsidRDefault="00710FA6" w:rsidP="00710FA6">
            <w:pPr>
              <w:spacing w:after="0" w:line="240" w:lineRule="auto"/>
              <w:jc w:val="both"/>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jc w:val="both"/>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лексическое значение глаголов. </w:t>
            </w:r>
            <w:r w:rsidRPr="00710FA6">
              <w:rPr>
                <w:rFonts w:ascii="Times New Roman" w:eastAsia="Times New Roman" w:hAnsi="Times New Roman" w:cs="Times New Roman"/>
                <w:b/>
                <w:lang w:eastAsia="en-US" w:bidi="en-US"/>
              </w:rPr>
              <w:t>Узнавать</w:t>
            </w:r>
            <w:r w:rsidRPr="00710FA6">
              <w:rPr>
                <w:rFonts w:ascii="Times New Roman" w:eastAsia="Times New Roman" w:hAnsi="Times New Roman" w:cs="Times New Roman"/>
                <w:lang w:eastAsia="en-US" w:bidi="en-US"/>
              </w:rPr>
              <w:t xml:space="preserve"> неопределенную, форму глагола по вопросам. </w:t>
            </w:r>
            <w:r w:rsidRPr="00710FA6">
              <w:rPr>
                <w:rFonts w:ascii="Times New Roman" w:eastAsia="Times New Roman" w:hAnsi="Times New Roman" w:cs="Times New Roman"/>
                <w:b/>
                <w:lang w:eastAsia="en-US" w:bidi="en-US"/>
              </w:rPr>
              <w:t>Образовывать</w:t>
            </w:r>
            <w:r w:rsidRPr="00710FA6">
              <w:rPr>
                <w:rFonts w:ascii="Times New Roman" w:eastAsia="Times New Roman" w:hAnsi="Times New Roman" w:cs="Times New Roman"/>
                <w:lang w:eastAsia="en-US" w:bidi="en-US"/>
              </w:rPr>
              <w:t xml:space="preserve"> от глаголов в неопределенной форме однокоренные глаголы.</w:t>
            </w: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p>
          <w:p w:rsidR="00710FA6" w:rsidRPr="00710FA6" w:rsidRDefault="00710FA6" w:rsidP="00710FA6">
            <w:pPr>
              <w:spacing w:after="0" w:line="240" w:lineRule="auto"/>
              <w:jc w:val="both"/>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lang w:eastAsia="en-US" w:bidi="en-US"/>
              </w:rPr>
              <w:t>Распознавать</w:t>
            </w:r>
            <w:r w:rsidRPr="00710FA6">
              <w:rPr>
                <w:rFonts w:ascii="Times New Roman" w:eastAsia="Times New Roman" w:hAnsi="Times New Roman" w:cs="Times New Roman"/>
                <w:lang w:eastAsia="en-US" w:bidi="en-US"/>
              </w:rPr>
              <w:t xml:space="preserve"> число глагола. </w:t>
            </w:r>
            <w:r w:rsidRPr="00710FA6">
              <w:rPr>
                <w:rFonts w:ascii="Times New Roman" w:eastAsia="Times New Roman" w:hAnsi="Times New Roman" w:cs="Times New Roman"/>
                <w:b/>
                <w:lang w:eastAsia="en-US" w:bidi="en-US"/>
              </w:rPr>
              <w:t>Изменять</w:t>
            </w:r>
            <w:r w:rsidRPr="00710FA6">
              <w:rPr>
                <w:rFonts w:ascii="Times New Roman" w:eastAsia="Times New Roman" w:hAnsi="Times New Roman" w:cs="Times New Roman"/>
                <w:lang w:eastAsia="en-US" w:bidi="en-US"/>
              </w:rPr>
              <w:t xml:space="preserve"> глаголы по числам.</w:t>
            </w:r>
          </w:p>
          <w:p w:rsidR="00710FA6" w:rsidRPr="00710FA6" w:rsidRDefault="00710FA6" w:rsidP="00710FA6">
            <w:pPr>
              <w:spacing w:after="0" w:line="240" w:lineRule="auto"/>
              <w:jc w:val="both"/>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lang w:eastAsia="en-US" w:bidi="en-US"/>
              </w:rPr>
              <w:t>Распознавать</w:t>
            </w:r>
            <w:r w:rsidRPr="00710FA6">
              <w:rPr>
                <w:rFonts w:ascii="Times New Roman" w:eastAsia="Times New Roman" w:hAnsi="Times New Roman" w:cs="Times New Roman"/>
                <w:lang w:eastAsia="en-US" w:bidi="en-US"/>
              </w:rPr>
              <w:t xml:space="preserve"> время глагола. </w:t>
            </w:r>
            <w:r w:rsidRPr="00710FA6">
              <w:rPr>
                <w:rFonts w:ascii="Times New Roman" w:eastAsia="Times New Roman" w:hAnsi="Times New Roman" w:cs="Times New Roman"/>
                <w:b/>
                <w:lang w:eastAsia="en-US" w:bidi="en-US"/>
              </w:rPr>
              <w:t>Изменять</w:t>
            </w:r>
            <w:r w:rsidRPr="00710FA6">
              <w:rPr>
                <w:rFonts w:ascii="Times New Roman" w:eastAsia="Times New Roman" w:hAnsi="Times New Roman" w:cs="Times New Roman"/>
                <w:lang w:eastAsia="en-US" w:bidi="en-US"/>
              </w:rPr>
              <w:t xml:space="preserve"> глаголы по временам.</w:t>
            </w:r>
          </w:p>
          <w:p w:rsidR="00710FA6" w:rsidRPr="00710FA6" w:rsidRDefault="00710FA6" w:rsidP="00710FA6">
            <w:pPr>
              <w:spacing w:after="0" w:line="240" w:lineRule="auto"/>
              <w:jc w:val="both"/>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Образовывать</w:t>
            </w:r>
            <w:r w:rsidRPr="00710FA6">
              <w:rPr>
                <w:rFonts w:ascii="Times New Roman" w:eastAsia="Times New Roman" w:hAnsi="Times New Roman" w:cs="Times New Roman"/>
                <w:lang w:eastAsia="en-US" w:bidi="en-US"/>
              </w:rPr>
              <w:t xml:space="preserve"> от неопределенной формы глагола временные формы глаголов. </w:t>
            </w: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род и число глаголов в прошедшем времени.</w:t>
            </w: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Правильно записывать</w:t>
            </w:r>
            <w:r w:rsidRPr="00710FA6">
              <w:rPr>
                <w:rFonts w:ascii="Times New Roman" w:eastAsia="Times New Roman" w:hAnsi="Times New Roman" w:cs="Times New Roman"/>
                <w:lang w:eastAsia="en-US" w:bidi="en-US"/>
              </w:rPr>
              <w:t xml:space="preserve"> родовые окончания глагола в прошедшем времени (- а, - о).</w:t>
            </w: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Раздельно</w:t>
            </w:r>
            <w:r w:rsidRPr="00710FA6">
              <w:rPr>
                <w:rFonts w:ascii="Times New Roman" w:eastAsia="Times New Roman" w:hAnsi="Times New Roman" w:cs="Times New Roman"/>
                <w:lang w:eastAsia="en-US" w:bidi="en-US"/>
              </w:rPr>
              <w:t xml:space="preserve"> писать частицу </w:t>
            </w:r>
            <w:r w:rsidRPr="00710FA6">
              <w:rPr>
                <w:rFonts w:ascii="Times New Roman" w:eastAsia="Times New Roman" w:hAnsi="Times New Roman" w:cs="Times New Roman"/>
                <w:b/>
                <w:lang w:eastAsia="en-US" w:bidi="en-US"/>
              </w:rPr>
              <w:t>НЕ</w:t>
            </w:r>
            <w:r w:rsidRPr="00710FA6">
              <w:rPr>
                <w:rFonts w:ascii="Times New Roman" w:eastAsia="Times New Roman" w:hAnsi="Times New Roman" w:cs="Times New Roman"/>
                <w:lang w:eastAsia="en-US" w:bidi="en-US"/>
              </w:rPr>
              <w:t xml:space="preserve"> с глаголами. </w:t>
            </w:r>
            <w:r w:rsidRPr="00710FA6">
              <w:rPr>
                <w:rFonts w:ascii="Times New Roman" w:eastAsia="Times New Roman" w:hAnsi="Times New Roman" w:cs="Times New Roman"/>
                <w:b/>
                <w:lang w:eastAsia="en-US" w:bidi="en-US"/>
              </w:rPr>
              <w:t>Правильно</w:t>
            </w:r>
            <w:r w:rsidRPr="00710FA6">
              <w:rPr>
                <w:rFonts w:ascii="Times New Roman" w:eastAsia="Times New Roman" w:hAnsi="Times New Roman" w:cs="Times New Roman"/>
                <w:lang w:eastAsia="en-US" w:bidi="en-US"/>
              </w:rPr>
              <w:t xml:space="preserve"> произносить глаголы в прошедшем времени с частицей </w:t>
            </w:r>
            <w:r w:rsidRPr="00710FA6">
              <w:rPr>
                <w:rFonts w:ascii="Times New Roman" w:eastAsia="Times New Roman" w:hAnsi="Times New Roman" w:cs="Times New Roman"/>
                <w:b/>
                <w:lang w:eastAsia="en-US" w:bidi="en-US"/>
              </w:rPr>
              <w:t>НЕ</w:t>
            </w:r>
            <w:r w:rsidRPr="00710FA6">
              <w:rPr>
                <w:rFonts w:ascii="Times New Roman" w:eastAsia="Times New Roman" w:hAnsi="Times New Roman" w:cs="Times New Roman"/>
                <w:lang w:eastAsia="en-US" w:bidi="en-US"/>
              </w:rPr>
              <w:t>.</w:t>
            </w: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p>
        </w:tc>
      </w:tr>
      <w:tr w:rsidR="00710FA6" w:rsidRPr="00710FA6" w:rsidTr="00710FA6">
        <w:trPr>
          <w:trHeight w:val="3326"/>
        </w:trPr>
        <w:tc>
          <w:tcPr>
            <w:tcW w:w="6587" w:type="dxa"/>
            <w:tcBorders>
              <w:top w:val="single" w:sz="4" w:space="0" w:color="000000"/>
              <w:left w:val="single" w:sz="4" w:space="0" w:color="000000"/>
              <w:bottom w:val="single" w:sz="4" w:space="0" w:color="000000"/>
            </w:tcBorders>
            <w:shd w:val="clear" w:color="auto" w:fill="auto"/>
          </w:tcPr>
          <w:p w:rsidR="00710FA6" w:rsidRPr="00710FA6" w:rsidRDefault="00710FA6" w:rsidP="00710FA6">
            <w:pPr>
              <w:widowControl w:val="0"/>
              <w:suppressAutoHyphens/>
              <w:spacing w:after="0"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kern w:val="1"/>
                <w:lang w:eastAsia="hi-IN" w:bidi="hi-IN"/>
              </w:rPr>
              <w:t>Род глаголов в прошедшем времени.</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kern w:val="1"/>
                <w:lang w:eastAsia="hi-IN" w:bidi="hi-IN"/>
              </w:rPr>
              <w:t xml:space="preserve">Правописание частицы </w:t>
            </w:r>
            <w:r w:rsidRPr="00710FA6">
              <w:rPr>
                <w:rFonts w:ascii="Times New Roman" w:eastAsia="SimSun" w:hAnsi="Times New Roman" w:cs="Times New Roman"/>
                <w:i/>
                <w:kern w:val="1"/>
                <w:lang w:eastAsia="hi-IN" w:bidi="hi-IN"/>
              </w:rPr>
              <w:t>не</w:t>
            </w:r>
            <w:r w:rsidRPr="00710FA6">
              <w:rPr>
                <w:rFonts w:ascii="Times New Roman" w:eastAsia="SimSun" w:hAnsi="Times New Roman" w:cs="Times New Roman"/>
                <w:kern w:val="1"/>
                <w:lang w:eastAsia="hi-IN" w:bidi="hi-IN"/>
              </w:rPr>
              <w:t xml:space="preserve"> с глаголами.</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Обобщение и закрепление знаний по теме «Глагол».  Рубрика «Проверь себя»</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kern w:val="1"/>
                <w:lang w:eastAsia="hi-IN" w:bidi="hi-IN"/>
              </w:rPr>
              <w:t>Обобщение и закрепление знаний по теме «Глагол»</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b/>
                <w:kern w:val="1"/>
                <w:sz w:val="24"/>
                <w:szCs w:val="24"/>
                <w:lang w:eastAsia="hi-IN" w:bidi="hi-IN"/>
              </w:rPr>
            </w:pPr>
            <w:r w:rsidRPr="00710FA6">
              <w:rPr>
                <w:rFonts w:ascii="Times New Roman" w:eastAsia="SimSun" w:hAnsi="Times New Roman" w:cs="Times New Roman"/>
                <w:b/>
                <w:kern w:val="1"/>
                <w:lang w:eastAsia="hi-IN" w:bidi="hi-IN"/>
              </w:rPr>
              <w:t>Контрольный диктант №10 по теме «Глагол»</w:t>
            </w:r>
          </w:p>
          <w:p w:rsidR="00710FA6" w:rsidRPr="00710FA6" w:rsidRDefault="00710FA6" w:rsidP="00710FA6">
            <w:pPr>
              <w:spacing w:after="0" w:line="240" w:lineRule="auto"/>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lang w:eastAsia="en-US" w:bidi="en-US"/>
              </w:rPr>
              <w:t>Обобщение и закрепление знаний по теме «Глагол»</w:t>
            </w:r>
          </w:p>
          <w:p w:rsidR="00710FA6" w:rsidRPr="00710FA6" w:rsidRDefault="00710FA6" w:rsidP="00710FA6">
            <w:pPr>
              <w:spacing w:after="0" w:line="240" w:lineRule="auto"/>
              <w:rPr>
                <w:rFonts w:ascii="Times New Roman" w:eastAsia="Times New Roman" w:hAnsi="Times New Roman" w:cs="Times New Roman"/>
                <w:b/>
                <w:sz w:val="24"/>
                <w:szCs w:val="24"/>
                <w:lang w:val="en-US" w:eastAsia="en-US" w:bidi="en-US"/>
              </w:rPr>
            </w:pPr>
            <w:r w:rsidRPr="00710FA6">
              <w:rPr>
                <w:rFonts w:ascii="Times New Roman" w:eastAsia="Times New Roman" w:hAnsi="Times New Roman" w:cs="Times New Roman"/>
                <w:b/>
                <w:lang w:val="en-US" w:eastAsia="en-US" w:bidi="en-US"/>
              </w:rPr>
              <w:t>Контрольноесписывание №4</w:t>
            </w:r>
          </w:p>
          <w:p w:rsidR="00710FA6" w:rsidRPr="00710FA6" w:rsidRDefault="00710FA6" w:rsidP="00710FA6">
            <w:pPr>
              <w:spacing w:after="0" w:line="240" w:lineRule="auto"/>
              <w:rPr>
                <w:rFonts w:ascii="Times New Roman" w:eastAsia="Times New Roman" w:hAnsi="Times New Roman" w:cs="Times New Roman"/>
                <w:sz w:val="24"/>
                <w:szCs w:val="24"/>
                <w:lang w:val="en-US" w:eastAsia="en-US" w:bidi="en-US"/>
              </w:rPr>
            </w:pPr>
          </w:p>
        </w:tc>
        <w:tc>
          <w:tcPr>
            <w:tcW w:w="8471" w:type="dxa"/>
            <w:vMerge/>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rPr>
                <w:rFonts w:ascii="Times New Roman" w:eastAsia="Times New Roman" w:hAnsi="Times New Roman" w:cs="Times New Roman"/>
                <w:sz w:val="24"/>
                <w:szCs w:val="24"/>
                <w:lang w:val="en-US" w:eastAsia="en-US" w:bidi="en-US"/>
              </w:rPr>
            </w:pPr>
          </w:p>
        </w:tc>
      </w:tr>
      <w:tr w:rsidR="00710FA6" w:rsidRPr="00710FA6" w:rsidTr="00710FA6">
        <w:trPr>
          <w:trHeight w:val="154"/>
        </w:trPr>
        <w:tc>
          <w:tcPr>
            <w:tcW w:w="15058" w:type="dxa"/>
            <w:gridSpan w:val="2"/>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tabs>
                <w:tab w:val="left" w:pos="6645"/>
              </w:tabs>
              <w:spacing w:after="0" w:line="240" w:lineRule="auto"/>
              <w:jc w:val="center"/>
              <w:rPr>
                <w:rFonts w:ascii="Times New Roman" w:eastAsia="Times New Roman" w:hAnsi="Times New Roman" w:cs="Times New Roman"/>
                <w:sz w:val="24"/>
                <w:szCs w:val="24"/>
                <w:lang w:val="en-US" w:eastAsia="en-US" w:bidi="en-US"/>
              </w:rPr>
            </w:pPr>
            <w:r w:rsidRPr="00710FA6">
              <w:rPr>
                <w:rFonts w:ascii="Times New Roman" w:eastAsia="Times New Roman" w:hAnsi="Times New Roman" w:cs="Times New Roman"/>
                <w:b/>
                <w:lang w:val="en-US" w:eastAsia="en-US" w:bidi="en-US"/>
              </w:rPr>
              <w:t xml:space="preserve">ПОВТОРЕНИЕ </w:t>
            </w:r>
          </w:p>
        </w:tc>
      </w:tr>
      <w:tr w:rsidR="00710FA6" w:rsidRPr="00710FA6" w:rsidTr="00710FA6">
        <w:trPr>
          <w:trHeight w:val="2234"/>
        </w:trPr>
        <w:tc>
          <w:tcPr>
            <w:tcW w:w="6587" w:type="dxa"/>
            <w:tcBorders>
              <w:top w:val="single" w:sz="4" w:space="0" w:color="000000"/>
              <w:left w:val="single" w:sz="4" w:space="0" w:color="000000"/>
              <w:bottom w:val="single" w:sz="4" w:space="0" w:color="000000"/>
            </w:tcBorders>
            <w:shd w:val="clear" w:color="auto" w:fill="auto"/>
          </w:tcPr>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Повторение по теме «Части речи»</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Повторение по теме «Правописание приставок и предлогов»</w:t>
            </w:r>
          </w:p>
          <w:p w:rsidR="00710FA6" w:rsidRPr="00710FA6" w:rsidRDefault="00710FA6" w:rsidP="00710FA6">
            <w:pPr>
              <w:spacing w:after="0" w:line="240" w:lineRule="auto"/>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lang w:eastAsia="en-US" w:bidi="en-US"/>
              </w:rPr>
              <w:t>Повторение по теме «Правописание безударных гласных»</w:t>
            </w:r>
          </w:p>
          <w:p w:rsidR="00710FA6" w:rsidRPr="00710FA6" w:rsidRDefault="00710FA6" w:rsidP="00710FA6">
            <w:pPr>
              <w:spacing w:after="0" w:line="240" w:lineRule="auto"/>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Грамматические задания 2.</w:t>
            </w:r>
          </w:p>
          <w:p w:rsidR="00710FA6" w:rsidRPr="00710FA6" w:rsidRDefault="00710FA6" w:rsidP="00710FA6">
            <w:pPr>
              <w:spacing w:after="0" w:line="240" w:lineRule="auto"/>
              <w:rPr>
                <w:rFonts w:ascii="Times New Roman" w:eastAsia="Times New Roman" w:hAnsi="Times New Roman" w:cs="Times New Roman"/>
                <w:b/>
                <w:i/>
                <w:sz w:val="24"/>
                <w:szCs w:val="24"/>
                <w:lang w:eastAsia="en-US" w:bidi="en-US"/>
              </w:rPr>
            </w:pPr>
            <w:r w:rsidRPr="00710FA6">
              <w:rPr>
                <w:rFonts w:ascii="Times New Roman" w:eastAsia="Times New Roman" w:hAnsi="Times New Roman" w:cs="Times New Roman"/>
                <w:b/>
                <w:lang w:eastAsia="en-US" w:bidi="en-US"/>
              </w:rPr>
              <w:t>Контрольный тест.</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i/>
                <w:lang w:eastAsia="en-US" w:bidi="en-US"/>
              </w:rPr>
              <w:t>Р/р.</w:t>
            </w:r>
            <w:r w:rsidRPr="00710FA6">
              <w:rPr>
                <w:rFonts w:ascii="Times New Roman" w:eastAsia="Times New Roman" w:hAnsi="Times New Roman" w:cs="Times New Roman"/>
                <w:lang w:eastAsia="en-US" w:bidi="en-US"/>
              </w:rPr>
              <w:t xml:space="preserve"> Сочинение на тему «Почему я жду летних каникул»</w:t>
            </w:r>
          </w:p>
          <w:p w:rsidR="00710FA6" w:rsidRPr="00710FA6" w:rsidRDefault="00710FA6" w:rsidP="00710FA6">
            <w:pPr>
              <w:spacing w:after="0" w:line="240" w:lineRule="auto"/>
              <w:rPr>
                <w:rFonts w:ascii="Times New Roman" w:eastAsia="Times New Roman" w:hAnsi="Times New Roman" w:cs="Times New Roman"/>
                <w:b/>
                <w:sz w:val="24"/>
                <w:szCs w:val="24"/>
                <w:lang w:val="en-US" w:eastAsia="en-US" w:bidi="en-US"/>
              </w:rPr>
            </w:pPr>
            <w:r w:rsidRPr="00710FA6">
              <w:rPr>
                <w:rFonts w:ascii="Times New Roman" w:eastAsia="Times New Roman" w:hAnsi="Times New Roman" w:cs="Times New Roman"/>
                <w:lang w:eastAsia="en-US" w:bidi="en-US"/>
              </w:rPr>
              <w:t xml:space="preserve">Обобщение знаний по курсу русского языка за 3 класс. </w:t>
            </w:r>
            <w:r w:rsidRPr="00710FA6">
              <w:rPr>
                <w:rFonts w:ascii="Times New Roman" w:eastAsia="Times New Roman" w:hAnsi="Times New Roman" w:cs="Times New Roman"/>
                <w:lang w:val="en-US" w:eastAsia="en-US" w:bidi="en-US"/>
              </w:rPr>
              <w:t>КВН «Знатокирусскогоязыка».</w:t>
            </w:r>
          </w:p>
        </w:tc>
        <w:tc>
          <w:tcPr>
            <w:tcW w:w="8471" w:type="dxa"/>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napToGrid w:val="0"/>
              <w:spacing w:after="0" w:line="240" w:lineRule="auto"/>
              <w:jc w:val="both"/>
              <w:rPr>
                <w:rFonts w:ascii="Times New Roman" w:eastAsia="Times New Roman" w:hAnsi="Times New Roman" w:cs="Times New Roman"/>
                <w:b/>
                <w:sz w:val="24"/>
                <w:szCs w:val="24"/>
                <w:lang w:val="en-US" w:eastAsia="en-US" w:bidi="en-US"/>
              </w:rPr>
            </w:pPr>
          </w:p>
        </w:tc>
      </w:tr>
    </w:tbl>
    <w:p w:rsidR="00710FA6" w:rsidRDefault="00710FA6" w:rsidP="005B0161">
      <w:pPr>
        <w:pStyle w:val="ParagraphStyle"/>
        <w:keepNext/>
        <w:jc w:val="center"/>
        <w:outlineLvl w:val="0"/>
        <w:rPr>
          <w:rFonts w:ascii="Times New Roman" w:hAnsi="Times New Roman" w:cs="Times New Roman"/>
          <w:b/>
          <w:bCs/>
          <w:caps/>
        </w:rPr>
      </w:pPr>
    </w:p>
    <w:p w:rsidR="00CD0C1A" w:rsidRDefault="00710FA6" w:rsidP="00C102EA">
      <w:pPr>
        <w:pStyle w:val="ParagraphStyle"/>
        <w:keepNext/>
        <w:jc w:val="center"/>
        <w:outlineLvl w:val="0"/>
        <w:rPr>
          <w:rFonts w:ascii="Times New Roman" w:hAnsi="Times New Roman" w:cs="Times New Roman"/>
          <w:b/>
          <w:bCs/>
          <w:caps/>
        </w:rPr>
      </w:pPr>
      <w:r>
        <w:rPr>
          <w:rFonts w:ascii="Times New Roman" w:hAnsi="Times New Roman" w:cs="Times New Roman"/>
          <w:b/>
          <w:bCs/>
          <w:caps/>
        </w:rPr>
        <w:t>4 класс</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88"/>
        <w:gridCol w:w="2581"/>
        <w:gridCol w:w="1695"/>
        <w:gridCol w:w="1423"/>
        <w:gridCol w:w="709"/>
        <w:gridCol w:w="709"/>
        <w:gridCol w:w="708"/>
        <w:gridCol w:w="709"/>
      </w:tblGrid>
      <w:tr w:rsidR="00CD0C1A" w:rsidRPr="00CD0C1A" w:rsidTr="00C50CCA">
        <w:tc>
          <w:tcPr>
            <w:tcW w:w="788" w:type="dxa"/>
            <w:vMerge w:val="restart"/>
          </w:tcPr>
          <w:p w:rsidR="00CD0C1A" w:rsidRPr="00CD0C1A" w:rsidRDefault="00CD0C1A" w:rsidP="00CD0C1A">
            <w:pPr>
              <w:spacing w:after="0" w:line="240" w:lineRule="auto"/>
              <w:rPr>
                <w:rFonts w:ascii="Times New Roman" w:eastAsia="Times New Roman" w:hAnsi="Times New Roman" w:cs="Times New Roman"/>
                <w:b/>
                <w:sz w:val="24"/>
                <w:szCs w:val="24"/>
              </w:rPr>
            </w:pPr>
            <w:r w:rsidRPr="00CD0C1A">
              <w:rPr>
                <w:rFonts w:ascii="Times New Roman" w:eastAsia="Times New Roman" w:hAnsi="Times New Roman" w:cs="Times New Roman"/>
                <w:b/>
                <w:sz w:val="24"/>
                <w:szCs w:val="24"/>
              </w:rPr>
              <w:t>№</w:t>
            </w:r>
          </w:p>
        </w:tc>
        <w:tc>
          <w:tcPr>
            <w:tcW w:w="2581" w:type="dxa"/>
            <w:vMerge w:val="restart"/>
          </w:tcPr>
          <w:p w:rsidR="00CD0C1A" w:rsidRPr="00CD0C1A" w:rsidRDefault="00CD0C1A" w:rsidP="00CD0C1A">
            <w:pPr>
              <w:spacing w:after="0" w:line="240" w:lineRule="auto"/>
              <w:jc w:val="center"/>
              <w:rPr>
                <w:rFonts w:ascii="Times New Roman" w:eastAsia="Times New Roman" w:hAnsi="Times New Roman" w:cs="Times New Roman"/>
                <w:b/>
                <w:sz w:val="24"/>
                <w:szCs w:val="24"/>
              </w:rPr>
            </w:pPr>
            <w:r w:rsidRPr="00CD0C1A">
              <w:rPr>
                <w:rFonts w:ascii="Times New Roman" w:eastAsia="Times New Roman" w:hAnsi="Times New Roman" w:cs="Times New Roman"/>
                <w:b/>
                <w:sz w:val="24"/>
                <w:szCs w:val="24"/>
              </w:rPr>
              <w:t>Тема</w:t>
            </w:r>
          </w:p>
        </w:tc>
        <w:tc>
          <w:tcPr>
            <w:tcW w:w="3118" w:type="dxa"/>
            <w:gridSpan w:val="2"/>
          </w:tcPr>
          <w:p w:rsidR="00CD0C1A" w:rsidRPr="00CD0C1A" w:rsidRDefault="00CD0C1A" w:rsidP="00CD0C1A">
            <w:pPr>
              <w:spacing w:after="0" w:line="240" w:lineRule="auto"/>
              <w:jc w:val="center"/>
              <w:rPr>
                <w:rFonts w:ascii="Times New Roman" w:eastAsia="Times New Roman" w:hAnsi="Times New Roman" w:cs="Times New Roman"/>
                <w:b/>
                <w:sz w:val="24"/>
                <w:szCs w:val="24"/>
              </w:rPr>
            </w:pPr>
            <w:r w:rsidRPr="00CD0C1A">
              <w:rPr>
                <w:rFonts w:ascii="Times New Roman" w:eastAsia="Times New Roman" w:hAnsi="Times New Roman" w:cs="Times New Roman"/>
                <w:b/>
                <w:sz w:val="24"/>
                <w:szCs w:val="24"/>
              </w:rPr>
              <w:t>Кол-во часов</w:t>
            </w:r>
          </w:p>
        </w:tc>
        <w:tc>
          <w:tcPr>
            <w:tcW w:w="2835" w:type="dxa"/>
            <w:gridSpan w:val="4"/>
          </w:tcPr>
          <w:p w:rsidR="00CD0C1A" w:rsidRPr="00CD0C1A" w:rsidRDefault="00CD0C1A" w:rsidP="00CD0C1A">
            <w:pPr>
              <w:spacing w:after="0" w:line="240" w:lineRule="auto"/>
              <w:jc w:val="center"/>
              <w:rPr>
                <w:rFonts w:ascii="Times New Roman" w:eastAsia="Times New Roman" w:hAnsi="Times New Roman" w:cs="Times New Roman"/>
                <w:b/>
                <w:sz w:val="24"/>
                <w:szCs w:val="24"/>
              </w:rPr>
            </w:pPr>
            <w:r w:rsidRPr="00CD0C1A">
              <w:rPr>
                <w:rFonts w:ascii="Times New Roman" w:eastAsia="Times New Roman" w:hAnsi="Times New Roman" w:cs="Times New Roman"/>
                <w:b/>
                <w:sz w:val="24"/>
                <w:szCs w:val="24"/>
              </w:rPr>
              <w:t xml:space="preserve">Контроль </w:t>
            </w:r>
          </w:p>
        </w:tc>
      </w:tr>
      <w:tr w:rsidR="00CD0C1A" w:rsidRPr="00CD0C1A" w:rsidTr="00C50CCA">
        <w:tc>
          <w:tcPr>
            <w:tcW w:w="788" w:type="dxa"/>
            <w:vMerge/>
          </w:tcPr>
          <w:p w:rsidR="00CD0C1A" w:rsidRPr="00CD0C1A" w:rsidRDefault="00CD0C1A" w:rsidP="00CD0C1A">
            <w:pPr>
              <w:spacing w:after="0" w:line="240" w:lineRule="auto"/>
              <w:rPr>
                <w:rFonts w:ascii="Times New Roman" w:eastAsia="Times New Roman" w:hAnsi="Times New Roman" w:cs="Times New Roman"/>
                <w:b/>
                <w:sz w:val="24"/>
                <w:szCs w:val="24"/>
                <w:u w:val="single"/>
              </w:rPr>
            </w:pPr>
          </w:p>
        </w:tc>
        <w:tc>
          <w:tcPr>
            <w:tcW w:w="2581" w:type="dxa"/>
            <w:vMerge/>
          </w:tcPr>
          <w:p w:rsidR="00CD0C1A" w:rsidRPr="00CD0C1A" w:rsidRDefault="00CD0C1A" w:rsidP="00CD0C1A">
            <w:pPr>
              <w:spacing w:after="0" w:line="240" w:lineRule="auto"/>
              <w:rPr>
                <w:rFonts w:ascii="Times New Roman" w:eastAsia="Times New Roman" w:hAnsi="Times New Roman" w:cs="Times New Roman"/>
                <w:b/>
                <w:sz w:val="24"/>
                <w:szCs w:val="24"/>
                <w:u w:val="single"/>
              </w:rPr>
            </w:pPr>
          </w:p>
        </w:tc>
        <w:tc>
          <w:tcPr>
            <w:tcW w:w="1695"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Примерная программа</w:t>
            </w:r>
          </w:p>
        </w:tc>
        <w:tc>
          <w:tcPr>
            <w:tcW w:w="1423"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Рабочая программа</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0"/>
                <w:szCs w:val="20"/>
              </w:rPr>
            </w:pPr>
            <w:r w:rsidRPr="00CD0C1A">
              <w:rPr>
                <w:rFonts w:ascii="Times New Roman" w:eastAsia="Times New Roman" w:hAnsi="Times New Roman" w:cs="Times New Roman"/>
                <w:sz w:val="20"/>
                <w:szCs w:val="20"/>
              </w:rPr>
              <w:t>Д</w:t>
            </w:r>
          </w:p>
          <w:p w:rsidR="00CD0C1A" w:rsidRPr="00CD0C1A" w:rsidRDefault="00CD0C1A" w:rsidP="00CD0C1A">
            <w:pPr>
              <w:spacing w:after="0" w:line="240" w:lineRule="auto"/>
              <w:jc w:val="center"/>
              <w:rPr>
                <w:rFonts w:ascii="Times New Roman" w:eastAsia="Times New Roman" w:hAnsi="Times New Roman" w:cs="Times New Roman"/>
                <w:sz w:val="20"/>
                <w:szCs w:val="20"/>
              </w:rPr>
            </w:pPr>
            <w:r w:rsidRPr="00CD0C1A">
              <w:rPr>
                <w:rFonts w:ascii="Times New Roman" w:eastAsia="Times New Roman" w:hAnsi="Times New Roman" w:cs="Times New Roman"/>
                <w:sz w:val="20"/>
                <w:szCs w:val="20"/>
              </w:rPr>
              <w:t>И</w:t>
            </w:r>
          </w:p>
          <w:p w:rsidR="00CD0C1A" w:rsidRPr="00CD0C1A" w:rsidRDefault="00CD0C1A" w:rsidP="00CD0C1A">
            <w:pPr>
              <w:spacing w:after="0" w:line="240" w:lineRule="auto"/>
              <w:jc w:val="center"/>
              <w:rPr>
                <w:rFonts w:ascii="Times New Roman" w:eastAsia="Times New Roman" w:hAnsi="Times New Roman" w:cs="Times New Roman"/>
                <w:sz w:val="20"/>
                <w:szCs w:val="20"/>
              </w:rPr>
            </w:pPr>
            <w:r w:rsidRPr="00CD0C1A">
              <w:rPr>
                <w:rFonts w:ascii="Times New Roman" w:eastAsia="Times New Roman" w:hAnsi="Times New Roman" w:cs="Times New Roman"/>
                <w:sz w:val="20"/>
                <w:szCs w:val="20"/>
              </w:rPr>
              <w:t>К</w:t>
            </w:r>
          </w:p>
          <w:p w:rsidR="00CD0C1A" w:rsidRPr="00CD0C1A" w:rsidRDefault="00CD0C1A" w:rsidP="00CD0C1A">
            <w:pPr>
              <w:spacing w:after="0" w:line="240" w:lineRule="auto"/>
              <w:jc w:val="center"/>
              <w:rPr>
                <w:rFonts w:ascii="Times New Roman" w:eastAsia="Times New Roman" w:hAnsi="Times New Roman" w:cs="Times New Roman"/>
                <w:sz w:val="20"/>
                <w:szCs w:val="20"/>
              </w:rPr>
            </w:pPr>
            <w:r w:rsidRPr="00CD0C1A">
              <w:rPr>
                <w:rFonts w:ascii="Times New Roman" w:eastAsia="Times New Roman" w:hAnsi="Times New Roman" w:cs="Times New Roman"/>
                <w:sz w:val="20"/>
                <w:szCs w:val="20"/>
              </w:rPr>
              <w:t xml:space="preserve">Т </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0"/>
                <w:szCs w:val="20"/>
              </w:rPr>
            </w:pPr>
            <w:r w:rsidRPr="00CD0C1A">
              <w:rPr>
                <w:rFonts w:ascii="Times New Roman" w:eastAsia="Times New Roman" w:hAnsi="Times New Roman" w:cs="Times New Roman"/>
                <w:sz w:val="20"/>
                <w:szCs w:val="20"/>
              </w:rPr>
              <w:t>И</w:t>
            </w:r>
          </w:p>
          <w:p w:rsidR="00CD0C1A" w:rsidRPr="00CD0C1A" w:rsidRDefault="00CD0C1A" w:rsidP="00CD0C1A">
            <w:pPr>
              <w:spacing w:after="0" w:line="240" w:lineRule="auto"/>
              <w:jc w:val="center"/>
              <w:rPr>
                <w:rFonts w:ascii="Times New Roman" w:eastAsia="Times New Roman" w:hAnsi="Times New Roman" w:cs="Times New Roman"/>
                <w:sz w:val="20"/>
                <w:szCs w:val="20"/>
              </w:rPr>
            </w:pPr>
            <w:r w:rsidRPr="00CD0C1A">
              <w:rPr>
                <w:rFonts w:ascii="Times New Roman" w:eastAsia="Times New Roman" w:hAnsi="Times New Roman" w:cs="Times New Roman"/>
                <w:sz w:val="20"/>
                <w:szCs w:val="20"/>
              </w:rPr>
              <w:t>З</w:t>
            </w:r>
          </w:p>
          <w:p w:rsidR="00CD0C1A" w:rsidRPr="00CD0C1A" w:rsidRDefault="00CD0C1A" w:rsidP="00CD0C1A">
            <w:pPr>
              <w:spacing w:after="0" w:line="240" w:lineRule="auto"/>
              <w:jc w:val="center"/>
              <w:rPr>
                <w:rFonts w:ascii="Times New Roman" w:eastAsia="Times New Roman" w:hAnsi="Times New Roman" w:cs="Times New Roman"/>
                <w:sz w:val="20"/>
                <w:szCs w:val="20"/>
              </w:rPr>
            </w:pPr>
            <w:r w:rsidRPr="00CD0C1A">
              <w:rPr>
                <w:rFonts w:ascii="Times New Roman" w:eastAsia="Times New Roman" w:hAnsi="Times New Roman" w:cs="Times New Roman"/>
                <w:sz w:val="20"/>
                <w:szCs w:val="20"/>
              </w:rPr>
              <w:t>Л</w:t>
            </w:r>
          </w:p>
          <w:p w:rsidR="00CD0C1A" w:rsidRPr="00CD0C1A" w:rsidRDefault="00CD0C1A" w:rsidP="00CD0C1A">
            <w:pPr>
              <w:spacing w:after="0" w:line="240" w:lineRule="auto"/>
              <w:jc w:val="center"/>
              <w:rPr>
                <w:rFonts w:ascii="Times New Roman" w:eastAsia="Times New Roman" w:hAnsi="Times New Roman" w:cs="Times New Roman"/>
                <w:sz w:val="20"/>
                <w:szCs w:val="20"/>
              </w:rPr>
            </w:pPr>
          </w:p>
        </w:tc>
        <w:tc>
          <w:tcPr>
            <w:tcW w:w="708" w:type="dxa"/>
          </w:tcPr>
          <w:p w:rsidR="00CD0C1A" w:rsidRPr="00CD0C1A" w:rsidRDefault="00CD0C1A" w:rsidP="00CD0C1A">
            <w:pPr>
              <w:spacing w:after="0" w:line="240" w:lineRule="auto"/>
              <w:jc w:val="center"/>
              <w:rPr>
                <w:rFonts w:ascii="Times New Roman" w:eastAsia="Times New Roman" w:hAnsi="Times New Roman" w:cs="Times New Roman"/>
                <w:sz w:val="20"/>
                <w:szCs w:val="20"/>
              </w:rPr>
            </w:pPr>
            <w:r w:rsidRPr="00CD0C1A">
              <w:rPr>
                <w:rFonts w:ascii="Times New Roman" w:eastAsia="Times New Roman" w:hAnsi="Times New Roman" w:cs="Times New Roman"/>
                <w:sz w:val="20"/>
                <w:szCs w:val="20"/>
              </w:rPr>
              <w:t>С</w:t>
            </w:r>
          </w:p>
          <w:p w:rsidR="00CD0C1A" w:rsidRPr="00CD0C1A" w:rsidRDefault="00CD0C1A" w:rsidP="00CD0C1A">
            <w:pPr>
              <w:spacing w:after="0" w:line="240" w:lineRule="auto"/>
              <w:jc w:val="center"/>
              <w:rPr>
                <w:rFonts w:ascii="Times New Roman" w:eastAsia="Times New Roman" w:hAnsi="Times New Roman" w:cs="Times New Roman"/>
                <w:sz w:val="20"/>
                <w:szCs w:val="20"/>
              </w:rPr>
            </w:pPr>
            <w:r w:rsidRPr="00CD0C1A">
              <w:rPr>
                <w:rFonts w:ascii="Times New Roman" w:eastAsia="Times New Roman" w:hAnsi="Times New Roman" w:cs="Times New Roman"/>
                <w:sz w:val="20"/>
                <w:szCs w:val="20"/>
              </w:rPr>
              <w:t>О</w:t>
            </w:r>
          </w:p>
          <w:p w:rsidR="00CD0C1A" w:rsidRPr="00CD0C1A" w:rsidRDefault="00CD0C1A" w:rsidP="00CD0C1A">
            <w:pPr>
              <w:spacing w:after="0" w:line="240" w:lineRule="auto"/>
              <w:jc w:val="center"/>
              <w:rPr>
                <w:rFonts w:ascii="Times New Roman" w:eastAsia="Times New Roman" w:hAnsi="Times New Roman" w:cs="Times New Roman"/>
                <w:sz w:val="20"/>
                <w:szCs w:val="20"/>
              </w:rPr>
            </w:pPr>
            <w:r w:rsidRPr="00CD0C1A">
              <w:rPr>
                <w:rFonts w:ascii="Times New Roman" w:eastAsia="Times New Roman" w:hAnsi="Times New Roman" w:cs="Times New Roman"/>
                <w:sz w:val="20"/>
                <w:szCs w:val="20"/>
              </w:rPr>
              <w:t xml:space="preserve">Ч </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0"/>
                <w:szCs w:val="20"/>
              </w:rPr>
            </w:pPr>
            <w:r w:rsidRPr="00CD0C1A">
              <w:rPr>
                <w:rFonts w:ascii="Times New Roman" w:eastAsia="Times New Roman" w:hAnsi="Times New Roman" w:cs="Times New Roman"/>
                <w:sz w:val="20"/>
                <w:szCs w:val="20"/>
              </w:rPr>
              <w:t>С</w:t>
            </w:r>
          </w:p>
          <w:p w:rsidR="00CD0C1A" w:rsidRPr="00CD0C1A" w:rsidRDefault="00CD0C1A" w:rsidP="00CD0C1A">
            <w:pPr>
              <w:spacing w:after="0" w:line="240" w:lineRule="auto"/>
              <w:jc w:val="center"/>
              <w:rPr>
                <w:rFonts w:ascii="Times New Roman" w:eastAsia="Times New Roman" w:hAnsi="Times New Roman" w:cs="Times New Roman"/>
                <w:sz w:val="20"/>
                <w:szCs w:val="20"/>
              </w:rPr>
            </w:pPr>
            <w:r w:rsidRPr="00CD0C1A">
              <w:rPr>
                <w:rFonts w:ascii="Times New Roman" w:eastAsia="Times New Roman" w:hAnsi="Times New Roman" w:cs="Times New Roman"/>
                <w:sz w:val="20"/>
                <w:szCs w:val="20"/>
              </w:rPr>
              <w:t>П</w:t>
            </w:r>
          </w:p>
          <w:p w:rsidR="00CD0C1A" w:rsidRPr="00CD0C1A" w:rsidRDefault="00CD0C1A" w:rsidP="00CD0C1A">
            <w:pPr>
              <w:spacing w:after="0" w:line="240" w:lineRule="auto"/>
              <w:jc w:val="center"/>
              <w:rPr>
                <w:rFonts w:ascii="Times New Roman" w:eastAsia="Times New Roman" w:hAnsi="Times New Roman" w:cs="Times New Roman"/>
                <w:sz w:val="20"/>
                <w:szCs w:val="20"/>
              </w:rPr>
            </w:pPr>
            <w:r w:rsidRPr="00CD0C1A">
              <w:rPr>
                <w:rFonts w:ascii="Times New Roman" w:eastAsia="Times New Roman" w:hAnsi="Times New Roman" w:cs="Times New Roman"/>
                <w:sz w:val="20"/>
                <w:szCs w:val="20"/>
              </w:rPr>
              <w:t>И</w:t>
            </w:r>
          </w:p>
          <w:p w:rsidR="00CD0C1A" w:rsidRPr="00CD0C1A" w:rsidRDefault="00CD0C1A" w:rsidP="00CD0C1A">
            <w:pPr>
              <w:spacing w:after="0" w:line="240" w:lineRule="auto"/>
              <w:jc w:val="center"/>
              <w:rPr>
                <w:rFonts w:ascii="Times New Roman" w:eastAsia="Times New Roman" w:hAnsi="Times New Roman" w:cs="Times New Roman"/>
                <w:sz w:val="20"/>
                <w:szCs w:val="20"/>
              </w:rPr>
            </w:pPr>
            <w:r w:rsidRPr="00CD0C1A">
              <w:rPr>
                <w:rFonts w:ascii="Times New Roman" w:eastAsia="Times New Roman" w:hAnsi="Times New Roman" w:cs="Times New Roman"/>
                <w:sz w:val="20"/>
                <w:szCs w:val="20"/>
              </w:rPr>
              <w:t xml:space="preserve">С </w:t>
            </w:r>
          </w:p>
        </w:tc>
      </w:tr>
      <w:tr w:rsidR="00CD0C1A" w:rsidRPr="00CD0C1A" w:rsidTr="00C50CCA">
        <w:tc>
          <w:tcPr>
            <w:tcW w:w="788"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1</w:t>
            </w:r>
          </w:p>
        </w:tc>
        <w:tc>
          <w:tcPr>
            <w:tcW w:w="2581" w:type="dxa"/>
          </w:tcPr>
          <w:p w:rsidR="00CD0C1A" w:rsidRPr="00CD0C1A" w:rsidRDefault="00CD0C1A" w:rsidP="00CD0C1A">
            <w:pPr>
              <w:spacing w:after="0" w:line="240" w:lineRule="auto"/>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Повторение.</w:t>
            </w:r>
          </w:p>
        </w:tc>
        <w:tc>
          <w:tcPr>
            <w:tcW w:w="1695"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11</w:t>
            </w:r>
          </w:p>
        </w:tc>
        <w:tc>
          <w:tcPr>
            <w:tcW w:w="1423"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8</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c>
          <w:tcPr>
            <w:tcW w:w="708"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r>
      <w:tr w:rsidR="00CD0C1A" w:rsidRPr="00CD0C1A" w:rsidTr="00C50CCA">
        <w:tc>
          <w:tcPr>
            <w:tcW w:w="788"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2</w:t>
            </w:r>
          </w:p>
        </w:tc>
        <w:tc>
          <w:tcPr>
            <w:tcW w:w="2581" w:type="dxa"/>
          </w:tcPr>
          <w:p w:rsidR="00CD0C1A" w:rsidRPr="00CD0C1A" w:rsidRDefault="00CD0C1A" w:rsidP="00CD0C1A">
            <w:pPr>
              <w:spacing w:after="0" w:line="240" w:lineRule="auto"/>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Предложение</w:t>
            </w:r>
          </w:p>
        </w:tc>
        <w:tc>
          <w:tcPr>
            <w:tcW w:w="1695"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9</w:t>
            </w:r>
          </w:p>
        </w:tc>
        <w:tc>
          <w:tcPr>
            <w:tcW w:w="1423"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7</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1</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c>
          <w:tcPr>
            <w:tcW w:w="708"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r>
      <w:tr w:rsidR="00CD0C1A" w:rsidRPr="00CD0C1A" w:rsidTr="00C50CCA">
        <w:tc>
          <w:tcPr>
            <w:tcW w:w="788"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3</w:t>
            </w:r>
          </w:p>
        </w:tc>
        <w:tc>
          <w:tcPr>
            <w:tcW w:w="2581" w:type="dxa"/>
          </w:tcPr>
          <w:p w:rsidR="00CD0C1A" w:rsidRPr="00CD0C1A" w:rsidRDefault="00CD0C1A" w:rsidP="00CD0C1A">
            <w:pPr>
              <w:spacing w:after="0" w:line="240" w:lineRule="auto"/>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Слово в языке и речи.</w:t>
            </w:r>
          </w:p>
        </w:tc>
        <w:tc>
          <w:tcPr>
            <w:tcW w:w="1695"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21</w:t>
            </w:r>
          </w:p>
        </w:tc>
        <w:tc>
          <w:tcPr>
            <w:tcW w:w="1423"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17</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c>
          <w:tcPr>
            <w:tcW w:w="708"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r>
      <w:tr w:rsidR="00CD0C1A" w:rsidRPr="00CD0C1A" w:rsidTr="00C50CCA">
        <w:tc>
          <w:tcPr>
            <w:tcW w:w="788"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4</w:t>
            </w:r>
          </w:p>
        </w:tc>
        <w:tc>
          <w:tcPr>
            <w:tcW w:w="2581" w:type="dxa"/>
          </w:tcPr>
          <w:p w:rsidR="00CD0C1A" w:rsidRPr="00CD0C1A" w:rsidRDefault="00CD0C1A" w:rsidP="00CD0C1A">
            <w:pPr>
              <w:spacing w:after="0" w:line="240" w:lineRule="auto"/>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Имя существительное.</w:t>
            </w:r>
          </w:p>
        </w:tc>
        <w:tc>
          <w:tcPr>
            <w:tcW w:w="1695"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43</w:t>
            </w:r>
          </w:p>
        </w:tc>
        <w:tc>
          <w:tcPr>
            <w:tcW w:w="1423"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35</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3</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c>
          <w:tcPr>
            <w:tcW w:w="708"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1</w:t>
            </w:r>
          </w:p>
        </w:tc>
      </w:tr>
      <w:tr w:rsidR="00CD0C1A" w:rsidRPr="00CD0C1A" w:rsidTr="00C50CCA">
        <w:tc>
          <w:tcPr>
            <w:tcW w:w="788"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5</w:t>
            </w:r>
          </w:p>
        </w:tc>
        <w:tc>
          <w:tcPr>
            <w:tcW w:w="2581" w:type="dxa"/>
          </w:tcPr>
          <w:p w:rsidR="00CD0C1A" w:rsidRPr="00CD0C1A" w:rsidRDefault="00CD0C1A" w:rsidP="00CD0C1A">
            <w:pPr>
              <w:spacing w:after="0" w:line="240" w:lineRule="auto"/>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Имя прилагательное.</w:t>
            </w:r>
          </w:p>
        </w:tc>
        <w:tc>
          <w:tcPr>
            <w:tcW w:w="1695"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30</w:t>
            </w:r>
          </w:p>
        </w:tc>
        <w:tc>
          <w:tcPr>
            <w:tcW w:w="1423"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23</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1</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1</w:t>
            </w:r>
          </w:p>
        </w:tc>
        <w:tc>
          <w:tcPr>
            <w:tcW w:w="708"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r>
      <w:tr w:rsidR="00CD0C1A" w:rsidRPr="00CD0C1A" w:rsidTr="00C50CCA">
        <w:tc>
          <w:tcPr>
            <w:tcW w:w="788"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6</w:t>
            </w:r>
          </w:p>
        </w:tc>
        <w:tc>
          <w:tcPr>
            <w:tcW w:w="2581" w:type="dxa"/>
          </w:tcPr>
          <w:p w:rsidR="00CD0C1A" w:rsidRPr="00CD0C1A" w:rsidRDefault="00CD0C1A" w:rsidP="00CD0C1A">
            <w:pPr>
              <w:spacing w:after="0" w:line="240" w:lineRule="auto"/>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Личные местоимения.</w:t>
            </w:r>
          </w:p>
        </w:tc>
        <w:tc>
          <w:tcPr>
            <w:tcW w:w="1695"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7</w:t>
            </w:r>
          </w:p>
        </w:tc>
        <w:tc>
          <w:tcPr>
            <w:tcW w:w="1423"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6</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c>
          <w:tcPr>
            <w:tcW w:w="708"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r>
      <w:tr w:rsidR="00CD0C1A" w:rsidRPr="00CD0C1A" w:rsidTr="00C50CCA">
        <w:tc>
          <w:tcPr>
            <w:tcW w:w="788"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7</w:t>
            </w:r>
          </w:p>
        </w:tc>
        <w:tc>
          <w:tcPr>
            <w:tcW w:w="2581" w:type="dxa"/>
          </w:tcPr>
          <w:p w:rsidR="00CD0C1A" w:rsidRPr="00CD0C1A" w:rsidRDefault="00CD0C1A" w:rsidP="00CD0C1A">
            <w:pPr>
              <w:spacing w:after="0" w:line="240" w:lineRule="auto"/>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Глагол.</w:t>
            </w:r>
          </w:p>
        </w:tc>
        <w:tc>
          <w:tcPr>
            <w:tcW w:w="1695"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34</w:t>
            </w:r>
          </w:p>
        </w:tc>
        <w:tc>
          <w:tcPr>
            <w:tcW w:w="1423"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28</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2</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1</w:t>
            </w:r>
          </w:p>
        </w:tc>
        <w:tc>
          <w:tcPr>
            <w:tcW w:w="708"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1</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r>
      <w:tr w:rsidR="00CD0C1A" w:rsidRPr="00CD0C1A" w:rsidTr="00C50CCA">
        <w:tc>
          <w:tcPr>
            <w:tcW w:w="788"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8</w:t>
            </w:r>
          </w:p>
        </w:tc>
        <w:tc>
          <w:tcPr>
            <w:tcW w:w="2581" w:type="dxa"/>
          </w:tcPr>
          <w:p w:rsidR="00CD0C1A" w:rsidRPr="00CD0C1A" w:rsidRDefault="00CD0C1A" w:rsidP="00CD0C1A">
            <w:pPr>
              <w:spacing w:after="0" w:line="240" w:lineRule="auto"/>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Повторение.</w:t>
            </w:r>
          </w:p>
        </w:tc>
        <w:tc>
          <w:tcPr>
            <w:tcW w:w="1695"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15</w:t>
            </w:r>
          </w:p>
        </w:tc>
        <w:tc>
          <w:tcPr>
            <w:tcW w:w="1423"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12</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1</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c>
          <w:tcPr>
            <w:tcW w:w="708"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1</w:t>
            </w:r>
          </w:p>
        </w:tc>
      </w:tr>
      <w:tr w:rsidR="00CD0C1A" w:rsidRPr="00CD0C1A" w:rsidTr="00C50CCA">
        <w:tc>
          <w:tcPr>
            <w:tcW w:w="788" w:type="dxa"/>
          </w:tcPr>
          <w:p w:rsidR="00CD0C1A" w:rsidRPr="00CD0C1A" w:rsidRDefault="00CD0C1A" w:rsidP="00CD0C1A">
            <w:pPr>
              <w:spacing w:after="0" w:line="240" w:lineRule="auto"/>
              <w:jc w:val="center"/>
              <w:rPr>
                <w:rFonts w:ascii="Times New Roman" w:eastAsia="Times New Roman" w:hAnsi="Times New Roman" w:cs="Times New Roman"/>
                <w:b/>
                <w:sz w:val="24"/>
                <w:szCs w:val="24"/>
              </w:rPr>
            </w:pPr>
            <w:r w:rsidRPr="00CD0C1A">
              <w:rPr>
                <w:rFonts w:ascii="Times New Roman" w:eastAsia="Times New Roman" w:hAnsi="Times New Roman" w:cs="Times New Roman"/>
                <w:b/>
                <w:sz w:val="24"/>
                <w:szCs w:val="24"/>
              </w:rPr>
              <w:t>всего</w:t>
            </w:r>
          </w:p>
        </w:tc>
        <w:tc>
          <w:tcPr>
            <w:tcW w:w="2581" w:type="dxa"/>
          </w:tcPr>
          <w:p w:rsidR="00CD0C1A" w:rsidRPr="00CD0C1A" w:rsidRDefault="00CD0C1A" w:rsidP="00CD0C1A">
            <w:pPr>
              <w:spacing w:after="0" w:line="240" w:lineRule="auto"/>
              <w:rPr>
                <w:rFonts w:ascii="Times New Roman" w:eastAsia="Times New Roman" w:hAnsi="Times New Roman" w:cs="Times New Roman"/>
                <w:sz w:val="24"/>
                <w:szCs w:val="24"/>
              </w:rPr>
            </w:pPr>
          </w:p>
        </w:tc>
        <w:tc>
          <w:tcPr>
            <w:tcW w:w="1695" w:type="dxa"/>
          </w:tcPr>
          <w:p w:rsidR="00CD0C1A" w:rsidRPr="00CD0C1A" w:rsidRDefault="00CD0C1A" w:rsidP="00CD0C1A">
            <w:pPr>
              <w:spacing w:after="0" w:line="240" w:lineRule="auto"/>
              <w:jc w:val="center"/>
              <w:rPr>
                <w:rFonts w:ascii="Times New Roman" w:eastAsia="Times New Roman" w:hAnsi="Times New Roman" w:cs="Times New Roman"/>
                <w:b/>
                <w:sz w:val="24"/>
                <w:szCs w:val="24"/>
              </w:rPr>
            </w:pPr>
            <w:r w:rsidRPr="00CD0C1A">
              <w:rPr>
                <w:rFonts w:ascii="Times New Roman" w:eastAsia="Times New Roman" w:hAnsi="Times New Roman" w:cs="Times New Roman"/>
                <w:b/>
                <w:sz w:val="24"/>
                <w:szCs w:val="24"/>
              </w:rPr>
              <w:t>170</w:t>
            </w:r>
          </w:p>
        </w:tc>
        <w:tc>
          <w:tcPr>
            <w:tcW w:w="1423" w:type="dxa"/>
          </w:tcPr>
          <w:p w:rsidR="00CD0C1A" w:rsidRPr="00CD0C1A" w:rsidRDefault="00CD0C1A" w:rsidP="00CD0C1A">
            <w:pPr>
              <w:spacing w:after="0" w:line="240" w:lineRule="auto"/>
              <w:jc w:val="center"/>
              <w:rPr>
                <w:rFonts w:ascii="Times New Roman" w:eastAsia="Times New Roman" w:hAnsi="Times New Roman" w:cs="Times New Roman"/>
                <w:b/>
                <w:sz w:val="24"/>
                <w:szCs w:val="24"/>
              </w:rPr>
            </w:pPr>
            <w:r w:rsidRPr="00CD0C1A">
              <w:rPr>
                <w:rFonts w:ascii="Times New Roman" w:eastAsia="Times New Roman" w:hAnsi="Times New Roman" w:cs="Times New Roman"/>
                <w:b/>
                <w:sz w:val="24"/>
                <w:szCs w:val="24"/>
              </w:rPr>
              <w:t>136</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b/>
                <w:sz w:val="24"/>
                <w:szCs w:val="24"/>
              </w:rPr>
            </w:pPr>
            <w:r w:rsidRPr="00CD0C1A">
              <w:rPr>
                <w:rFonts w:ascii="Times New Roman" w:eastAsia="Times New Roman" w:hAnsi="Times New Roman" w:cs="Times New Roman"/>
                <w:b/>
                <w:sz w:val="24"/>
                <w:szCs w:val="24"/>
              </w:rPr>
              <w:t>8</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b/>
                <w:sz w:val="24"/>
                <w:szCs w:val="24"/>
              </w:rPr>
            </w:pPr>
            <w:r w:rsidRPr="00CD0C1A">
              <w:rPr>
                <w:rFonts w:ascii="Times New Roman" w:eastAsia="Times New Roman" w:hAnsi="Times New Roman" w:cs="Times New Roman"/>
                <w:b/>
                <w:sz w:val="24"/>
                <w:szCs w:val="24"/>
              </w:rPr>
              <w:t>2</w:t>
            </w:r>
          </w:p>
        </w:tc>
        <w:tc>
          <w:tcPr>
            <w:tcW w:w="708" w:type="dxa"/>
          </w:tcPr>
          <w:p w:rsidR="00CD0C1A" w:rsidRPr="00CD0C1A" w:rsidRDefault="00CD0C1A" w:rsidP="00CD0C1A">
            <w:pPr>
              <w:spacing w:after="0" w:line="240" w:lineRule="auto"/>
              <w:jc w:val="center"/>
              <w:rPr>
                <w:rFonts w:ascii="Times New Roman" w:eastAsia="Times New Roman" w:hAnsi="Times New Roman" w:cs="Times New Roman"/>
                <w:b/>
                <w:sz w:val="24"/>
                <w:szCs w:val="24"/>
              </w:rPr>
            </w:pPr>
            <w:r w:rsidRPr="00CD0C1A">
              <w:rPr>
                <w:rFonts w:ascii="Times New Roman" w:eastAsia="Times New Roman" w:hAnsi="Times New Roman" w:cs="Times New Roman"/>
                <w:b/>
                <w:sz w:val="24"/>
                <w:szCs w:val="24"/>
              </w:rPr>
              <w:t>1</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b/>
                <w:sz w:val="24"/>
                <w:szCs w:val="24"/>
              </w:rPr>
            </w:pPr>
            <w:r w:rsidRPr="00CD0C1A">
              <w:rPr>
                <w:rFonts w:ascii="Times New Roman" w:eastAsia="Times New Roman" w:hAnsi="Times New Roman" w:cs="Times New Roman"/>
                <w:b/>
                <w:sz w:val="24"/>
                <w:szCs w:val="24"/>
              </w:rPr>
              <w:t>2</w:t>
            </w:r>
          </w:p>
        </w:tc>
      </w:tr>
    </w:tbl>
    <w:p w:rsidR="00710FA6" w:rsidRDefault="00710FA6" w:rsidP="005B0161">
      <w:pPr>
        <w:pStyle w:val="ParagraphStyle"/>
        <w:keepNext/>
        <w:jc w:val="center"/>
        <w:outlineLvl w:val="0"/>
        <w:rPr>
          <w:rFonts w:ascii="Times New Roman" w:hAnsi="Times New Roman" w:cs="Times New Roman"/>
          <w:b/>
          <w:bCs/>
          <w:caps/>
        </w:rPr>
      </w:pPr>
    </w:p>
    <w:p w:rsidR="00710FA6" w:rsidRDefault="00710FA6" w:rsidP="005B0161">
      <w:pPr>
        <w:pStyle w:val="ParagraphStyle"/>
        <w:keepNext/>
        <w:jc w:val="center"/>
        <w:outlineLvl w:val="0"/>
        <w:rPr>
          <w:rFonts w:ascii="Times New Roman" w:hAnsi="Times New Roman" w:cs="Times New Roman"/>
          <w:b/>
          <w:bCs/>
          <w:caps/>
        </w:rPr>
      </w:pPr>
    </w:p>
    <w:p w:rsidR="005B0161" w:rsidRPr="00F2705E" w:rsidRDefault="005B0161" w:rsidP="005B0161">
      <w:pPr>
        <w:pStyle w:val="ParagraphStyle"/>
        <w:keepNext/>
        <w:jc w:val="center"/>
        <w:outlineLvl w:val="0"/>
        <w:rPr>
          <w:rFonts w:ascii="Times New Roman" w:hAnsi="Times New Roman" w:cs="Times New Roman"/>
          <w:b/>
          <w:bCs/>
          <w:caps/>
        </w:rPr>
      </w:pPr>
    </w:p>
    <w:p w:rsidR="00654BC0" w:rsidRPr="00A2335D" w:rsidRDefault="00654BC0" w:rsidP="00654BC0">
      <w:pPr>
        <w:rPr>
          <w:sz w:val="20"/>
          <w:szCs w:val="20"/>
        </w:rPr>
      </w:pPr>
    </w:p>
    <w:p w:rsidR="00C24C0B" w:rsidRDefault="00C24C0B" w:rsidP="00F82BF7">
      <w:pPr>
        <w:spacing w:after="0" w:line="240" w:lineRule="auto"/>
        <w:jc w:val="center"/>
        <w:rPr>
          <w:rFonts w:ascii="Times New Roman" w:hAnsi="Times New Roman" w:cs="Times New Roman"/>
          <w:b/>
          <w:sz w:val="28"/>
          <w:szCs w:val="28"/>
        </w:rPr>
      </w:pPr>
    </w:p>
    <w:p w:rsidR="00C24C0B" w:rsidRDefault="00C24C0B" w:rsidP="00F82BF7">
      <w:pPr>
        <w:spacing w:after="0" w:line="240" w:lineRule="auto"/>
        <w:jc w:val="center"/>
        <w:rPr>
          <w:rFonts w:ascii="Times New Roman" w:hAnsi="Times New Roman" w:cs="Times New Roman"/>
          <w:b/>
          <w:sz w:val="28"/>
          <w:szCs w:val="28"/>
        </w:rPr>
      </w:pPr>
    </w:p>
    <w:p w:rsidR="00C24C0B" w:rsidRDefault="00C24C0B" w:rsidP="00F82BF7">
      <w:pPr>
        <w:spacing w:after="0" w:line="240" w:lineRule="auto"/>
        <w:jc w:val="center"/>
        <w:rPr>
          <w:rFonts w:ascii="Times New Roman" w:hAnsi="Times New Roman" w:cs="Times New Roman"/>
          <w:b/>
          <w:sz w:val="28"/>
          <w:szCs w:val="28"/>
        </w:rPr>
      </w:pPr>
    </w:p>
    <w:p w:rsidR="00F82BF7" w:rsidRPr="00281C15" w:rsidRDefault="00F82BF7" w:rsidP="00F82BF7">
      <w:pPr>
        <w:spacing w:after="0" w:line="240" w:lineRule="auto"/>
        <w:jc w:val="center"/>
        <w:rPr>
          <w:rFonts w:ascii="Times New Roman" w:hAnsi="Times New Roman" w:cs="Times New Roman"/>
          <w:b/>
          <w:sz w:val="28"/>
          <w:szCs w:val="28"/>
        </w:rPr>
      </w:pPr>
    </w:p>
    <w:p w:rsidR="00F82BF7" w:rsidRPr="001819DB" w:rsidRDefault="00F82BF7" w:rsidP="00F82BF7">
      <w:pPr>
        <w:spacing w:after="0" w:line="240" w:lineRule="auto"/>
        <w:rPr>
          <w:rFonts w:ascii="Times New Roman" w:hAnsi="Times New Roman" w:cs="Times New Roman"/>
          <w:sz w:val="28"/>
          <w:szCs w:val="28"/>
        </w:rPr>
      </w:pPr>
    </w:p>
    <w:p w:rsidR="00F82BF7" w:rsidRDefault="00F82BF7" w:rsidP="00F82BF7"/>
    <w:p w:rsidR="001D76AA" w:rsidRDefault="001D76AA" w:rsidP="001D76AA">
      <w:pPr>
        <w:spacing w:line="240" w:lineRule="auto"/>
        <w:rPr>
          <w:sz w:val="28"/>
          <w:szCs w:val="28"/>
        </w:rPr>
      </w:pPr>
    </w:p>
    <w:p w:rsidR="001D76AA" w:rsidRPr="001D76AA" w:rsidRDefault="001D76AA" w:rsidP="001D76AA">
      <w:pPr>
        <w:spacing w:line="240" w:lineRule="auto"/>
        <w:rPr>
          <w:sz w:val="28"/>
          <w:szCs w:val="28"/>
        </w:rPr>
      </w:pPr>
    </w:p>
    <w:sectPr w:rsidR="001D76AA" w:rsidRPr="001D76AA" w:rsidSect="004A038A">
      <w:pgSz w:w="16838" w:h="11906" w:orient="landscape" w:code="9"/>
      <w:pgMar w:top="567"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Times New Roman,Bold">
    <w:panose1 w:val="00000000000000000000"/>
    <w:charset w:val="CC"/>
    <w:family w:val="auto"/>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F6133"/>
    <w:multiLevelType w:val="hybridMultilevel"/>
    <w:tmpl w:val="66961E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8132A5"/>
    <w:multiLevelType w:val="hybridMultilevel"/>
    <w:tmpl w:val="4F70CAC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DF168C"/>
    <w:multiLevelType w:val="hybridMultilevel"/>
    <w:tmpl w:val="5660FD8C"/>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8594A44"/>
    <w:multiLevelType w:val="hybridMultilevel"/>
    <w:tmpl w:val="1206D5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DA86C84"/>
    <w:multiLevelType w:val="hybridMultilevel"/>
    <w:tmpl w:val="83DE5E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2D6029"/>
    <w:multiLevelType w:val="hybridMultilevel"/>
    <w:tmpl w:val="A4CA5580"/>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22BA6A55"/>
    <w:multiLevelType w:val="hybridMultilevel"/>
    <w:tmpl w:val="F474BED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D7D52EC"/>
    <w:multiLevelType w:val="multilevel"/>
    <w:tmpl w:val="D89A1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0C94165"/>
    <w:multiLevelType w:val="hybridMultilevel"/>
    <w:tmpl w:val="FF40081C"/>
    <w:lvl w:ilvl="0" w:tplc="870417BA">
      <w:start w:val="1"/>
      <w:numFmt w:val="decimal"/>
      <w:lvlText w:val="%1."/>
      <w:lvlJc w:val="left"/>
      <w:pPr>
        <w:ind w:left="720"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1C80EB3"/>
    <w:multiLevelType w:val="hybridMultilevel"/>
    <w:tmpl w:val="217C0F0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C55B69"/>
    <w:multiLevelType w:val="hybridMultilevel"/>
    <w:tmpl w:val="25AA6E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75A2928"/>
    <w:multiLevelType w:val="hybridMultilevel"/>
    <w:tmpl w:val="1EE6D278"/>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3AEE0E0A"/>
    <w:multiLevelType w:val="hybridMultilevel"/>
    <w:tmpl w:val="8C54FD36"/>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D3F5DAD"/>
    <w:multiLevelType w:val="hybridMultilevel"/>
    <w:tmpl w:val="DC5EAC7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3E144863"/>
    <w:multiLevelType w:val="hybridMultilevel"/>
    <w:tmpl w:val="699C1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0636A65"/>
    <w:multiLevelType w:val="hybridMultilevel"/>
    <w:tmpl w:val="092059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417E42CA"/>
    <w:multiLevelType w:val="hybridMultilevel"/>
    <w:tmpl w:val="E5FA4DC8"/>
    <w:lvl w:ilvl="0" w:tplc="5DA603D0">
      <w:start w:val="1"/>
      <w:numFmt w:val="bullet"/>
      <w:lvlText w:val=""/>
      <w:lvlJc w:val="left"/>
      <w:pPr>
        <w:ind w:left="1800" w:hanging="360"/>
      </w:pPr>
      <w:rPr>
        <w:rFonts w:ascii="Symbol" w:hAnsi="Symbol" w:hint="default"/>
        <w:b w:val="0"/>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nsid w:val="46562375"/>
    <w:multiLevelType w:val="hybridMultilevel"/>
    <w:tmpl w:val="FE24517E"/>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47C2311E"/>
    <w:multiLevelType w:val="hybridMultilevel"/>
    <w:tmpl w:val="DC6463E4"/>
    <w:lvl w:ilvl="0" w:tplc="558085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4B2F0962"/>
    <w:multiLevelType w:val="hybridMultilevel"/>
    <w:tmpl w:val="2D9C279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CE701A2"/>
    <w:multiLevelType w:val="hybridMultilevel"/>
    <w:tmpl w:val="8B082DCE"/>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1">
    <w:nsid w:val="4D9766A0"/>
    <w:multiLevelType w:val="hybridMultilevel"/>
    <w:tmpl w:val="8D2AE4A8"/>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50A51628"/>
    <w:multiLevelType w:val="hybridMultilevel"/>
    <w:tmpl w:val="43FC9B38"/>
    <w:lvl w:ilvl="0" w:tplc="28FE084A">
      <w:start w:val="1"/>
      <w:numFmt w:val="upperRoman"/>
      <w:lvlText w:val="%1."/>
      <w:lvlJc w:val="left"/>
      <w:pPr>
        <w:ind w:left="1080" w:hanging="720"/>
      </w:pPr>
      <w:rPr>
        <w:rFonts w:hint="default"/>
        <w:b/>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C2B2D2C"/>
    <w:multiLevelType w:val="hybridMultilevel"/>
    <w:tmpl w:val="4FF6F4C2"/>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5F3C5E71"/>
    <w:multiLevelType w:val="hybridMultilevel"/>
    <w:tmpl w:val="DC6463E4"/>
    <w:lvl w:ilvl="0" w:tplc="558085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60AB3B04"/>
    <w:multiLevelType w:val="hybridMultilevel"/>
    <w:tmpl w:val="70E695C8"/>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65844DAB"/>
    <w:multiLevelType w:val="hybridMultilevel"/>
    <w:tmpl w:val="9914FA34"/>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67A02495"/>
    <w:multiLevelType w:val="hybridMultilevel"/>
    <w:tmpl w:val="1DD0F8C4"/>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6A4D484B"/>
    <w:multiLevelType w:val="hybridMultilevel"/>
    <w:tmpl w:val="552CEB28"/>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6AF16E7C"/>
    <w:multiLevelType w:val="hybridMultilevel"/>
    <w:tmpl w:val="C39CC49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E852C1C"/>
    <w:multiLevelType w:val="hybridMultilevel"/>
    <w:tmpl w:val="CC068656"/>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6E917C1F"/>
    <w:multiLevelType w:val="singleLevel"/>
    <w:tmpl w:val="06D2DE8E"/>
    <w:lvl w:ilvl="0">
      <w:start w:val="1"/>
      <w:numFmt w:val="decimal"/>
      <w:lvlText w:val="%1."/>
      <w:legacy w:legacy="1" w:legacySpace="0" w:legacyIndent="355"/>
      <w:lvlJc w:val="left"/>
      <w:rPr>
        <w:rFonts w:ascii="Times New Roman" w:hAnsi="Times New Roman" w:cs="Times New Roman" w:hint="default"/>
      </w:rPr>
    </w:lvl>
  </w:abstractNum>
  <w:abstractNum w:abstractNumId="32">
    <w:nsid w:val="6EDA6451"/>
    <w:multiLevelType w:val="hybridMultilevel"/>
    <w:tmpl w:val="7AEA060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70F122C4"/>
    <w:multiLevelType w:val="hybridMultilevel"/>
    <w:tmpl w:val="8E000ECA"/>
    <w:lvl w:ilvl="0" w:tplc="D250C4C4">
      <w:start w:val="1"/>
      <w:numFmt w:val="upperRoman"/>
      <w:lvlText w:val="%1."/>
      <w:lvlJc w:val="left"/>
      <w:pPr>
        <w:ind w:left="1080" w:hanging="360"/>
      </w:pPr>
      <w:rPr>
        <w:rFonts w:ascii="Times New Roman" w:eastAsiaTheme="minorHAns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78BC1BD3"/>
    <w:multiLevelType w:val="hybridMultilevel"/>
    <w:tmpl w:val="3A30935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7C2C6C5D"/>
    <w:multiLevelType w:val="hybridMultilevel"/>
    <w:tmpl w:val="FC7E0E28"/>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4"/>
  </w:num>
  <w:num w:numId="2">
    <w:abstractNumId w:val="20"/>
  </w:num>
  <w:num w:numId="3">
    <w:abstractNumId w:val="31"/>
  </w:num>
  <w:num w:numId="4">
    <w:abstractNumId w:val="18"/>
  </w:num>
  <w:num w:numId="5">
    <w:abstractNumId w:val="8"/>
  </w:num>
  <w:num w:numId="6">
    <w:abstractNumId w:val="0"/>
  </w:num>
  <w:num w:numId="7">
    <w:abstractNumId w:val="14"/>
  </w:num>
  <w:num w:numId="8">
    <w:abstractNumId w:val="33"/>
  </w:num>
  <w:num w:numId="9">
    <w:abstractNumId w:val="4"/>
  </w:num>
  <w:num w:numId="10">
    <w:abstractNumId w:val="9"/>
  </w:num>
  <w:num w:numId="11">
    <w:abstractNumId w:val="10"/>
  </w:num>
  <w:num w:numId="12">
    <w:abstractNumId w:val="16"/>
  </w:num>
  <w:num w:numId="13">
    <w:abstractNumId w:val="22"/>
  </w:num>
  <w:num w:numId="14">
    <w:abstractNumId w:val="6"/>
  </w:num>
  <w:num w:numId="15">
    <w:abstractNumId w:val="23"/>
  </w:num>
  <w:num w:numId="16">
    <w:abstractNumId w:val="27"/>
  </w:num>
  <w:num w:numId="17">
    <w:abstractNumId w:val="29"/>
  </w:num>
  <w:num w:numId="18">
    <w:abstractNumId w:val="13"/>
  </w:num>
  <w:num w:numId="19">
    <w:abstractNumId w:val="21"/>
  </w:num>
  <w:num w:numId="20">
    <w:abstractNumId w:val="34"/>
  </w:num>
  <w:num w:numId="21">
    <w:abstractNumId w:val="26"/>
  </w:num>
  <w:num w:numId="22">
    <w:abstractNumId w:val="17"/>
  </w:num>
  <w:num w:numId="23">
    <w:abstractNumId w:val="1"/>
  </w:num>
  <w:num w:numId="24">
    <w:abstractNumId w:val="25"/>
  </w:num>
  <w:num w:numId="25">
    <w:abstractNumId w:val="30"/>
  </w:num>
  <w:num w:numId="26">
    <w:abstractNumId w:val="35"/>
  </w:num>
  <w:num w:numId="27">
    <w:abstractNumId w:val="2"/>
  </w:num>
  <w:num w:numId="28">
    <w:abstractNumId w:val="11"/>
  </w:num>
  <w:num w:numId="29">
    <w:abstractNumId w:val="28"/>
  </w:num>
  <w:num w:numId="30">
    <w:abstractNumId w:val="12"/>
  </w:num>
  <w:num w:numId="31">
    <w:abstractNumId w:val="32"/>
  </w:num>
  <w:num w:numId="32">
    <w:abstractNumId w:val="15"/>
  </w:num>
  <w:num w:numId="33">
    <w:abstractNumId w:val="19"/>
  </w:num>
  <w:num w:numId="34">
    <w:abstractNumId w:val="5"/>
  </w:num>
  <w:num w:numId="35">
    <w:abstractNumId w:val="7"/>
  </w:num>
  <w:num w:numId="3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evenAndOddHeaders/>
  <w:drawingGridHorizontalSpacing w:val="120"/>
  <w:displayHorizontalDrawingGridEvery w:val="2"/>
  <w:displayVerticalDrawingGridEvery w:val="2"/>
  <w:characterSpacingControl w:val="doNotCompress"/>
  <w:compat/>
  <w:rsids>
    <w:rsidRoot w:val="001D76AA"/>
    <w:rsid w:val="000801A0"/>
    <w:rsid w:val="00147548"/>
    <w:rsid w:val="00166E67"/>
    <w:rsid w:val="0017378F"/>
    <w:rsid w:val="001C6208"/>
    <w:rsid w:val="001D4CEE"/>
    <w:rsid w:val="001D76AA"/>
    <w:rsid w:val="002632C0"/>
    <w:rsid w:val="00281C15"/>
    <w:rsid w:val="002E523E"/>
    <w:rsid w:val="003824C4"/>
    <w:rsid w:val="003B5757"/>
    <w:rsid w:val="00460380"/>
    <w:rsid w:val="00461A17"/>
    <w:rsid w:val="004979C7"/>
    <w:rsid w:val="004A038A"/>
    <w:rsid w:val="004F3C1A"/>
    <w:rsid w:val="00521832"/>
    <w:rsid w:val="0053194B"/>
    <w:rsid w:val="005B0161"/>
    <w:rsid w:val="005E02CC"/>
    <w:rsid w:val="005E6F03"/>
    <w:rsid w:val="005F3514"/>
    <w:rsid w:val="00654BC0"/>
    <w:rsid w:val="00710FA6"/>
    <w:rsid w:val="007279B5"/>
    <w:rsid w:val="00757DE4"/>
    <w:rsid w:val="00765282"/>
    <w:rsid w:val="00766968"/>
    <w:rsid w:val="007706AF"/>
    <w:rsid w:val="008C5ACC"/>
    <w:rsid w:val="008F782B"/>
    <w:rsid w:val="00903C23"/>
    <w:rsid w:val="00907DD0"/>
    <w:rsid w:val="00927C93"/>
    <w:rsid w:val="00990A2B"/>
    <w:rsid w:val="009E698F"/>
    <w:rsid w:val="00A2335D"/>
    <w:rsid w:val="00A44F1E"/>
    <w:rsid w:val="00AA3264"/>
    <w:rsid w:val="00AC401B"/>
    <w:rsid w:val="00B22477"/>
    <w:rsid w:val="00B413B8"/>
    <w:rsid w:val="00B71716"/>
    <w:rsid w:val="00BA52FB"/>
    <w:rsid w:val="00C102EA"/>
    <w:rsid w:val="00C161F3"/>
    <w:rsid w:val="00C24C0B"/>
    <w:rsid w:val="00C31390"/>
    <w:rsid w:val="00C44E0D"/>
    <w:rsid w:val="00C613DC"/>
    <w:rsid w:val="00C82C93"/>
    <w:rsid w:val="00CD0C1A"/>
    <w:rsid w:val="00CD4EA4"/>
    <w:rsid w:val="00DC07B7"/>
    <w:rsid w:val="00DE5172"/>
    <w:rsid w:val="00E23736"/>
    <w:rsid w:val="00F157BB"/>
    <w:rsid w:val="00F2705E"/>
    <w:rsid w:val="00F82BF7"/>
    <w:rsid w:val="00FD2D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1"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76AA"/>
    <w:rPr>
      <w:rFonts w:eastAsiaTheme="minorEastAsia"/>
      <w:lang w:eastAsia="ru-RU"/>
    </w:rPr>
  </w:style>
  <w:style w:type="paragraph" w:styleId="1">
    <w:name w:val="heading 1"/>
    <w:basedOn w:val="a"/>
    <w:next w:val="a"/>
    <w:link w:val="10"/>
    <w:uiPriority w:val="9"/>
    <w:qFormat/>
    <w:rsid w:val="00903C2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6">
    <w:name w:val="heading 6"/>
    <w:basedOn w:val="a"/>
    <w:link w:val="60"/>
    <w:uiPriority w:val="9"/>
    <w:qFormat/>
    <w:rsid w:val="00710FA6"/>
    <w:pPr>
      <w:keepNext/>
      <w:shd w:val="clear" w:color="auto" w:fill="FFFFFF"/>
      <w:spacing w:before="100" w:beforeAutospacing="1" w:after="100" w:afterAutospacing="1" w:line="240" w:lineRule="auto"/>
      <w:jc w:val="center"/>
      <w:outlineLvl w:val="5"/>
    </w:pPr>
    <w:rPr>
      <w:rFonts w:ascii="Times New Roman" w:eastAsia="Times New Roman" w:hAnsi="Times New Roman" w:cs="Times New Roman"/>
      <w:b/>
      <w:bCs/>
      <w:color w:val="000000"/>
      <w:sz w:val="15"/>
      <w:szCs w:val="1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1D76AA"/>
    <w:pPr>
      <w:autoSpaceDE w:val="0"/>
      <w:autoSpaceDN w:val="0"/>
      <w:adjustRightInd w:val="0"/>
      <w:spacing w:after="0" w:line="240" w:lineRule="auto"/>
    </w:pPr>
    <w:rPr>
      <w:rFonts w:ascii="Arial" w:hAnsi="Arial" w:cs="Arial"/>
      <w:sz w:val="24"/>
      <w:szCs w:val="24"/>
    </w:rPr>
  </w:style>
  <w:style w:type="paragraph" w:customStyle="1" w:styleId="u-2-msonormal">
    <w:name w:val="u-2-msonormal"/>
    <w:basedOn w:val="a"/>
    <w:rsid w:val="001D76AA"/>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Title"/>
    <w:basedOn w:val="a"/>
    <w:link w:val="a4"/>
    <w:qFormat/>
    <w:rsid w:val="005B0161"/>
    <w:pPr>
      <w:shd w:val="clear" w:color="auto" w:fill="FFFFFF"/>
      <w:autoSpaceDE w:val="0"/>
      <w:autoSpaceDN w:val="0"/>
      <w:adjustRightInd w:val="0"/>
      <w:spacing w:after="0" w:line="240" w:lineRule="auto"/>
      <w:jc w:val="center"/>
    </w:pPr>
    <w:rPr>
      <w:rFonts w:ascii="Arial" w:eastAsia="Times New Roman" w:hAnsi="Arial" w:cs="Times New Roman"/>
      <w:b/>
      <w:bCs/>
      <w:color w:val="000000"/>
      <w:sz w:val="30"/>
      <w:szCs w:val="30"/>
    </w:rPr>
  </w:style>
  <w:style w:type="character" w:customStyle="1" w:styleId="a4">
    <w:name w:val="Название Знак"/>
    <w:basedOn w:val="a0"/>
    <w:link w:val="a3"/>
    <w:rsid w:val="005B0161"/>
    <w:rPr>
      <w:rFonts w:ascii="Arial" w:eastAsia="Times New Roman" w:hAnsi="Arial" w:cs="Times New Roman"/>
      <w:b/>
      <w:bCs/>
      <w:color w:val="000000"/>
      <w:sz w:val="30"/>
      <w:szCs w:val="30"/>
      <w:shd w:val="clear" w:color="auto" w:fill="FFFFFF"/>
      <w:lang w:eastAsia="ru-RU"/>
    </w:rPr>
  </w:style>
  <w:style w:type="paragraph" w:styleId="a5">
    <w:name w:val="List Paragraph"/>
    <w:basedOn w:val="a"/>
    <w:uiPriority w:val="34"/>
    <w:qFormat/>
    <w:rsid w:val="005B0161"/>
    <w:pPr>
      <w:ind w:left="720"/>
      <w:contextualSpacing/>
    </w:pPr>
  </w:style>
  <w:style w:type="paragraph" w:customStyle="1" w:styleId="c2">
    <w:name w:val="c2"/>
    <w:basedOn w:val="a"/>
    <w:rsid w:val="005B016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a0"/>
    <w:rsid w:val="005B0161"/>
  </w:style>
  <w:style w:type="character" w:customStyle="1" w:styleId="c5">
    <w:name w:val="c5"/>
    <w:basedOn w:val="a0"/>
    <w:rsid w:val="005B0161"/>
  </w:style>
  <w:style w:type="character" w:customStyle="1" w:styleId="FontStyle41">
    <w:name w:val="Font Style41"/>
    <w:rsid w:val="005B0161"/>
    <w:rPr>
      <w:rFonts w:ascii="Times New Roman" w:hAnsi="Times New Roman" w:cs="Times New Roman" w:hint="default"/>
      <w:sz w:val="20"/>
      <w:szCs w:val="20"/>
    </w:rPr>
  </w:style>
  <w:style w:type="paragraph" w:customStyle="1" w:styleId="a6">
    <w:name w:val="Текст таблицы"/>
    <w:basedOn w:val="a"/>
    <w:uiPriority w:val="99"/>
    <w:semiHidden/>
    <w:rsid w:val="005B0161"/>
    <w:pPr>
      <w:spacing w:after="0" w:line="240" w:lineRule="auto"/>
      <w:jc w:val="center"/>
    </w:pPr>
    <w:rPr>
      <w:rFonts w:ascii="Times New Roman" w:eastAsia="Times New Roman" w:hAnsi="Times New Roman" w:cs="Times New Roman"/>
      <w:sz w:val="18"/>
      <w:szCs w:val="18"/>
    </w:rPr>
  </w:style>
  <w:style w:type="character" w:customStyle="1" w:styleId="c10">
    <w:name w:val="c10"/>
    <w:basedOn w:val="a0"/>
    <w:rsid w:val="005B0161"/>
  </w:style>
  <w:style w:type="paragraph" w:styleId="a7">
    <w:name w:val="Normal (Web)"/>
    <w:basedOn w:val="a"/>
    <w:unhideWhenUsed/>
    <w:rsid w:val="005B0161"/>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Strong"/>
    <w:basedOn w:val="a0"/>
    <w:uiPriority w:val="22"/>
    <w:qFormat/>
    <w:rsid w:val="005B0161"/>
    <w:rPr>
      <w:b/>
      <w:bCs/>
    </w:rPr>
  </w:style>
  <w:style w:type="character" w:styleId="a9">
    <w:name w:val="Emphasis"/>
    <w:basedOn w:val="a0"/>
    <w:uiPriority w:val="20"/>
    <w:qFormat/>
    <w:rsid w:val="005B0161"/>
    <w:rPr>
      <w:i/>
      <w:iCs/>
    </w:rPr>
  </w:style>
  <w:style w:type="paragraph" w:customStyle="1" w:styleId="msg-header-from">
    <w:name w:val="msg-header-from"/>
    <w:basedOn w:val="a"/>
    <w:rsid w:val="005B016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a">
    <w:name w:val="Текст выноски Знак"/>
    <w:basedOn w:val="a0"/>
    <w:link w:val="ab"/>
    <w:uiPriority w:val="99"/>
    <w:semiHidden/>
    <w:rsid w:val="005B0161"/>
    <w:rPr>
      <w:rFonts w:ascii="Tahoma" w:eastAsia="Calibri" w:hAnsi="Tahoma" w:cs="Tahoma"/>
      <w:sz w:val="16"/>
      <w:szCs w:val="16"/>
    </w:rPr>
  </w:style>
  <w:style w:type="paragraph" w:styleId="ab">
    <w:name w:val="Balloon Text"/>
    <w:basedOn w:val="a"/>
    <w:link w:val="aa"/>
    <w:uiPriority w:val="99"/>
    <w:semiHidden/>
    <w:unhideWhenUsed/>
    <w:rsid w:val="005B0161"/>
    <w:pPr>
      <w:spacing w:after="0" w:line="240" w:lineRule="auto"/>
    </w:pPr>
    <w:rPr>
      <w:rFonts w:ascii="Tahoma" w:eastAsia="Calibri" w:hAnsi="Tahoma" w:cs="Tahoma"/>
      <w:sz w:val="16"/>
      <w:szCs w:val="16"/>
      <w:lang w:eastAsia="en-US"/>
    </w:rPr>
  </w:style>
  <w:style w:type="character" w:customStyle="1" w:styleId="11">
    <w:name w:val="Текст выноски Знак1"/>
    <w:basedOn w:val="a0"/>
    <w:uiPriority w:val="99"/>
    <w:semiHidden/>
    <w:rsid w:val="005B0161"/>
    <w:rPr>
      <w:rFonts w:ascii="Tahoma" w:eastAsiaTheme="minorEastAsia" w:hAnsi="Tahoma" w:cs="Tahoma"/>
      <w:sz w:val="16"/>
      <w:szCs w:val="16"/>
      <w:lang w:eastAsia="ru-RU"/>
    </w:rPr>
  </w:style>
  <w:style w:type="paragraph" w:styleId="ac">
    <w:name w:val="Body Text"/>
    <w:basedOn w:val="a"/>
    <w:link w:val="ad"/>
    <w:unhideWhenUsed/>
    <w:rsid w:val="005B0161"/>
    <w:pPr>
      <w:spacing w:after="120"/>
    </w:pPr>
  </w:style>
  <w:style w:type="character" w:customStyle="1" w:styleId="ad">
    <w:name w:val="Основной текст Знак"/>
    <w:basedOn w:val="a0"/>
    <w:link w:val="ac"/>
    <w:rsid w:val="005B0161"/>
    <w:rPr>
      <w:rFonts w:eastAsiaTheme="minorEastAsia"/>
      <w:lang w:eastAsia="ru-RU"/>
    </w:rPr>
  </w:style>
  <w:style w:type="table" w:styleId="ae">
    <w:name w:val="Table Grid"/>
    <w:basedOn w:val="a1"/>
    <w:uiPriority w:val="59"/>
    <w:rsid w:val="005B0161"/>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1">
    <w:name w:val="c1"/>
    <w:basedOn w:val="a"/>
    <w:rsid w:val="00710FA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3">
    <w:name w:val="c23"/>
    <w:basedOn w:val="a0"/>
    <w:rsid w:val="00710FA6"/>
  </w:style>
  <w:style w:type="character" w:customStyle="1" w:styleId="c40">
    <w:name w:val="c40"/>
    <w:basedOn w:val="a0"/>
    <w:rsid w:val="00710FA6"/>
  </w:style>
  <w:style w:type="character" w:customStyle="1" w:styleId="c34">
    <w:name w:val="c34"/>
    <w:basedOn w:val="a0"/>
    <w:rsid w:val="00710FA6"/>
  </w:style>
  <w:style w:type="character" w:customStyle="1" w:styleId="c17">
    <w:name w:val="c17"/>
    <w:basedOn w:val="a0"/>
    <w:rsid w:val="00710FA6"/>
  </w:style>
  <w:style w:type="character" w:customStyle="1" w:styleId="apple-converted-space">
    <w:name w:val="apple-converted-space"/>
    <w:basedOn w:val="a0"/>
    <w:rsid w:val="00710FA6"/>
  </w:style>
  <w:style w:type="character" w:customStyle="1" w:styleId="c0">
    <w:name w:val="c0"/>
    <w:basedOn w:val="a0"/>
    <w:rsid w:val="00710FA6"/>
  </w:style>
  <w:style w:type="paragraph" w:customStyle="1" w:styleId="c22">
    <w:name w:val="c22"/>
    <w:basedOn w:val="a"/>
    <w:rsid w:val="00710FA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60">
    <w:name w:val="Заголовок 6 Знак"/>
    <w:basedOn w:val="a0"/>
    <w:link w:val="6"/>
    <w:uiPriority w:val="9"/>
    <w:rsid w:val="00710FA6"/>
    <w:rPr>
      <w:rFonts w:ascii="Times New Roman" w:eastAsia="Times New Roman" w:hAnsi="Times New Roman" w:cs="Times New Roman"/>
      <w:b/>
      <w:bCs/>
      <w:color w:val="000000"/>
      <w:sz w:val="15"/>
      <w:szCs w:val="15"/>
      <w:shd w:val="clear" w:color="auto" w:fill="FFFFFF"/>
      <w:lang w:eastAsia="ru-RU"/>
    </w:rPr>
  </w:style>
  <w:style w:type="numbering" w:customStyle="1" w:styleId="12">
    <w:name w:val="Нет списка1"/>
    <w:next w:val="a2"/>
    <w:uiPriority w:val="99"/>
    <w:semiHidden/>
    <w:unhideWhenUsed/>
    <w:rsid w:val="00710FA6"/>
  </w:style>
  <w:style w:type="table" w:customStyle="1" w:styleId="13">
    <w:name w:val="Сетка таблицы1"/>
    <w:basedOn w:val="a1"/>
    <w:next w:val="ae"/>
    <w:uiPriority w:val="59"/>
    <w:rsid w:val="00710F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header"/>
    <w:basedOn w:val="a"/>
    <w:link w:val="af0"/>
    <w:unhideWhenUsed/>
    <w:rsid w:val="00710FA6"/>
    <w:pPr>
      <w:tabs>
        <w:tab w:val="center" w:pos="4677"/>
        <w:tab w:val="right" w:pos="9355"/>
      </w:tabs>
      <w:spacing w:after="0" w:line="240" w:lineRule="auto"/>
    </w:pPr>
    <w:rPr>
      <w:rFonts w:eastAsiaTheme="minorHAnsi"/>
      <w:lang w:eastAsia="en-US"/>
    </w:rPr>
  </w:style>
  <w:style w:type="character" w:customStyle="1" w:styleId="af0">
    <w:name w:val="Верхний колонтитул Знак"/>
    <w:basedOn w:val="a0"/>
    <w:link w:val="af"/>
    <w:rsid w:val="00710FA6"/>
  </w:style>
  <w:style w:type="paragraph" w:styleId="af1">
    <w:name w:val="footer"/>
    <w:basedOn w:val="a"/>
    <w:link w:val="af2"/>
    <w:unhideWhenUsed/>
    <w:rsid w:val="00710FA6"/>
    <w:pPr>
      <w:tabs>
        <w:tab w:val="center" w:pos="4677"/>
        <w:tab w:val="right" w:pos="9355"/>
      </w:tabs>
      <w:spacing w:after="0" w:line="240" w:lineRule="auto"/>
    </w:pPr>
    <w:rPr>
      <w:rFonts w:eastAsiaTheme="minorHAnsi"/>
      <w:lang w:eastAsia="en-US"/>
    </w:rPr>
  </w:style>
  <w:style w:type="character" w:customStyle="1" w:styleId="af2">
    <w:name w:val="Нижний колонтитул Знак"/>
    <w:basedOn w:val="a0"/>
    <w:link w:val="af1"/>
    <w:rsid w:val="00710FA6"/>
  </w:style>
  <w:style w:type="character" w:customStyle="1" w:styleId="af3">
    <w:name w:val="Основной текст_"/>
    <w:basedOn w:val="a0"/>
    <w:link w:val="5"/>
    <w:rsid w:val="00710FA6"/>
    <w:rPr>
      <w:rFonts w:ascii="Times New Roman" w:eastAsia="Times New Roman" w:hAnsi="Times New Roman" w:cs="Times New Roman"/>
      <w:sz w:val="23"/>
      <w:szCs w:val="23"/>
      <w:shd w:val="clear" w:color="auto" w:fill="FFFFFF"/>
    </w:rPr>
  </w:style>
  <w:style w:type="paragraph" w:customStyle="1" w:styleId="5">
    <w:name w:val="Основной текст5"/>
    <w:basedOn w:val="a"/>
    <w:link w:val="af3"/>
    <w:rsid w:val="00710FA6"/>
    <w:pPr>
      <w:widowControl w:val="0"/>
      <w:shd w:val="clear" w:color="auto" w:fill="FFFFFF"/>
      <w:spacing w:before="840" w:after="0" w:line="274" w:lineRule="exact"/>
      <w:ind w:hanging="360"/>
      <w:jc w:val="center"/>
    </w:pPr>
    <w:rPr>
      <w:rFonts w:ascii="Times New Roman" w:eastAsia="Times New Roman" w:hAnsi="Times New Roman" w:cs="Times New Roman"/>
      <w:sz w:val="23"/>
      <w:szCs w:val="23"/>
      <w:lang w:eastAsia="en-US"/>
    </w:rPr>
  </w:style>
  <w:style w:type="character" w:customStyle="1" w:styleId="2">
    <w:name w:val="Основной текст2"/>
    <w:basedOn w:val="af3"/>
    <w:rsid w:val="00710FA6"/>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af4">
    <w:name w:val="Основной текст + Курсив"/>
    <w:basedOn w:val="af3"/>
    <w:rsid w:val="00710FA6"/>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customStyle="1" w:styleId="14">
    <w:name w:val="Основной текст1"/>
    <w:basedOn w:val="af3"/>
    <w:rsid w:val="00710FA6"/>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af5">
    <w:name w:val="Основной текст + Полужирный;Курсив"/>
    <w:basedOn w:val="af3"/>
    <w:rsid w:val="00710FA6"/>
    <w:rPr>
      <w:rFonts w:ascii="Times New Roman" w:eastAsia="Times New Roman" w:hAnsi="Times New Roman" w:cs="Times New Roman"/>
      <w:b/>
      <w:bCs/>
      <w:i/>
      <w:iCs/>
      <w:smallCaps w:val="0"/>
      <w:strike w:val="0"/>
      <w:color w:val="000000"/>
      <w:spacing w:val="0"/>
      <w:w w:val="100"/>
      <w:position w:val="0"/>
      <w:sz w:val="23"/>
      <w:szCs w:val="23"/>
      <w:u w:val="none"/>
      <w:shd w:val="clear" w:color="auto" w:fill="FFFFFF"/>
      <w:lang w:val="ru-RU" w:eastAsia="ru-RU" w:bidi="ru-RU"/>
    </w:rPr>
  </w:style>
  <w:style w:type="character" w:customStyle="1" w:styleId="3">
    <w:name w:val="Основной текст3"/>
    <w:basedOn w:val="af3"/>
    <w:rsid w:val="00710FA6"/>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30">
    <w:name w:val="Основной текст (3)_"/>
    <w:basedOn w:val="a0"/>
    <w:link w:val="31"/>
    <w:rsid w:val="00710FA6"/>
    <w:rPr>
      <w:rFonts w:ascii="Times New Roman" w:eastAsia="Times New Roman" w:hAnsi="Times New Roman" w:cs="Times New Roman"/>
      <w:b/>
      <w:bCs/>
      <w:sz w:val="23"/>
      <w:szCs w:val="23"/>
      <w:shd w:val="clear" w:color="auto" w:fill="FFFFFF"/>
    </w:rPr>
  </w:style>
  <w:style w:type="character" w:customStyle="1" w:styleId="4">
    <w:name w:val="Основной текст (4)_"/>
    <w:basedOn w:val="a0"/>
    <w:link w:val="40"/>
    <w:rsid w:val="00710FA6"/>
    <w:rPr>
      <w:rFonts w:ascii="Times New Roman" w:eastAsia="Times New Roman" w:hAnsi="Times New Roman" w:cs="Times New Roman"/>
      <w:i/>
      <w:iCs/>
      <w:sz w:val="23"/>
      <w:szCs w:val="23"/>
      <w:shd w:val="clear" w:color="auto" w:fill="FFFFFF"/>
    </w:rPr>
  </w:style>
  <w:style w:type="character" w:customStyle="1" w:styleId="af6">
    <w:name w:val="Основной текст + Полужирный"/>
    <w:basedOn w:val="af3"/>
    <w:rsid w:val="00710FA6"/>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31">
    <w:name w:val="Основной текст (3)"/>
    <w:basedOn w:val="a"/>
    <w:link w:val="30"/>
    <w:rsid w:val="00710FA6"/>
    <w:pPr>
      <w:widowControl w:val="0"/>
      <w:shd w:val="clear" w:color="auto" w:fill="FFFFFF"/>
      <w:spacing w:after="60" w:line="0" w:lineRule="atLeast"/>
      <w:ind w:hanging="360"/>
    </w:pPr>
    <w:rPr>
      <w:rFonts w:ascii="Times New Roman" w:eastAsia="Times New Roman" w:hAnsi="Times New Roman" w:cs="Times New Roman"/>
      <w:b/>
      <w:bCs/>
      <w:sz w:val="23"/>
      <w:szCs w:val="23"/>
      <w:lang w:eastAsia="en-US"/>
    </w:rPr>
  </w:style>
  <w:style w:type="paragraph" w:customStyle="1" w:styleId="40">
    <w:name w:val="Основной текст (4)"/>
    <w:basedOn w:val="a"/>
    <w:link w:val="4"/>
    <w:rsid w:val="00710FA6"/>
    <w:pPr>
      <w:widowControl w:val="0"/>
      <w:shd w:val="clear" w:color="auto" w:fill="FFFFFF"/>
      <w:spacing w:after="0" w:line="288" w:lineRule="exact"/>
      <w:ind w:hanging="360"/>
    </w:pPr>
    <w:rPr>
      <w:rFonts w:ascii="Times New Roman" w:eastAsia="Times New Roman" w:hAnsi="Times New Roman" w:cs="Times New Roman"/>
      <w:i/>
      <w:iCs/>
      <w:sz w:val="23"/>
      <w:szCs w:val="23"/>
      <w:lang w:eastAsia="en-US"/>
    </w:rPr>
  </w:style>
  <w:style w:type="character" w:customStyle="1" w:styleId="41">
    <w:name w:val="Основной текст (4) + Не курсив"/>
    <w:basedOn w:val="4"/>
    <w:rsid w:val="00710FA6"/>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customStyle="1" w:styleId="42">
    <w:name w:val="Основной текст4"/>
    <w:basedOn w:val="af3"/>
    <w:rsid w:val="00710FA6"/>
    <w:rPr>
      <w:rFonts w:ascii="Times New Roman" w:eastAsia="Times New Roman" w:hAnsi="Times New Roman" w:cs="Times New Roman"/>
      <w:b w:val="0"/>
      <w:bCs w:val="0"/>
      <w:i w:val="0"/>
      <w:iCs w:val="0"/>
      <w:smallCaps w:val="0"/>
      <w:strike w:val="0"/>
      <w:color w:val="000000"/>
      <w:spacing w:val="0"/>
      <w:w w:val="100"/>
      <w:position w:val="0"/>
      <w:sz w:val="23"/>
      <w:szCs w:val="23"/>
      <w:u w:val="single"/>
      <w:shd w:val="clear" w:color="auto" w:fill="FFFFFF"/>
      <w:lang w:val="ru-RU" w:eastAsia="ru-RU" w:bidi="ru-RU"/>
    </w:rPr>
  </w:style>
  <w:style w:type="character" w:customStyle="1" w:styleId="120">
    <w:name w:val="Заголовок №1 (2)"/>
    <w:basedOn w:val="a0"/>
    <w:rsid w:val="00710FA6"/>
    <w:rPr>
      <w:rFonts w:ascii="Times New Roman" w:eastAsia="Times New Roman" w:hAnsi="Times New Roman" w:cs="Times New Roman"/>
      <w:b/>
      <w:bCs/>
      <w:i w:val="0"/>
      <w:iCs w:val="0"/>
      <w:smallCaps w:val="0"/>
      <w:strike w:val="0"/>
      <w:color w:val="000000"/>
      <w:spacing w:val="0"/>
      <w:w w:val="100"/>
      <w:position w:val="0"/>
      <w:sz w:val="23"/>
      <w:szCs w:val="23"/>
      <w:u w:val="single"/>
      <w:lang w:val="ru-RU" w:eastAsia="ru-RU" w:bidi="ru-RU"/>
    </w:rPr>
  </w:style>
  <w:style w:type="character" w:customStyle="1" w:styleId="121">
    <w:name w:val="Заголовок №1 (2)_"/>
    <w:basedOn w:val="a0"/>
    <w:rsid w:val="00710FA6"/>
    <w:rPr>
      <w:rFonts w:ascii="Times New Roman" w:eastAsia="Times New Roman" w:hAnsi="Times New Roman" w:cs="Times New Roman"/>
      <w:b/>
      <w:bCs/>
      <w:i w:val="0"/>
      <w:iCs w:val="0"/>
      <w:smallCaps w:val="0"/>
      <w:strike w:val="0"/>
      <w:sz w:val="23"/>
      <w:szCs w:val="23"/>
      <w:u w:val="none"/>
    </w:rPr>
  </w:style>
  <w:style w:type="character" w:customStyle="1" w:styleId="32">
    <w:name w:val="Основной текст (3) + Не полужирный"/>
    <w:basedOn w:val="30"/>
    <w:rsid w:val="00710FA6"/>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eastAsia="ru-RU" w:bidi="ru-RU"/>
    </w:rPr>
  </w:style>
  <w:style w:type="paragraph" w:styleId="af7">
    <w:name w:val="No Spacing"/>
    <w:uiPriority w:val="99"/>
    <w:qFormat/>
    <w:rsid w:val="00710FA6"/>
    <w:pPr>
      <w:spacing w:after="0" w:line="240" w:lineRule="auto"/>
    </w:pPr>
    <w:rPr>
      <w:rFonts w:ascii="Times New Roman" w:eastAsia="Times New Roman" w:hAnsi="Times New Roman" w:cs="Times New Roman"/>
      <w:sz w:val="24"/>
      <w:szCs w:val="24"/>
      <w:lang w:eastAsia="ru-RU"/>
    </w:rPr>
  </w:style>
  <w:style w:type="character" w:customStyle="1" w:styleId="43">
    <w:name w:val="Заголовок №4_"/>
    <w:basedOn w:val="a0"/>
    <w:link w:val="44"/>
    <w:rsid w:val="00710FA6"/>
    <w:rPr>
      <w:rFonts w:ascii="Century Schoolbook" w:eastAsia="Century Schoolbook" w:hAnsi="Century Schoolbook" w:cs="Century Schoolbook"/>
      <w:sz w:val="19"/>
      <w:szCs w:val="19"/>
      <w:shd w:val="clear" w:color="auto" w:fill="FFFFFF"/>
    </w:rPr>
  </w:style>
  <w:style w:type="paragraph" w:customStyle="1" w:styleId="44">
    <w:name w:val="Заголовок №4"/>
    <w:basedOn w:val="a"/>
    <w:link w:val="43"/>
    <w:rsid w:val="00710FA6"/>
    <w:pPr>
      <w:shd w:val="clear" w:color="auto" w:fill="FFFFFF"/>
      <w:spacing w:before="120" w:after="0" w:line="211" w:lineRule="exact"/>
      <w:jc w:val="both"/>
      <w:outlineLvl w:val="3"/>
    </w:pPr>
    <w:rPr>
      <w:rFonts w:ascii="Century Schoolbook" w:eastAsia="Century Schoolbook" w:hAnsi="Century Schoolbook" w:cs="Century Schoolbook"/>
      <w:sz w:val="19"/>
      <w:szCs w:val="19"/>
      <w:lang w:eastAsia="en-US"/>
    </w:rPr>
  </w:style>
  <w:style w:type="character" w:customStyle="1" w:styleId="20">
    <w:name w:val="Заголовок №2_"/>
    <w:basedOn w:val="a0"/>
    <w:link w:val="21"/>
    <w:rsid w:val="00710FA6"/>
    <w:rPr>
      <w:rFonts w:ascii="Segoe UI" w:eastAsia="Segoe UI" w:hAnsi="Segoe UI" w:cs="Segoe UI"/>
      <w:sz w:val="25"/>
      <w:szCs w:val="25"/>
      <w:shd w:val="clear" w:color="auto" w:fill="FFFFFF"/>
    </w:rPr>
  </w:style>
  <w:style w:type="paragraph" w:customStyle="1" w:styleId="21">
    <w:name w:val="Заголовок №2"/>
    <w:basedOn w:val="a"/>
    <w:link w:val="20"/>
    <w:rsid w:val="00710FA6"/>
    <w:pPr>
      <w:shd w:val="clear" w:color="auto" w:fill="FFFFFF"/>
      <w:spacing w:after="60" w:line="0" w:lineRule="atLeast"/>
      <w:outlineLvl w:val="1"/>
    </w:pPr>
    <w:rPr>
      <w:rFonts w:ascii="Segoe UI" w:eastAsia="Segoe UI" w:hAnsi="Segoe UI" w:cs="Segoe UI"/>
      <w:sz w:val="25"/>
      <w:szCs w:val="25"/>
      <w:lang w:eastAsia="en-US"/>
    </w:rPr>
  </w:style>
  <w:style w:type="character" w:customStyle="1" w:styleId="95pt">
    <w:name w:val="Основной текст + 9;5 pt;Полужирный;Курсив"/>
    <w:basedOn w:val="af3"/>
    <w:rsid w:val="00710FA6"/>
    <w:rPr>
      <w:rFonts w:ascii="Century Schoolbook" w:eastAsia="Century Schoolbook" w:hAnsi="Century Schoolbook" w:cs="Century Schoolbook"/>
      <w:b/>
      <w:bCs/>
      <w:i/>
      <w:iCs/>
      <w:smallCaps w:val="0"/>
      <w:strike w:val="0"/>
      <w:spacing w:val="0"/>
      <w:sz w:val="19"/>
      <w:szCs w:val="19"/>
      <w:shd w:val="clear" w:color="auto" w:fill="FFFFFF"/>
    </w:rPr>
  </w:style>
  <w:style w:type="character" w:customStyle="1" w:styleId="33">
    <w:name w:val="Заголовок №3_"/>
    <w:basedOn w:val="a0"/>
    <w:link w:val="34"/>
    <w:rsid w:val="00710FA6"/>
    <w:rPr>
      <w:rFonts w:ascii="Century Schoolbook" w:eastAsia="Century Schoolbook" w:hAnsi="Century Schoolbook" w:cs="Century Schoolbook"/>
      <w:sz w:val="19"/>
      <w:szCs w:val="19"/>
      <w:shd w:val="clear" w:color="auto" w:fill="FFFFFF"/>
    </w:rPr>
  </w:style>
  <w:style w:type="paragraph" w:customStyle="1" w:styleId="34">
    <w:name w:val="Заголовок №3"/>
    <w:basedOn w:val="a"/>
    <w:link w:val="33"/>
    <w:rsid w:val="00710FA6"/>
    <w:pPr>
      <w:shd w:val="clear" w:color="auto" w:fill="FFFFFF"/>
      <w:spacing w:after="0" w:line="211" w:lineRule="exact"/>
      <w:outlineLvl w:val="2"/>
    </w:pPr>
    <w:rPr>
      <w:rFonts w:ascii="Century Schoolbook" w:eastAsia="Century Schoolbook" w:hAnsi="Century Schoolbook" w:cs="Century Schoolbook"/>
      <w:sz w:val="19"/>
      <w:szCs w:val="19"/>
      <w:lang w:eastAsia="en-US"/>
    </w:rPr>
  </w:style>
  <w:style w:type="character" w:customStyle="1" w:styleId="420">
    <w:name w:val="Заголовок №4 (2)_"/>
    <w:basedOn w:val="a0"/>
    <w:link w:val="421"/>
    <w:rsid w:val="00710FA6"/>
    <w:rPr>
      <w:rFonts w:ascii="Century Schoolbook" w:eastAsia="Century Schoolbook" w:hAnsi="Century Schoolbook" w:cs="Century Schoolbook"/>
      <w:sz w:val="19"/>
      <w:szCs w:val="19"/>
      <w:shd w:val="clear" w:color="auto" w:fill="FFFFFF"/>
    </w:rPr>
  </w:style>
  <w:style w:type="paragraph" w:customStyle="1" w:styleId="421">
    <w:name w:val="Заголовок №4 (2)"/>
    <w:basedOn w:val="a"/>
    <w:link w:val="420"/>
    <w:rsid w:val="00710FA6"/>
    <w:pPr>
      <w:shd w:val="clear" w:color="auto" w:fill="FFFFFF"/>
      <w:spacing w:before="60" w:after="0" w:line="211" w:lineRule="exact"/>
      <w:jc w:val="both"/>
      <w:outlineLvl w:val="3"/>
    </w:pPr>
    <w:rPr>
      <w:rFonts w:ascii="Century Schoolbook" w:eastAsia="Century Schoolbook" w:hAnsi="Century Schoolbook" w:cs="Century Schoolbook"/>
      <w:sz w:val="19"/>
      <w:szCs w:val="19"/>
      <w:lang w:eastAsia="en-US"/>
    </w:rPr>
  </w:style>
  <w:style w:type="character" w:customStyle="1" w:styleId="48pt0pt">
    <w:name w:val="Основной текст (4) + 8 pt;Полужирный;Интервал 0 pt"/>
    <w:basedOn w:val="4"/>
    <w:rsid w:val="00710FA6"/>
    <w:rPr>
      <w:rFonts w:ascii="Century Schoolbook" w:eastAsia="Century Schoolbook" w:hAnsi="Century Schoolbook" w:cs="Century Schoolbook"/>
      <w:b/>
      <w:bCs/>
      <w:i/>
      <w:iCs/>
      <w:spacing w:val="10"/>
      <w:sz w:val="16"/>
      <w:szCs w:val="16"/>
      <w:shd w:val="clear" w:color="auto" w:fill="FFFFFF"/>
    </w:rPr>
  </w:style>
  <w:style w:type="paragraph" w:customStyle="1" w:styleId="Default">
    <w:name w:val="Default"/>
    <w:rsid w:val="00710FA6"/>
    <w:pPr>
      <w:autoSpaceDE w:val="0"/>
      <w:autoSpaceDN w:val="0"/>
      <w:adjustRightInd w:val="0"/>
      <w:spacing w:after="0" w:line="240" w:lineRule="auto"/>
    </w:pPr>
    <w:rPr>
      <w:rFonts w:ascii="Times New Roman" w:hAnsi="Times New Roman" w:cs="Times New Roman"/>
      <w:color w:val="000000"/>
      <w:sz w:val="24"/>
      <w:szCs w:val="24"/>
    </w:rPr>
  </w:style>
  <w:style w:type="character" w:styleId="af8">
    <w:name w:val="page number"/>
    <w:basedOn w:val="a0"/>
    <w:rsid w:val="00710FA6"/>
  </w:style>
  <w:style w:type="character" w:styleId="af9">
    <w:name w:val="footnote reference"/>
    <w:semiHidden/>
    <w:rsid w:val="00710FA6"/>
    <w:rPr>
      <w:vertAlign w:val="superscript"/>
    </w:rPr>
  </w:style>
  <w:style w:type="paragraph" w:styleId="afa">
    <w:name w:val="footnote text"/>
    <w:basedOn w:val="a"/>
    <w:link w:val="afb"/>
    <w:semiHidden/>
    <w:rsid w:val="00710FA6"/>
    <w:pPr>
      <w:spacing w:after="0" w:line="240" w:lineRule="auto"/>
    </w:pPr>
    <w:rPr>
      <w:rFonts w:ascii="Times New Roman" w:eastAsia="Times New Roman" w:hAnsi="Times New Roman" w:cs="Times New Roman"/>
      <w:sz w:val="20"/>
      <w:szCs w:val="20"/>
    </w:rPr>
  </w:style>
  <w:style w:type="character" w:customStyle="1" w:styleId="afb">
    <w:name w:val="Текст сноски Знак"/>
    <w:basedOn w:val="a0"/>
    <w:link w:val="afa"/>
    <w:semiHidden/>
    <w:rsid w:val="00710FA6"/>
    <w:rPr>
      <w:rFonts w:ascii="Times New Roman" w:eastAsia="Times New Roman" w:hAnsi="Times New Roman" w:cs="Times New Roman"/>
      <w:sz w:val="20"/>
      <w:szCs w:val="20"/>
      <w:lang w:eastAsia="ru-RU"/>
    </w:rPr>
  </w:style>
  <w:style w:type="paragraph" w:styleId="22">
    <w:name w:val="Body Text 2"/>
    <w:basedOn w:val="a"/>
    <w:link w:val="23"/>
    <w:rsid w:val="00710FA6"/>
    <w:pPr>
      <w:spacing w:after="120" w:line="480" w:lineRule="auto"/>
    </w:pPr>
    <w:rPr>
      <w:rFonts w:ascii="Times New Roman" w:eastAsia="Times New Roman" w:hAnsi="Times New Roman" w:cs="Times New Roman"/>
      <w:sz w:val="24"/>
      <w:szCs w:val="24"/>
    </w:rPr>
  </w:style>
  <w:style w:type="character" w:customStyle="1" w:styleId="23">
    <w:name w:val="Основной текст 2 Знак"/>
    <w:basedOn w:val="a0"/>
    <w:link w:val="22"/>
    <w:rsid w:val="00710FA6"/>
    <w:rPr>
      <w:rFonts w:ascii="Times New Roman" w:eastAsia="Times New Roman" w:hAnsi="Times New Roman" w:cs="Times New Roman"/>
      <w:sz w:val="24"/>
      <w:szCs w:val="24"/>
      <w:lang w:eastAsia="ru-RU"/>
    </w:rPr>
  </w:style>
  <w:style w:type="table" w:styleId="15">
    <w:name w:val="Table Grid 1"/>
    <w:basedOn w:val="a1"/>
    <w:rsid w:val="00710F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c">
    <w:name w:val="endnote text"/>
    <w:basedOn w:val="a"/>
    <w:link w:val="afd"/>
    <w:semiHidden/>
    <w:rsid w:val="00710FA6"/>
    <w:pPr>
      <w:spacing w:after="0" w:line="240" w:lineRule="auto"/>
    </w:pPr>
    <w:rPr>
      <w:rFonts w:ascii="Times New Roman" w:eastAsia="Times New Roman" w:hAnsi="Times New Roman" w:cs="Times New Roman"/>
      <w:sz w:val="20"/>
      <w:szCs w:val="20"/>
    </w:rPr>
  </w:style>
  <w:style w:type="character" w:customStyle="1" w:styleId="afd">
    <w:name w:val="Текст концевой сноски Знак"/>
    <w:basedOn w:val="a0"/>
    <w:link w:val="afc"/>
    <w:semiHidden/>
    <w:rsid w:val="00710FA6"/>
    <w:rPr>
      <w:rFonts w:ascii="Times New Roman" w:eastAsia="Times New Roman" w:hAnsi="Times New Roman" w:cs="Times New Roman"/>
      <w:sz w:val="20"/>
      <w:szCs w:val="20"/>
      <w:lang w:eastAsia="ru-RU"/>
    </w:rPr>
  </w:style>
  <w:style w:type="character" w:styleId="afe">
    <w:name w:val="endnote reference"/>
    <w:semiHidden/>
    <w:rsid w:val="00710FA6"/>
    <w:rPr>
      <w:vertAlign w:val="superscript"/>
    </w:rPr>
  </w:style>
  <w:style w:type="character" w:customStyle="1" w:styleId="16">
    <w:name w:val="Основной шрифт абзаца1"/>
    <w:rsid w:val="00710FA6"/>
  </w:style>
  <w:style w:type="paragraph" w:customStyle="1" w:styleId="msonospacing0">
    <w:name w:val="msonospacing"/>
    <w:rsid w:val="00710FA6"/>
    <w:pPr>
      <w:spacing w:after="0" w:line="240" w:lineRule="auto"/>
    </w:pPr>
    <w:rPr>
      <w:rFonts w:ascii="Calibri" w:eastAsia="Calibri" w:hAnsi="Calibri" w:cs="Times New Roman"/>
    </w:rPr>
  </w:style>
  <w:style w:type="paragraph" w:customStyle="1" w:styleId="c3">
    <w:name w:val="c3"/>
    <w:basedOn w:val="a"/>
    <w:rsid w:val="00710FA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7">
    <w:name w:val="c27"/>
    <w:basedOn w:val="a"/>
    <w:rsid w:val="00710FA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7">
    <w:name w:val="Без интервала1"/>
    <w:basedOn w:val="a"/>
    <w:qFormat/>
    <w:rsid w:val="00710FA6"/>
    <w:pPr>
      <w:spacing w:after="0" w:line="240" w:lineRule="auto"/>
    </w:pPr>
    <w:rPr>
      <w:rFonts w:ascii="Times New Roman" w:eastAsia="Times New Roman" w:hAnsi="Times New Roman" w:cs="Times New Roman"/>
      <w:sz w:val="24"/>
      <w:szCs w:val="24"/>
      <w:lang w:val="en-US" w:eastAsia="en-US"/>
    </w:rPr>
  </w:style>
  <w:style w:type="paragraph" w:customStyle="1" w:styleId="c7">
    <w:name w:val="c7"/>
    <w:basedOn w:val="a"/>
    <w:rsid w:val="00903C2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rsid w:val="00903C23"/>
    <w:rPr>
      <w:rFonts w:asciiTheme="majorHAnsi" w:eastAsiaTheme="majorEastAsia" w:hAnsiTheme="majorHAnsi" w:cstheme="majorBidi"/>
      <w:b/>
      <w:bCs/>
      <w:color w:val="365F91"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24149519">
      <w:bodyDiv w:val="1"/>
      <w:marLeft w:val="0"/>
      <w:marRight w:val="0"/>
      <w:marTop w:val="0"/>
      <w:marBottom w:val="0"/>
      <w:divBdr>
        <w:top w:val="none" w:sz="0" w:space="0" w:color="auto"/>
        <w:left w:val="none" w:sz="0" w:space="0" w:color="auto"/>
        <w:bottom w:val="none" w:sz="0" w:space="0" w:color="auto"/>
        <w:right w:val="none" w:sz="0" w:space="0" w:color="auto"/>
      </w:divBdr>
    </w:div>
    <w:div w:id="947471140">
      <w:bodyDiv w:val="1"/>
      <w:marLeft w:val="0"/>
      <w:marRight w:val="0"/>
      <w:marTop w:val="0"/>
      <w:marBottom w:val="0"/>
      <w:divBdr>
        <w:top w:val="none" w:sz="0" w:space="0" w:color="auto"/>
        <w:left w:val="none" w:sz="0" w:space="0" w:color="auto"/>
        <w:bottom w:val="none" w:sz="0" w:space="0" w:color="auto"/>
        <w:right w:val="none" w:sz="0" w:space="0" w:color="auto"/>
      </w:divBdr>
    </w:div>
    <w:div w:id="1333099662">
      <w:bodyDiv w:val="1"/>
      <w:marLeft w:val="0"/>
      <w:marRight w:val="0"/>
      <w:marTop w:val="0"/>
      <w:marBottom w:val="0"/>
      <w:divBdr>
        <w:top w:val="none" w:sz="0" w:space="0" w:color="auto"/>
        <w:left w:val="none" w:sz="0" w:space="0" w:color="auto"/>
        <w:bottom w:val="none" w:sz="0" w:space="0" w:color="auto"/>
        <w:right w:val="none" w:sz="0" w:space="0" w:color="auto"/>
      </w:divBdr>
    </w:div>
    <w:div w:id="1678193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386</TotalTime>
  <Pages>1</Pages>
  <Words>20571</Words>
  <Characters>117258</Characters>
  <Application>Microsoft Office Word</Application>
  <DocSecurity>0</DocSecurity>
  <Lines>977</Lines>
  <Paragraphs>275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dc:creator>
  <cp:keywords/>
  <dc:description/>
  <cp:lastModifiedBy>Татьяна Ивановна</cp:lastModifiedBy>
  <cp:revision>29</cp:revision>
  <dcterms:created xsi:type="dcterms:W3CDTF">2016-08-23T13:47:00Z</dcterms:created>
  <dcterms:modified xsi:type="dcterms:W3CDTF">2022-09-13T06:19:00Z</dcterms:modified>
</cp:coreProperties>
</file>